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12DA" w14:textId="77777777" w:rsidR="00DD24C0" w:rsidRPr="007821F8" w:rsidRDefault="00DD24C0" w:rsidP="007821F8">
      <w:pPr>
        <w:spacing w:after="0" w:line="240" w:lineRule="auto"/>
        <w:rPr>
          <w:rFonts w:ascii="Arial" w:eastAsia="Times New Roman" w:hAnsi="Arial" w:cs="Arial"/>
          <w:b/>
          <w:bCs/>
          <w:sz w:val="24"/>
          <w:szCs w:val="24"/>
          <w:lang w:eastAsia="ru-RU"/>
        </w:rPr>
      </w:pPr>
    </w:p>
    <w:p w14:paraId="708450A9" w14:textId="77777777" w:rsidR="00DD24C0" w:rsidRPr="007821F8" w:rsidRDefault="00DD24C0" w:rsidP="007821F8">
      <w:pPr>
        <w:spacing w:after="0" w:line="240" w:lineRule="auto"/>
        <w:jc w:val="center"/>
        <w:rPr>
          <w:rFonts w:ascii="Arial" w:eastAsia="Times New Roman" w:hAnsi="Arial" w:cs="Arial"/>
          <w:sz w:val="24"/>
          <w:szCs w:val="24"/>
          <w:lang w:eastAsia="ru-RU"/>
        </w:rPr>
      </w:pPr>
      <w:r w:rsidRPr="007821F8">
        <w:rPr>
          <w:rFonts w:ascii="Arial" w:eastAsia="Times New Roman" w:hAnsi="Arial" w:cs="Arial"/>
          <w:noProof/>
          <w:sz w:val="24"/>
          <w:szCs w:val="24"/>
          <w:lang w:eastAsia="ru-RU"/>
        </w:rPr>
        <w:drawing>
          <wp:inline distT="0" distB="0" distL="0" distR="0" wp14:anchorId="0B455123" wp14:editId="7D4656B8">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1F1760E7" w14:textId="77777777" w:rsidR="00DD24C0" w:rsidRPr="007821F8" w:rsidRDefault="00DD24C0" w:rsidP="007821F8">
      <w:pPr>
        <w:spacing w:after="0" w:line="240" w:lineRule="auto"/>
        <w:jc w:val="center"/>
        <w:outlineLvl w:val="2"/>
        <w:rPr>
          <w:rFonts w:ascii="Arial" w:eastAsia="Times New Roman" w:hAnsi="Arial" w:cs="Arial"/>
          <w:b/>
          <w:sz w:val="24"/>
          <w:szCs w:val="24"/>
          <w:lang w:eastAsia="x-none"/>
        </w:rPr>
      </w:pPr>
    </w:p>
    <w:p w14:paraId="5EED3AFC" w14:textId="77777777" w:rsidR="00DD24C0" w:rsidRPr="007821F8" w:rsidRDefault="00DD24C0" w:rsidP="007821F8">
      <w:pPr>
        <w:spacing w:after="0" w:line="240" w:lineRule="auto"/>
        <w:jc w:val="center"/>
        <w:rPr>
          <w:rFonts w:ascii="Arial" w:eastAsia="Times New Roman" w:hAnsi="Arial" w:cs="Arial"/>
          <w:b/>
          <w:sz w:val="24"/>
          <w:szCs w:val="24"/>
          <w:lang w:val="x-none" w:eastAsia="x-none"/>
        </w:rPr>
      </w:pPr>
      <w:r w:rsidRPr="007821F8">
        <w:rPr>
          <w:rFonts w:ascii="Arial" w:eastAsia="Times New Roman" w:hAnsi="Arial" w:cs="Arial"/>
          <w:b/>
          <w:sz w:val="24"/>
          <w:szCs w:val="24"/>
          <w:lang w:val="x-none" w:eastAsia="x-none"/>
        </w:rPr>
        <w:t>АДМИНИСТРАЦИЯ</w:t>
      </w:r>
    </w:p>
    <w:p w14:paraId="4DFCB0CF" w14:textId="77777777" w:rsidR="00DD24C0" w:rsidRPr="007821F8" w:rsidRDefault="00DD24C0" w:rsidP="007821F8">
      <w:pPr>
        <w:keepNext/>
        <w:spacing w:after="0" w:line="240" w:lineRule="auto"/>
        <w:jc w:val="center"/>
        <w:outlineLvl w:val="0"/>
        <w:rPr>
          <w:rFonts w:ascii="Arial" w:eastAsia="Times New Roman" w:hAnsi="Arial" w:cs="Arial"/>
          <w:b/>
          <w:sz w:val="24"/>
          <w:szCs w:val="24"/>
          <w:lang w:val="x-none" w:eastAsia="x-none"/>
        </w:rPr>
      </w:pPr>
      <w:r w:rsidRPr="007821F8">
        <w:rPr>
          <w:rFonts w:ascii="Arial" w:eastAsia="Times New Roman" w:hAnsi="Arial" w:cs="Arial"/>
          <w:b/>
          <w:sz w:val="24"/>
          <w:szCs w:val="24"/>
          <w:lang w:val="x-none" w:eastAsia="x-none"/>
        </w:rPr>
        <w:t>МУНИЦИПАЛЬНОГО ОБРАЗОВАНИЯ «ХОЛМСКИЙ ГОРОДСКОЙ ОКРУГ»</w:t>
      </w:r>
    </w:p>
    <w:p w14:paraId="7217D82D" w14:textId="77777777" w:rsidR="00DD24C0" w:rsidRPr="007821F8" w:rsidRDefault="00DD24C0" w:rsidP="007821F8">
      <w:pPr>
        <w:spacing w:after="0" w:line="240" w:lineRule="auto"/>
        <w:rPr>
          <w:rFonts w:ascii="Arial" w:eastAsia="Times New Roman" w:hAnsi="Arial" w:cs="Arial"/>
          <w:sz w:val="24"/>
          <w:szCs w:val="24"/>
          <w:lang w:eastAsia="ru-RU"/>
        </w:rPr>
      </w:pPr>
    </w:p>
    <w:p w14:paraId="17CD3488" w14:textId="77777777" w:rsidR="00DD24C0" w:rsidRPr="007821F8" w:rsidRDefault="00DD24C0" w:rsidP="007821F8">
      <w:pPr>
        <w:spacing w:after="0" w:line="240" w:lineRule="auto"/>
        <w:jc w:val="center"/>
        <w:outlineLvl w:val="3"/>
        <w:rPr>
          <w:rFonts w:ascii="Arial" w:eastAsia="Times New Roman" w:hAnsi="Arial" w:cs="Arial"/>
          <w:b/>
          <w:sz w:val="24"/>
          <w:szCs w:val="24"/>
          <w:lang w:val="x-none" w:eastAsia="x-none"/>
        </w:rPr>
      </w:pPr>
      <w:r w:rsidRPr="007821F8">
        <w:rPr>
          <w:rFonts w:ascii="Arial" w:eastAsia="Times New Roman" w:hAnsi="Arial" w:cs="Arial"/>
          <w:b/>
          <w:sz w:val="24"/>
          <w:szCs w:val="24"/>
          <w:lang w:val="x-none" w:eastAsia="x-none"/>
        </w:rPr>
        <w:t>ПОСТАНОВЛЕНИЕ</w:t>
      </w:r>
    </w:p>
    <w:p w14:paraId="3664F463" w14:textId="77777777" w:rsidR="00DD24C0" w:rsidRPr="007821F8" w:rsidRDefault="00DD24C0" w:rsidP="007821F8">
      <w:pPr>
        <w:spacing w:after="0" w:line="240" w:lineRule="auto"/>
        <w:rPr>
          <w:rFonts w:ascii="Arial" w:eastAsia="Times New Roman" w:hAnsi="Arial" w:cs="Arial"/>
          <w:sz w:val="24"/>
          <w:szCs w:val="24"/>
          <w:lang w:eastAsia="ru-RU"/>
        </w:rPr>
      </w:pPr>
    </w:p>
    <w:p w14:paraId="5A004F88" w14:textId="77777777" w:rsidR="00DD24C0" w:rsidRPr="007821F8" w:rsidRDefault="00DD24C0" w:rsidP="007821F8">
      <w:pPr>
        <w:spacing w:after="0" w:line="240" w:lineRule="auto"/>
        <w:rPr>
          <w:rFonts w:ascii="Arial" w:eastAsia="Times New Roman" w:hAnsi="Arial" w:cs="Arial"/>
          <w:sz w:val="24"/>
          <w:szCs w:val="24"/>
          <w:lang w:eastAsia="ru-RU"/>
        </w:rPr>
      </w:pPr>
    </w:p>
    <w:p w14:paraId="58F7FEE1" w14:textId="77777777" w:rsidR="00DD24C0" w:rsidRPr="007821F8" w:rsidRDefault="00DD24C0" w:rsidP="007821F8">
      <w:pPr>
        <w:tabs>
          <w:tab w:val="left" w:pos="1473"/>
          <w:tab w:val="left" w:pos="3633"/>
        </w:tabs>
        <w:spacing w:after="0" w:line="240" w:lineRule="auto"/>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30.06.2022                          1108</w:t>
      </w:r>
    </w:p>
    <w:p w14:paraId="3CF9DBD9" w14:textId="77777777" w:rsidR="00DD24C0" w:rsidRPr="007821F8" w:rsidRDefault="00DD24C0" w:rsidP="007821F8">
      <w:pPr>
        <w:spacing w:after="0" w:line="240" w:lineRule="auto"/>
        <w:rPr>
          <w:rFonts w:ascii="Arial" w:eastAsia="Times New Roman" w:hAnsi="Arial" w:cs="Arial"/>
          <w:sz w:val="24"/>
          <w:szCs w:val="24"/>
          <w:lang w:eastAsia="ru-RU"/>
        </w:rPr>
      </w:pPr>
      <w:proofErr w:type="gramStart"/>
      <w:r w:rsidRPr="007821F8">
        <w:rPr>
          <w:rFonts w:ascii="Arial" w:eastAsia="Times New Roman" w:hAnsi="Arial" w:cs="Arial"/>
          <w:sz w:val="24"/>
          <w:szCs w:val="24"/>
          <w:lang w:eastAsia="ru-RU"/>
        </w:rPr>
        <w:t>от  _</w:t>
      </w:r>
      <w:proofErr w:type="gramEnd"/>
      <w:r w:rsidRPr="007821F8">
        <w:rPr>
          <w:rFonts w:ascii="Arial" w:eastAsia="Times New Roman" w:hAnsi="Arial" w:cs="Arial"/>
          <w:sz w:val="24"/>
          <w:szCs w:val="24"/>
          <w:lang w:eastAsia="ru-RU"/>
        </w:rPr>
        <w:t>_____________________№ ________</w:t>
      </w:r>
    </w:p>
    <w:p w14:paraId="5873F311" w14:textId="77777777" w:rsidR="00DD24C0" w:rsidRPr="007821F8" w:rsidRDefault="00DD24C0" w:rsidP="007821F8">
      <w:pPr>
        <w:spacing w:after="0" w:line="240" w:lineRule="auto"/>
        <w:ind w:firstLine="708"/>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г. Холмск</w:t>
      </w:r>
    </w:p>
    <w:p w14:paraId="7340A7D8" w14:textId="77777777" w:rsidR="00DD24C0" w:rsidRPr="007821F8" w:rsidRDefault="00DD24C0" w:rsidP="007821F8">
      <w:pPr>
        <w:spacing w:after="0" w:line="240" w:lineRule="auto"/>
        <w:rPr>
          <w:rFonts w:ascii="Arial" w:eastAsia="Times New Roman" w:hAnsi="Arial" w:cs="Arial"/>
          <w:sz w:val="24"/>
          <w:szCs w:val="24"/>
          <w:lang w:eastAsia="ru-RU"/>
        </w:rPr>
      </w:pPr>
    </w:p>
    <w:p w14:paraId="1273ED0D" w14:textId="77777777" w:rsidR="00DD24C0" w:rsidRPr="007821F8" w:rsidRDefault="00DD24C0" w:rsidP="007821F8">
      <w:pPr>
        <w:spacing w:after="0" w:line="240" w:lineRule="auto"/>
        <w:ind w:right="4678"/>
        <w:jc w:val="both"/>
        <w:rPr>
          <w:rFonts w:ascii="Arial" w:eastAsia="Times New Roman" w:hAnsi="Arial" w:cs="Arial"/>
          <w:sz w:val="24"/>
          <w:szCs w:val="24"/>
          <w:lang w:eastAsia="ru-RU"/>
        </w:rPr>
      </w:pPr>
    </w:p>
    <w:p w14:paraId="0459CEA3" w14:textId="261A6826" w:rsidR="00DD24C0" w:rsidRPr="007821F8" w:rsidRDefault="00DD24C0" w:rsidP="007821F8">
      <w:pPr>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7821F8">
        <w:rPr>
          <w:rFonts w:ascii="Arial" w:hAnsi="Arial" w:cs="Arial"/>
          <w:sz w:val="24"/>
          <w:szCs w:val="24"/>
        </w:rPr>
        <w:t xml:space="preserve">Предоставление без проведения торгов </w:t>
      </w:r>
      <w:r w:rsidR="007821F8" w:rsidRPr="007821F8">
        <w:rPr>
          <w:rFonts w:ascii="Arial" w:hAnsi="Arial" w:cs="Arial"/>
          <w:sz w:val="24"/>
          <w:szCs w:val="24"/>
        </w:rPr>
        <w:t>земельных участков,</w:t>
      </w:r>
      <w:r w:rsidRPr="007821F8">
        <w:rPr>
          <w:rFonts w:ascii="Arial" w:hAnsi="Arial" w:cs="Arial"/>
          <w:sz w:val="24"/>
          <w:szCs w:val="24"/>
        </w:rPr>
        <w:t xml:space="preserve"> находящихся в муниципальной собственности, и государственная собственность на которые не разграничена, в собственность, аренду, постоянное (бессрочное) пользование, безвозмездное пользование на территории муниципального образования «Холмский городской округ</w:t>
      </w:r>
      <w:r w:rsidRPr="007821F8">
        <w:rPr>
          <w:rFonts w:ascii="Arial" w:eastAsia="Times New Roman" w:hAnsi="Arial" w:cs="Arial"/>
          <w:sz w:val="24"/>
          <w:szCs w:val="24"/>
          <w:lang w:eastAsia="ru-RU"/>
        </w:rPr>
        <w:t xml:space="preserve">» </w:t>
      </w:r>
    </w:p>
    <w:p w14:paraId="26F2B2C3" w14:textId="366041AF" w:rsidR="00661AAF" w:rsidRPr="007821F8" w:rsidRDefault="00607476" w:rsidP="007821F8">
      <w:pPr>
        <w:spacing w:after="0" w:line="240" w:lineRule="auto"/>
        <w:ind w:right="142"/>
        <w:jc w:val="both"/>
        <w:rPr>
          <w:rFonts w:ascii="Arial" w:eastAsia="Times New Roman" w:hAnsi="Arial" w:cs="Arial"/>
          <w:sz w:val="24"/>
          <w:szCs w:val="24"/>
          <w:lang w:eastAsia="ru-RU"/>
        </w:rPr>
      </w:pPr>
      <w:r w:rsidRPr="007821F8">
        <w:rPr>
          <w:rFonts w:ascii="Arial" w:hAnsi="Arial" w:cs="Arial"/>
          <w:sz w:val="24"/>
          <w:szCs w:val="24"/>
        </w:rPr>
        <w:t>(в ред. Постановления Администрации муниципального образования "Холмский городской округ" от 09.11.2022 № 1900, изм. № 2322 от 26.12.2022, изм. № 2169 от 24.10.2023, от 23.10.2024 № 1764)</w:t>
      </w:r>
    </w:p>
    <w:p w14:paraId="652A8864" w14:textId="77777777" w:rsidR="00DD24C0" w:rsidRPr="007821F8" w:rsidRDefault="00DD24C0" w:rsidP="007821F8">
      <w:pPr>
        <w:tabs>
          <w:tab w:val="left" w:pos="4500"/>
        </w:tabs>
        <w:spacing w:after="0" w:line="240" w:lineRule="auto"/>
        <w:ind w:right="4494"/>
        <w:jc w:val="both"/>
        <w:rPr>
          <w:rFonts w:ascii="Arial" w:eastAsia="Times New Roman" w:hAnsi="Arial" w:cs="Arial"/>
          <w:sz w:val="24"/>
          <w:szCs w:val="24"/>
          <w:lang w:eastAsia="ru-RU"/>
        </w:rPr>
      </w:pPr>
    </w:p>
    <w:p w14:paraId="2BBF595E" w14:textId="77777777" w:rsidR="00DD24C0" w:rsidRPr="007821F8" w:rsidRDefault="00DD24C0" w:rsidP="007821F8">
      <w:pPr>
        <w:spacing w:after="0" w:line="240" w:lineRule="auto"/>
        <w:ind w:firstLine="1134"/>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66D43A58" w14:textId="77777777" w:rsidR="00DD24C0" w:rsidRPr="007821F8" w:rsidRDefault="00DD24C0" w:rsidP="007821F8">
      <w:pPr>
        <w:spacing w:after="0" w:line="240" w:lineRule="auto"/>
        <w:ind w:firstLine="720"/>
        <w:jc w:val="both"/>
        <w:rPr>
          <w:rFonts w:ascii="Arial" w:eastAsia="Times New Roman" w:hAnsi="Arial" w:cs="Arial"/>
          <w:sz w:val="24"/>
          <w:szCs w:val="24"/>
          <w:lang w:eastAsia="ru-RU"/>
        </w:rPr>
      </w:pPr>
    </w:p>
    <w:p w14:paraId="76CF41F1" w14:textId="77777777" w:rsidR="00DD24C0" w:rsidRPr="007821F8" w:rsidRDefault="00DD24C0" w:rsidP="007821F8">
      <w:pPr>
        <w:spacing w:after="0" w:line="240" w:lineRule="auto"/>
        <w:rPr>
          <w:rFonts w:ascii="Arial" w:eastAsia="Times New Roman" w:hAnsi="Arial" w:cs="Arial"/>
          <w:sz w:val="24"/>
          <w:szCs w:val="24"/>
          <w:lang w:eastAsia="ru-RU"/>
        </w:rPr>
      </w:pPr>
      <w:r w:rsidRPr="007821F8">
        <w:rPr>
          <w:rFonts w:ascii="Arial" w:eastAsia="Times New Roman" w:hAnsi="Arial" w:cs="Arial"/>
          <w:sz w:val="24"/>
          <w:szCs w:val="24"/>
          <w:lang w:eastAsia="ru-RU"/>
        </w:rPr>
        <w:t>ПОСТАНОВЛЯЕТ:</w:t>
      </w:r>
    </w:p>
    <w:p w14:paraId="0821C40C" w14:textId="77777777" w:rsidR="00DD24C0" w:rsidRPr="007821F8" w:rsidRDefault="00DD24C0" w:rsidP="007821F8">
      <w:pPr>
        <w:spacing w:after="0" w:line="240" w:lineRule="auto"/>
        <w:ind w:firstLine="709"/>
        <w:rPr>
          <w:rFonts w:ascii="Arial" w:eastAsia="Times New Roman" w:hAnsi="Arial" w:cs="Arial"/>
          <w:sz w:val="24"/>
          <w:szCs w:val="24"/>
          <w:lang w:eastAsia="ru-RU"/>
        </w:rPr>
      </w:pPr>
    </w:p>
    <w:p w14:paraId="126ABFD4" w14:textId="7CCC3C37" w:rsidR="00DD24C0" w:rsidRPr="007821F8" w:rsidRDefault="00DD24C0" w:rsidP="007821F8">
      <w:pPr>
        <w:spacing w:after="0" w:line="240" w:lineRule="auto"/>
        <w:ind w:firstLine="1080"/>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1. Утвердить административный регламент предоставления муниципальной услуги «</w:t>
      </w:r>
      <w:r w:rsidRPr="007821F8">
        <w:rPr>
          <w:rFonts w:ascii="Arial" w:hAnsi="Arial" w:cs="Arial"/>
          <w:sz w:val="24"/>
          <w:szCs w:val="24"/>
        </w:rPr>
        <w:t xml:space="preserve">Предоставление без проведения торгов </w:t>
      </w:r>
      <w:r w:rsidR="007821F8" w:rsidRPr="007821F8">
        <w:rPr>
          <w:rFonts w:ascii="Arial" w:hAnsi="Arial" w:cs="Arial"/>
          <w:sz w:val="24"/>
          <w:szCs w:val="24"/>
        </w:rPr>
        <w:t>земельных участков,</w:t>
      </w:r>
      <w:r w:rsidRPr="007821F8">
        <w:rPr>
          <w:rFonts w:ascii="Arial" w:hAnsi="Arial" w:cs="Arial"/>
          <w:sz w:val="24"/>
          <w:szCs w:val="24"/>
        </w:rPr>
        <w:t xml:space="preserve"> находящихся в муниципальной собственности, и государственная собственность на которые не разграничена, в собственность, аренду, постоянное (бессрочное) пользование, безвозмездное пользование на территории муниципального образования «Холмский городской округ</w:t>
      </w:r>
      <w:r w:rsidRPr="007821F8">
        <w:rPr>
          <w:rFonts w:ascii="Arial" w:eastAsia="Times New Roman" w:hAnsi="Arial" w:cs="Arial"/>
          <w:sz w:val="24"/>
          <w:szCs w:val="24"/>
          <w:lang w:eastAsia="ru-RU"/>
        </w:rPr>
        <w:t>» (прилагается).</w:t>
      </w:r>
      <w:r w:rsidRPr="007821F8">
        <w:rPr>
          <w:rFonts w:ascii="Arial" w:eastAsia="Times New Roman" w:hAnsi="Arial" w:cs="Arial"/>
          <w:sz w:val="24"/>
          <w:szCs w:val="24"/>
          <w:lang w:eastAsia="ru-RU"/>
        </w:rPr>
        <w:tab/>
      </w:r>
    </w:p>
    <w:p w14:paraId="244DD5B9" w14:textId="77777777" w:rsidR="00DD24C0" w:rsidRPr="007821F8" w:rsidRDefault="00DD24C0" w:rsidP="007821F8">
      <w:pPr>
        <w:spacing w:after="0" w:line="240" w:lineRule="auto"/>
        <w:ind w:firstLine="1080"/>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2.  Признать утратившими силу следующие постановление администрации муниципального образования «Холмский городской округ» от </w:t>
      </w:r>
      <w:r w:rsidRPr="007821F8">
        <w:rPr>
          <w:rFonts w:ascii="Arial" w:eastAsia="Times New Roman" w:hAnsi="Arial" w:cs="Arial"/>
          <w:sz w:val="24"/>
          <w:szCs w:val="24"/>
          <w:lang w:eastAsia="ru-RU"/>
        </w:rPr>
        <w:lastRenderedPageBreak/>
        <w:t>18.12.2020 № 1564 «Об утверждении административного регламента предоставления муниципальной услуги «</w:t>
      </w:r>
      <w:r w:rsidRPr="007821F8">
        <w:rPr>
          <w:rFonts w:ascii="Arial" w:hAnsi="Arial" w:cs="Arial"/>
          <w:sz w:val="24"/>
          <w:szCs w:val="24"/>
        </w:rPr>
        <w:t>Предоставление без проведения торгов земельных участков находящихся в муниципальной собственности, и государственная собственность на которые не разграничена, в собственность, аренду, постоянное (бессрочное) пользование, безвозмездное пользование на территории муниципального образования «Холмский городской округ</w:t>
      </w:r>
      <w:r w:rsidRPr="007821F8">
        <w:rPr>
          <w:rFonts w:ascii="Arial" w:eastAsia="Times New Roman" w:hAnsi="Arial" w:cs="Arial"/>
          <w:sz w:val="24"/>
          <w:szCs w:val="24"/>
          <w:lang w:eastAsia="ru-RU"/>
        </w:rPr>
        <w:t>».</w:t>
      </w:r>
    </w:p>
    <w:p w14:paraId="590CEC67" w14:textId="77777777" w:rsidR="00DD24C0" w:rsidRPr="007821F8" w:rsidRDefault="00DD24C0" w:rsidP="007821F8">
      <w:pPr>
        <w:spacing w:after="0" w:line="240" w:lineRule="auto"/>
        <w:ind w:firstLine="1080"/>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5FD60F39" w14:textId="27109BEE" w:rsidR="00DD24C0" w:rsidRPr="007821F8" w:rsidRDefault="00DD24C0" w:rsidP="007821F8">
      <w:pPr>
        <w:spacing w:after="0" w:line="240" w:lineRule="auto"/>
        <w:ind w:firstLine="1080"/>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4. Контроль за исполнением настоящего постановления возложить на Департамент по управлению муниципальным имуществом и землепользованию администрации муниципального образования «Холмский городской округ»</w:t>
      </w:r>
      <w:r w:rsidR="007821F8" w:rsidRPr="007821F8">
        <w:rPr>
          <w:rFonts w:ascii="Arial" w:eastAsia="Times New Roman" w:hAnsi="Arial" w:cs="Arial"/>
          <w:sz w:val="24"/>
          <w:szCs w:val="24"/>
          <w:lang w:eastAsia="ru-RU"/>
        </w:rPr>
        <w:t xml:space="preserve"> </w:t>
      </w:r>
      <w:r w:rsidRPr="007821F8">
        <w:rPr>
          <w:rFonts w:ascii="Arial" w:eastAsia="Times New Roman" w:hAnsi="Arial" w:cs="Arial"/>
          <w:sz w:val="24"/>
          <w:szCs w:val="24"/>
          <w:lang w:eastAsia="ru-RU"/>
        </w:rPr>
        <w:t>(Рыбаченко А. Н.).</w:t>
      </w:r>
    </w:p>
    <w:p w14:paraId="0D8290DC" w14:textId="77777777" w:rsidR="00DD24C0" w:rsidRPr="007821F8" w:rsidRDefault="00DD24C0" w:rsidP="007821F8">
      <w:pPr>
        <w:spacing w:after="0" w:line="240" w:lineRule="auto"/>
        <w:ind w:firstLine="1080"/>
        <w:jc w:val="both"/>
        <w:rPr>
          <w:rFonts w:ascii="Arial" w:eastAsia="Times New Roman" w:hAnsi="Arial" w:cs="Arial"/>
          <w:sz w:val="24"/>
          <w:szCs w:val="24"/>
          <w:lang w:eastAsia="ru-RU"/>
        </w:rPr>
      </w:pPr>
    </w:p>
    <w:p w14:paraId="64FC0BA8" w14:textId="77777777" w:rsidR="00DD24C0" w:rsidRPr="007821F8" w:rsidRDefault="00DD24C0" w:rsidP="007821F8">
      <w:pPr>
        <w:spacing w:after="0" w:line="240" w:lineRule="auto"/>
        <w:rPr>
          <w:rFonts w:ascii="Arial" w:eastAsia="Times New Roman" w:hAnsi="Arial" w:cs="Arial"/>
          <w:sz w:val="24"/>
          <w:szCs w:val="24"/>
          <w:lang w:eastAsia="ru-RU"/>
        </w:rPr>
      </w:pPr>
      <w:r w:rsidRPr="007821F8">
        <w:rPr>
          <w:rFonts w:ascii="Arial" w:eastAsia="Times New Roman" w:hAnsi="Arial" w:cs="Arial"/>
          <w:sz w:val="24"/>
          <w:szCs w:val="24"/>
          <w:lang w:eastAsia="ru-RU"/>
        </w:rPr>
        <w:t>Мэр муниципального образования</w:t>
      </w:r>
    </w:p>
    <w:p w14:paraId="7442D097" w14:textId="6925E287" w:rsidR="00DD24C0" w:rsidRPr="007821F8" w:rsidRDefault="00DD24C0" w:rsidP="007821F8">
      <w:pPr>
        <w:spacing w:after="0" w:line="240" w:lineRule="auto"/>
        <w:rPr>
          <w:rFonts w:ascii="Arial" w:eastAsia="Times New Roman" w:hAnsi="Arial" w:cs="Arial"/>
          <w:bCs/>
          <w:sz w:val="24"/>
          <w:szCs w:val="24"/>
        </w:rPr>
      </w:pPr>
      <w:r w:rsidRPr="007821F8">
        <w:rPr>
          <w:rFonts w:ascii="Arial" w:eastAsia="Times New Roman" w:hAnsi="Arial" w:cs="Arial"/>
          <w:sz w:val="24"/>
          <w:szCs w:val="24"/>
          <w:lang w:eastAsia="ru-RU"/>
        </w:rPr>
        <w:t xml:space="preserve">«Холмский городской </w:t>
      </w:r>
      <w:proofErr w:type="gramStart"/>
      <w:r w:rsidRPr="007821F8">
        <w:rPr>
          <w:rFonts w:ascii="Arial" w:eastAsia="Times New Roman" w:hAnsi="Arial" w:cs="Arial"/>
          <w:sz w:val="24"/>
          <w:szCs w:val="24"/>
          <w:lang w:eastAsia="ru-RU"/>
        </w:rPr>
        <w:t xml:space="preserve">округ»   </w:t>
      </w:r>
      <w:proofErr w:type="gramEnd"/>
      <w:r w:rsidRPr="007821F8">
        <w:rPr>
          <w:rFonts w:ascii="Arial" w:eastAsia="Times New Roman" w:hAnsi="Arial" w:cs="Arial"/>
          <w:sz w:val="24"/>
          <w:szCs w:val="24"/>
          <w:lang w:eastAsia="ru-RU"/>
        </w:rPr>
        <w:t xml:space="preserve">                                                              Д. Г. Любчинов</w:t>
      </w:r>
    </w:p>
    <w:p w14:paraId="4249260B" w14:textId="77777777" w:rsidR="00DD24C0" w:rsidRPr="007821F8" w:rsidRDefault="00DD24C0" w:rsidP="007821F8">
      <w:pPr>
        <w:spacing w:after="0" w:line="240" w:lineRule="auto"/>
        <w:rPr>
          <w:rFonts w:ascii="Arial" w:eastAsia="Times New Roman" w:hAnsi="Arial" w:cs="Arial"/>
          <w:b/>
          <w:sz w:val="24"/>
          <w:szCs w:val="24"/>
          <w:lang w:eastAsia="ru-RU"/>
        </w:rPr>
      </w:pPr>
      <w:r w:rsidRPr="007821F8">
        <w:rPr>
          <w:rFonts w:ascii="Arial" w:hAnsi="Arial" w:cs="Arial"/>
          <w:b/>
          <w:sz w:val="24"/>
          <w:szCs w:val="24"/>
        </w:rPr>
        <w:br w:type="page"/>
      </w:r>
    </w:p>
    <w:p w14:paraId="0E52A61C" w14:textId="77777777" w:rsidR="00B038F8" w:rsidRPr="007821F8" w:rsidRDefault="00B038F8" w:rsidP="007821F8">
      <w:pPr>
        <w:pStyle w:val="ConsPlusTitle"/>
        <w:ind w:left="5580"/>
        <w:rPr>
          <w:rFonts w:ascii="Arial" w:hAnsi="Arial" w:cs="Arial"/>
          <w:b w:val="0"/>
          <w:sz w:val="24"/>
          <w:szCs w:val="24"/>
        </w:rPr>
      </w:pPr>
      <w:r w:rsidRPr="007821F8">
        <w:rPr>
          <w:rFonts w:ascii="Arial" w:hAnsi="Arial" w:cs="Arial"/>
          <w:b w:val="0"/>
          <w:sz w:val="24"/>
          <w:szCs w:val="24"/>
        </w:rPr>
        <w:lastRenderedPageBreak/>
        <w:t>УТВЕРЖДЕН</w:t>
      </w:r>
    </w:p>
    <w:p w14:paraId="2D6C1719" w14:textId="22E78C50" w:rsidR="00B038F8" w:rsidRPr="007821F8" w:rsidRDefault="00B038F8" w:rsidP="007821F8">
      <w:pPr>
        <w:pStyle w:val="ConsPlusTitle"/>
        <w:ind w:left="5580"/>
        <w:rPr>
          <w:rFonts w:ascii="Arial" w:hAnsi="Arial" w:cs="Arial"/>
          <w:b w:val="0"/>
          <w:sz w:val="24"/>
          <w:szCs w:val="24"/>
        </w:rPr>
      </w:pPr>
      <w:r w:rsidRPr="007821F8">
        <w:rPr>
          <w:rFonts w:ascii="Arial" w:hAnsi="Arial" w:cs="Arial"/>
          <w:b w:val="0"/>
          <w:sz w:val="24"/>
          <w:szCs w:val="24"/>
        </w:rPr>
        <w:t xml:space="preserve">постановлением администрации муниципального образования </w:t>
      </w:r>
      <w:r w:rsidR="00701DEA" w:rsidRPr="007821F8">
        <w:rPr>
          <w:rFonts w:ascii="Arial" w:hAnsi="Arial" w:cs="Arial"/>
          <w:b w:val="0"/>
          <w:sz w:val="24"/>
          <w:szCs w:val="24"/>
        </w:rPr>
        <w:t>«</w:t>
      </w:r>
      <w:r w:rsidRPr="007821F8">
        <w:rPr>
          <w:rFonts w:ascii="Arial" w:hAnsi="Arial" w:cs="Arial"/>
          <w:b w:val="0"/>
          <w:sz w:val="24"/>
          <w:szCs w:val="24"/>
        </w:rPr>
        <w:t>Холмский городской округ</w:t>
      </w:r>
      <w:r w:rsidR="00701DEA" w:rsidRPr="007821F8">
        <w:rPr>
          <w:rFonts w:ascii="Arial" w:hAnsi="Arial" w:cs="Arial"/>
          <w:b w:val="0"/>
          <w:sz w:val="24"/>
          <w:szCs w:val="24"/>
        </w:rPr>
        <w:t>»</w:t>
      </w:r>
    </w:p>
    <w:p w14:paraId="008E0219" w14:textId="606DDB95" w:rsidR="00B038F8" w:rsidRPr="007821F8" w:rsidRDefault="00B038F8" w:rsidP="007821F8">
      <w:pPr>
        <w:pStyle w:val="ConsPlusTitle"/>
        <w:ind w:left="5580"/>
        <w:rPr>
          <w:rFonts w:ascii="Arial" w:hAnsi="Arial" w:cs="Arial"/>
          <w:b w:val="0"/>
          <w:sz w:val="24"/>
          <w:szCs w:val="24"/>
        </w:rPr>
      </w:pPr>
      <w:r w:rsidRPr="007821F8">
        <w:rPr>
          <w:rFonts w:ascii="Arial" w:hAnsi="Arial" w:cs="Arial"/>
          <w:b w:val="0"/>
          <w:sz w:val="24"/>
          <w:szCs w:val="24"/>
        </w:rPr>
        <w:t>от</w:t>
      </w:r>
      <w:r w:rsidR="00C16193" w:rsidRPr="007821F8">
        <w:rPr>
          <w:rFonts w:ascii="Arial" w:hAnsi="Arial" w:cs="Arial"/>
          <w:b w:val="0"/>
          <w:sz w:val="24"/>
          <w:szCs w:val="24"/>
        </w:rPr>
        <w:t xml:space="preserve"> </w:t>
      </w:r>
      <w:r w:rsidR="00512D52" w:rsidRPr="007821F8">
        <w:rPr>
          <w:rFonts w:ascii="Arial" w:hAnsi="Arial" w:cs="Arial"/>
          <w:b w:val="0"/>
          <w:sz w:val="24"/>
          <w:szCs w:val="24"/>
        </w:rPr>
        <w:t>30.06.2022 № 1108</w:t>
      </w:r>
    </w:p>
    <w:p w14:paraId="33F40C3F" w14:textId="77777777" w:rsidR="00B038F8" w:rsidRPr="007821F8" w:rsidRDefault="00B038F8" w:rsidP="007821F8">
      <w:pPr>
        <w:pStyle w:val="ConsPlusNormal"/>
        <w:jc w:val="right"/>
        <w:rPr>
          <w:rFonts w:ascii="Arial" w:hAnsi="Arial" w:cs="Arial"/>
          <w:b/>
          <w:sz w:val="24"/>
          <w:szCs w:val="24"/>
        </w:rPr>
      </w:pPr>
    </w:p>
    <w:p w14:paraId="01D351D2" w14:textId="77777777" w:rsidR="006A1331" w:rsidRPr="007821F8" w:rsidRDefault="006A1331" w:rsidP="007821F8">
      <w:pPr>
        <w:pStyle w:val="ConsPlusNormal"/>
        <w:jc w:val="center"/>
        <w:rPr>
          <w:rFonts w:ascii="Arial" w:hAnsi="Arial" w:cs="Arial"/>
          <w:b/>
          <w:sz w:val="24"/>
          <w:szCs w:val="24"/>
        </w:rPr>
      </w:pPr>
      <w:r w:rsidRPr="007821F8">
        <w:rPr>
          <w:rFonts w:ascii="Arial" w:hAnsi="Arial" w:cs="Arial"/>
          <w:b/>
          <w:sz w:val="24"/>
          <w:szCs w:val="24"/>
        </w:rPr>
        <w:t xml:space="preserve">АДМИНИСТРАТИВНЫЙ РЕГЛАМЕНТ </w:t>
      </w:r>
    </w:p>
    <w:p w14:paraId="22F69B77" w14:textId="5C469942" w:rsidR="006A1331" w:rsidRPr="007821F8" w:rsidRDefault="006A1331" w:rsidP="007821F8">
      <w:pPr>
        <w:pStyle w:val="ConsPlusNormal"/>
        <w:jc w:val="center"/>
        <w:rPr>
          <w:rFonts w:ascii="Arial" w:hAnsi="Arial" w:cs="Arial"/>
          <w:b/>
          <w:sz w:val="24"/>
          <w:szCs w:val="24"/>
        </w:rPr>
      </w:pPr>
      <w:r w:rsidRPr="007821F8">
        <w:rPr>
          <w:rFonts w:ascii="Arial" w:hAnsi="Arial" w:cs="Arial"/>
          <w:b/>
          <w:sz w:val="24"/>
          <w:szCs w:val="24"/>
        </w:rPr>
        <w:t xml:space="preserve">ПРЕДОСТАВЛЕНИЯ МУНИЦИПАЛЬНОЙ УСЛУГИ </w:t>
      </w:r>
      <w:r w:rsidR="00701DEA" w:rsidRPr="007821F8">
        <w:rPr>
          <w:rFonts w:ascii="Arial" w:hAnsi="Arial" w:cs="Arial"/>
          <w:b/>
          <w:sz w:val="24"/>
          <w:szCs w:val="24"/>
        </w:rPr>
        <w:t>«</w:t>
      </w:r>
      <w:r w:rsidRPr="007821F8">
        <w:rPr>
          <w:rFonts w:ascii="Arial" w:hAnsi="Arial" w:cs="Arial"/>
          <w:b/>
          <w:caps/>
          <w:sz w:val="24"/>
          <w:szCs w:val="24"/>
        </w:rPr>
        <w:t xml:space="preserve">Предоставление БЕЗ ПРОВЕДЕНИЯ ТОРГОВ земельных участков, НАХОДЯЩИХСЯ </w:t>
      </w:r>
      <w:r w:rsidR="007821F8" w:rsidRPr="007821F8">
        <w:rPr>
          <w:rFonts w:ascii="Arial" w:hAnsi="Arial" w:cs="Arial"/>
          <w:b/>
          <w:caps/>
          <w:sz w:val="24"/>
          <w:szCs w:val="24"/>
        </w:rPr>
        <w:t>В МУНИЦИПАЛЬНОЙ СОБСТВЕННОСТИ,</w:t>
      </w:r>
      <w:r w:rsidRPr="007821F8">
        <w:rPr>
          <w:rFonts w:ascii="Arial" w:hAnsi="Arial" w:cs="Arial"/>
          <w:b/>
          <w:caps/>
          <w:sz w:val="24"/>
          <w:szCs w:val="24"/>
        </w:rPr>
        <w:t xml:space="preserve"> И ГОСУДАРСТВЕННАЯ СОБСТВЕННОСТЬ НА КОТОРЫЕ НЕ РАЗГРАНИЧЕНА, В СОБСТВЕННОСТЬ, АРЕНДУ, ПОСТОЯННОЕ (БЕССРОЧНОЕ) ПОЛЬЗОВАНИЕ, БЕЗВОЗМЕЗДНОЕ ПОЛЬЗОВАНИЕ</w:t>
      </w:r>
      <w:r w:rsidR="00701DEA" w:rsidRPr="007821F8">
        <w:rPr>
          <w:rFonts w:ascii="Arial" w:hAnsi="Arial" w:cs="Arial"/>
          <w:b/>
          <w:sz w:val="24"/>
          <w:szCs w:val="24"/>
        </w:rPr>
        <w:t>»</w:t>
      </w:r>
      <w:r w:rsidRPr="007821F8">
        <w:rPr>
          <w:rFonts w:ascii="Arial" w:hAnsi="Arial" w:cs="Arial"/>
          <w:b/>
          <w:sz w:val="24"/>
          <w:szCs w:val="24"/>
        </w:rPr>
        <w:t xml:space="preserve"> </w:t>
      </w:r>
      <w:r w:rsidR="0001014D" w:rsidRPr="007821F8">
        <w:rPr>
          <w:rFonts w:ascii="Arial" w:hAnsi="Arial" w:cs="Arial"/>
          <w:b/>
          <w:sz w:val="24"/>
          <w:szCs w:val="24"/>
        </w:rPr>
        <w:t>НА ТЕРРИТОРИИ МУНИЦИПАЛЬНОГО ОБРАЗОВАНИЯ «ХОЛМСКИЙ ГОРОДСКОЙ ОКРУГ»</w:t>
      </w:r>
    </w:p>
    <w:p w14:paraId="69B6E438" w14:textId="77777777" w:rsidR="006A1331" w:rsidRPr="007821F8" w:rsidRDefault="006A1331" w:rsidP="007821F8">
      <w:pPr>
        <w:pStyle w:val="ConsPlusNormal"/>
        <w:jc w:val="center"/>
        <w:rPr>
          <w:rFonts w:ascii="Arial" w:hAnsi="Arial" w:cs="Arial"/>
          <w:sz w:val="24"/>
          <w:szCs w:val="24"/>
        </w:rPr>
      </w:pPr>
    </w:p>
    <w:p w14:paraId="285E2DD5" w14:textId="77777777" w:rsidR="006A1331" w:rsidRPr="007821F8" w:rsidRDefault="006A1331" w:rsidP="007821F8">
      <w:pPr>
        <w:pStyle w:val="ConsPlusNormal"/>
        <w:jc w:val="center"/>
        <w:outlineLvl w:val="1"/>
        <w:rPr>
          <w:rFonts w:ascii="Arial" w:hAnsi="Arial" w:cs="Arial"/>
          <w:sz w:val="24"/>
          <w:szCs w:val="24"/>
        </w:rPr>
      </w:pPr>
      <w:r w:rsidRPr="007821F8">
        <w:rPr>
          <w:rFonts w:ascii="Arial" w:hAnsi="Arial" w:cs="Arial"/>
          <w:sz w:val="24"/>
          <w:szCs w:val="24"/>
        </w:rPr>
        <w:t>Раздел 1. ОБЩИЕ ПОЛОЖЕНИЯ</w:t>
      </w:r>
    </w:p>
    <w:p w14:paraId="40111706" w14:textId="77777777" w:rsidR="006A1331" w:rsidRPr="007821F8" w:rsidRDefault="006A1331" w:rsidP="007821F8">
      <w:pPr>
        <w:pStyle w:val="ConsPlusNormal"/>
        <w:jc w:val="center"/>
        <w:rPr>
          <w:rFonts w:ascii="Arial" w:hAnsi="Arial" w:cs="Arial"/>
          <w:sz w:val="24"/>
          <w:szCs w:val="24"/>
        </w:rPr>
      </w:pPr>
    </w:p>
    <w:p w14:paraId="6AAD286E"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1.1. Предмет регулирования административного регламента</w:t>
      </w:r>
    </w:p>
    <w:p w14:paraId="0FF4E958" w14:textId="77777777" w:rsidR="006A1331" w:rsidRPr="007821F8" w:rsidRDefault="006A1331" w:rsidP="007821F8">
      <w:pPr>
        <w:pStyle w:val="ConsPlusNormal"/>
        <w:jc w:val="center"/>
        <w:rPr>
          <w:rFonts w:ascii="Arial" w:hAnsi="Arial" w:cs="Arial"/>
          <w:sz w:val="24"/>
          <w:szCs w:val="24"/>
        </w:rPr>
      </w:pPr>
    </w:p>
    <w:p w14:paraId="41A87F3B" w14:textId="5175610F"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701DEA" w:rsidRPr="007821F8">
        <w:rPr>
          <w:rFonts w:ascii="Arial" w:hAnsi="Arial" w:cs="Arial"/>
          <w:sz w:val="24"/>
          <w:szCs w:val="24"/>
        </w:rPr>
        <w:t>«</w:t>
      </w:r>
      <w:r w:rsidRPr="007821F8">
        <w:rPr>
          <w:rFonts w:ascii="Arial" w:hAnsi="Arial" w:cs="Arial"/>
          <w:sz w:val="24"/>
          <w:szCs w:val="24"/>
        </w:rPr>
        <w:t xml:space="preserve">Предоставление без проведения торгов земельных участков, находящихся </w:t>
      </w:r>
      <w:r w:rsidR="007821F8" w:rsidRPr="007821F8">
        <w:rPr>
          <w:rFonts w:ascii="Arial" w:hAnsi="Arial" w:cs="Arial"/>
          <w:sz w:val="24"/>
          <w:szCs w:val="24"/>
        </w:rPr>
        <w:t>в муниципальной собственности,</w:t>
      </w:r>
      <w:r w:rsidRPr="007821F8">
        <w:rPr>
          <w:rFonts w:ascii="Arial" w:hAnsi="Arial" w:cs="Arial"/>
          <w:sz w:val="24"/>
          <w:szCs w:val="24"/>
        </w:rPr>
        <w:t xml:space="preserve"> и государственная собственность на которые не разграничена, в собственность, аренду, постоянное (бессрочное) пользование, безвозмездное пользование на территории муниципального образования </w:t>
      </w:r>
      <w:r w:rsidR="00701DEA" w:rsidRPr="007821F8">
        <w:rPr>
          <w:rFonts w:ascii="Arial" w:hAnsi="Arial" w:cs="Arial"/>
          <w:sz w:val="24"/>
          <w:szCs w:val="24"/>
        </w:rPr>
        <w:t>«</w:t>
      </w:r>
      <w:r w:rsidRPr="007821F8">
        <w:rPr>
          <w:rFonts w:ascii="Arial" w:hAnsi="Arial" w:cs="Arial"/>
          <w:sz w:val="24"/>
          <w:szCs w:val="24"/>
        </w:rPr>
        <w:t>Холмский городской округ</w:t>
      </w:r>
      <w:r w:rsidR="00701DEA" w:rsidRPr="007821F8">
        <w:rPr>
          <w:rFonts w:ascii="Arial" w:hAnsi="Arial" w:cs="Arial"/>
          <w:sz w:val="24"/>
          <w:szCs w:val="24"/>
        </w:rPr>
        <w:t>»</w:t>
      </w:r>
      <w:r w:rsidRPr="007821F8">
        <w:rPr>
          <w:rFonts w:ascii="Arial" w:hAnsi="Arial" w:cs="Arial"/>
          <w:sz w:val="24"/>
          <w:szCs w:val="24"/>
        </w:rPr>
        <w:t>.</w:t>
      </w:r>
    </w:p>
    <w:p w14:paraId="7825BEFD" w14:textId="77777777" w:rsidR="006A1331" w:rsidRPr="007821F8" w:rsidRDefault="006A1331" w:rsidP="007821F8">
      <w:pPr>
        <w:pStyle w:val="ConsPlusNormal"/>
        <w:jc w:val="center"/>
        <w:rPr>
          <w:rFonts w:ascii="Arial" w:hAnsi="Arial" w:cs="Arial"/>
          <w:sz w:val="24"/>
          <w:szCs w:val="24"/>
        </w:rPr>
      </w:pPr>
    </w:p>
    <w:p w14:paraId="5B1CF7D4"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1.2. Круг заявителей</w:t>
      </w:r>
    </w:p>
    <w:p w14:paraId="107D7A5D" w14:textId="77777777" w:rsidR="004D5D5C" w:rsidRPr="007821F8" w:rsidRDefault="004D5D5C" w:rsidP="007821F8">
      <w:pPr>
        <w:pStyle w:val="ConsPlusNormal"/>
        <w:jc w:val="center"/>
        <w:outlineLvl w:val="2"/>
        <w:rPr>
          <w:rFonts w:ascii="Arial" w:hAnsi="Arial" w:cs="Arial"/>
          <w:sz w:val="24"/>
          <w:szCs w:val="24"/>
        </w:rPr>
      </w:pPr>
    </w:p>
    <w:p w14:paraId="51CA1762" w14:textId="1854DD5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1.2.1. Заявителями являются физические или юридические лица, имеющие право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5C1DFF" w:rsidRPr="007821F8">
        <w:rPr>
          <w:rFonts w:ascii="Arial" w:hAnsi="Arial" w:cs="Arial"/>
          <w:sz w:val="24"/>
          <w:szCs w:val="24"/>
        </w:rPr>
        <w:t xml:space="preserve">муниципального образования </w:t>
      </w:r>
      <w:r w:rsidR="00701DEA" w:rsidRPr="007821F8">
        <w:rPr>
          <w:rFonts w:ascii="Arial" w:hAnsi="Arial" w:cs="Arial"/>
          <w:sz w:val="24"/>
          <w:szCs w:val="24"/>
        </w:rPr>
        <w:t>«</w:t>
      </w:r>
      <w:r w:rsidR="005C1DFF" w:rsidRPr="007821F8">
        <w:rPr>
          <w:rFonts w:ascii="Arial" w:hAnsi="Arial" w:cs="Arial"/>
          <w:sz w:val="24"/>
          <w:szCs w:val="24"/>
        </w:rPr>
        <w:t>Холмский городской округ</w:t>
      </w:r>
      <w:r w:rsidR="00701DEA" w:rsidRPr="007821F8">
        <w:rPr>
          <w:rFonts w:ascii="Arial" w:hAnsi="Arial" w:cs="Arial"/>
          <w:sz w:val="24"/>
          <w:szCs w:val="24"/>
        </w:rPr>
        <w:t>»</w:t>
      </w:r>
      <w:r w:rsidRPr="007821F8">
        <w:rPr>
          <w:rFonts w:ascii="Arial" w:hAnsi="Arial" w:cs="Arial"/>
          <w:sz w:val="24"/>
          <w:szCs w:val="24"/>
        </w:rPr>
        <w:t xml:space="preserve"> или государственная собственность на который не разграничена, без проведения торгов, (за исключением государственных органов и их территориальный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относящиеся к следующим категориям (далее – заявители):</w:t>
      </w:r>
    </w:p>
    <w:p w14:paraId="50EFD90D" w14:textId="2EE35B9C"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 в целях </w:t>
      </w:r>
      <w:r w:rsidR="00DE4F18" w:rsidRPr="007821F8">
        <w:rPr>
          <w:rFonts w:ascii="Arial" w:hAnsi="Arial" w:cs="Arial"/>
          <w:sz w:val="24"/>
          <w:szCs w:val="24"/>
        </w:rPr>
        <w:t>продажи земельных участков, находящихся в государственной или муниципальной собственности, на торгах и без проведения торгов</w:t>
      </w:r>
      <w:r w:rsidRPr="007821F8">
        <w:rPr>
          <w:rFonts w:ascii="Arial" w:hAnsi="Arial" w:cs="Arial"/>
          <w:sz w:val="24"/>
          <w:szCs w:val="24"/>
        </w:rPr>
        <w:t>:</w:t>
      </w:r>
    </w:p>
    <w:p w14:paraId="2B0E436E" w14:textId="456F7355"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w:t>
      </w:r>
      <w:r w:rsidR="001A2415" w:rsidRPr="007821F8">
        <w:rPr>
          <w:rFonts w:ascii="Arial"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r w:rsidR="00701DEA" w:rsidRPr="007821F8">
        <w:rPr>
          <w:rFonts w:ascii="Arial" w:hAnsi="Arial" w:cs="Arial"/>
          <w:sz w:val="24"/>
          <w:szCs w:val="24"/>
        </w:rPr>
        <w:t>»</w:t>
      </w:r>
      <w:r w:rsidRPr="007821F8">
        <w:rPr>
          <w:rFonts w:ascii="Arial" w:hAnsi="Arial" w:cs="Arial"/>
          <w:sz w:val="24"/>
          <w:szCs w:val="24"/>
        </w:rPr>
        <w:t>;</w:t>
      </w:r>
    </w:p>
    <w:p w14:paraId="20D354E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 член такого товарищества;</w:t>
      </w:r>
    </w:p>
    <w:p w14:paraId="685D0C7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земельных участков, находящихся в постоянном (бессрочном) </w:t>
      </w:r>
      <w:r w:rsidRPr="007821F8">
        <w:rPr>
          <w:rFonts w:ascii="Arial" w:hAnsi="Arial" w:cs="Arial"/>
          <w:sz w:val="24"/>
          <w:szCs w:val="24"/>
        </w:rPr>
        <w:lastRenderedPageBreak/>
        <w:t>пользовании юридических лиц, – это юридическое лицо,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14:paraId="54B4F4FF" w14:textId="32D098A5"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земельных участков, находящихся в муниципальной собственности и выделенных в счет земельных долей, находящихся в муниципальной собственности, – использующее такой земельный участок крестьянское (фермерское) хозяйство или сельскохозяйственная организация, в случае, если сельскохозяйственная организация или крестьянское (фермерское) хозяйство обратились</w:t>
      </w:r>
      <w:r w:rsidR="001B1585" w:rsidRPr="007821F8">
        <w:rPr>
          <w:rFonts w:ascii="Arial" w:hAnsi="Arial" w:cs="Arial"/>
          <w:sz w:val="24"/>
          <w:szCs w:val="24"/>
        </w:rPr>
        <w:t xml:space="preserve"> в </w:t>
      </w:r>
      <w:r w:rsidR="00C16193" w:rsidRPr="007821F8">
        <w:rPr>
          <w:rFonts w:ascii="Arial" w:hAnsi="Arial" w:cs="Arial"/>
          <w:sz w:val="24"/>
          <w:szCs w:val="24"/>
        </w:rPr>
        <w:t xml:space="preserve">Департамент по управлению муниципальным имуществом и землепользованию </w:t>
      </w:r>
      <w:r w:rsidR="00701DEA" w:rsidRPr="007821F8">
        <w:rPr>
          <w:rFonts w:ascii="Arial" w:hAnsi="Arial" w:cs="Arial"/>
          <w:sz w:val="24"/>
          <w:szCs w:val="24"/>
        </w:rPr>
        <w:t xml:space="preserve">администрации </w:t>
      </w:r>
      <w:r w:rsidR="001B1585" w:rsidRPr="007821F8">
        <w:rPr>
          <w:rFonts w:ascii="Arial" w:hAnsi="Arial" w:cs="Arial"/>
          <w:sz w:val="24"/>
          <w:szCs w:val="24"/>
        </w:rPr>
        <w:t>муниципально</w:t>
      </w:r>
      <w:r w:rsidR="00701DEA" w:rsidRPr="007821F8">
        <w:rPr>
          <w:rFonts w:ascii="Arial" w:hAnsi="Arial" w:cs="Arial"/>
          <w:sz w:val="24"/>
          <w:szCs w:val="24"/>
        </w:rPr>
        <w:t>го</w:t>
      </w:r>
      <w:r w:rsidR="001B1585" w:rsidRPr="007821F8">
        <w:rPr>
          <w:rFonts w:ascii="Arial" w:hAnsi="Arial" w:cs="Arial"/>
          <w:sz w:val="24"/>
          <w:szCs w:val="24"/>
        </w:rPr>
        <w:t xml:space="preserve"> образовани</w:t>
      </w:r>
      <w:r w:rsidR="00701DEA" w:rsidRPr="007821F8">
        <w:rPr>
          <w:rFonts w:ascii="Arial" w:hAnsi="Arial" w:cs="Arial"/>
          <w:sz w:val="24"/>
          <w:szCs w:val="24"/>
        </w:rPr>
        <w:t>я</w:t>
      </w:r>
      <w:r w:rsidR="001B1585" w:rsidRPr="007821F8">
        <w:rPr>
          <w:rFonts w:ascii="Arial" w:hAnsi="Arial" w:cs="Arial"/>
          <w:sz w:val="24"/>
          <w:szCs w:val="24"/>
        </w:rPr>
        <w:t xml:space="preserve"> </w:t>
      </w:r>
      <w:r w:rsidR="00701DEA" w:rsidRPr="007821F8">
        <w:rPr>
          <w:rFonts w:ascii="Arial" w:hAnsi="Arial" w:cs="Arial"/>
          <w:sz w:val="24"/>
          <w:szCs w:val="24"/>
        </w:rPr>
        <w:t>«</w:t>
      </w:r>
      <w:r w:rsidR="001B1585" w:rsidRPr="007821F8">
        <w:rPr>
          <w:rFonts w:ascii="Arial" w:hAnsi="Arial" w:cs="Arial"/>
          <w:sz w:val="24"/>
          <w:szCs w:val="24"/>
        </w:rPr>
        <w:t>Холмский городской округ</w:t>
      </w:r>
      <w:r w:rsidR="00701DEA" w:rsidRPr="007821F8">
        <w:rPr>
          <w:rFonts w:ascii="Arial" w:hAnsi="Arial" w:cs="Arial"/>
          <w:sz w:val="24"/>
          <w:szCs w:val="24"/>
        </w:rPr>
        <w:t>»</w:t>
      </w:r>
      <w:r w:rsidR="001B1585" w:rsidRPr="007821F8">
        <w:rPr>
          <w:rFonts w:ascii="Arial" w:hAnsi="Arial" w:cs="Arial"/>
          <w:sz w:val="24"/>
          <w:szCs w:val="24"/>
        </w:rPr>
        <w:t xml:space="preserve"> </w:t>
      </w:r>
      <w:r w:rsidRPr="007821F8">
        <w:rPr>
          <w:rFonts w:ascii="Arial" w:hAnsi="Arial" w:cs="Arial"/>
          <w:sz w:val="24"/>
          <w:szCs w:val="24"/>
        </w:rPr>
        <w:t>с заявлением о заключении договора купли-продажи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14:paraId="3D27AF7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земельных участков, предназначенных для ведения сельскохозяйственного производства и переданных в аренду гражданину или юридическому лицу, – этот гражданин или это юридическое лицо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682E6A8" w14:textId="2F8AAD6E"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земельных участков для индивидуального жилищного строительства, ведения личного подсобного хозяйства в границах населенного пункта, </w:t>
      </w:r>
      <w:r w:rsidR="00323F23" w:rsidRPr="007821F8">
        <w:rPr>
          <w:rFonts w:ascii="Arial" w:hAnsi="Arial" w:cs="Arial"/>
          <w:sz w:val="24"/>
          <w:szCs w:val="24"/>
        </w:rPr>
        <w:t>садоводство для собственных нужд</w:t>
      </w:r>
      <w:r w:rsidRPr="007821F8">
        <w:rPr>
          <w:rFonts w:ascii="Arial" w:hAnsi="Arial" w:cs="Arial"/>
          <w:sz w:val="24"/>
          <w:szCs w:val="24"/>
        </w:rPr>
        <w:t>, – гражданин, а для осуществления крестьянским (фермерским) хозяйством его деятельности – крестьянское (фермерское) хозяйство;</w:t>
      </w:r>
    </w:p>
    <w:p w14:paraId="228BFD25" w14:textId="61B41534" w:rsidR="00695A2E" w:rsidRPr="007821F8" w:rsidRDefault="00695A2E" w:rsidP="007821F8">
      <w:pPr>
        <w:pStyle w:val="ConsPlusNormal"/>
        <w:ind w:firstLine="540"/>
        <w:jc w:val="both"/>
        <w:rPr>
          <w:rFonts w:ascii="Arial" w:hAnsi="Arial" w:cs="Arial"/>
          <w:sz w:val="24"/>
          <w:szCs w:val="24"/>
        </w:rPr>
      </w:pPr>
      <w:r w:rsidRPr="007821F8">
        <w:rPr>
          <w:rFonts w:ascii="Arial" w:hAnsi="Arial" w:cs="Arial"/>
          <w:sz w:val="24"/>
          <w:szCs w:val="24"/>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w:t>
      </w:r>
    </w:p>
    <w:p w14:paraId="406444E6" w14:textId="5DBC543E" w:rsidR="00695A2E" w:rsidRPr="007821F8" w:rsidRDefault="00695A2E" w:rsidP="007821F8">
      <w:pPr>
        <w:pStyle w:val="ConsPlusNormal"/>
        <w:ind w:firstLine="540"/>
        <w:jc w:val="both"/>
        <w:rPr>
          <w:rFonts w:ascii="Arial" w:hAnsi="Arial" w:cs="Arial"/>
          <w:sz w:val="24"/>
          <w:szCs w:val="24"/>
        </w:rPr>
      </w:pPr>
      <w:r w:rsidRPr="007821F8">
        <w:rPr>
          <w:rFonts w:ascii="Arial" w:hAnsi="Arial" w:cs="Arial"/>
          <w:sz w:val="24"/>
          <w:szCs w:val="24"/>
        </w:rPr>
        <w:t>- земельных участков гражданам в соответствии с Федеральным законом от 01.050.2016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w:t>
      </w:r>
      <w:r w:rsidR="00C2305D" w:rsidRPr="007821F8">
        <w:rPr>
          <w:rFonts w:ascii="Arial" w:hAnsi="Arial" w:cs="Arial"/>
          <w:sz w:val="24"/>
          <w:szCs w:val="24"/>
        </w:rPr>
        <w:t>ой Федерации»;</w:t>
      </w:r>
    </w:p>
    <w:p w14:paraId="2B753110" w14:textId="56CE2628" w:rsidR="00C2305D" w:rsidRPr="007821F8" w:rsidRDefault="00C2305D"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земельных участков предназначенных для ведения личного подсобного хозяйства за границами населенного пункта, ведения гражданами садоводства </w:t>
      </w:r>
      <w:r w:rsidR="006B6118" w:rsidRPr="007821F8">
        <w:rPr>
          <w:rFonts w:ascii="Arial" w:hAnsi="Arial" w:cs="Arial"/>
          <w:sz w:val="24"/>
          <w:szCs w:val="24"/>
        </w:rPr>
        <w:t xml:space="preserve">для собственных нужд </w:t>
      </w:r>
      <w:r w:rsidRPr="007821F8">
        <w:rPr>
          <w:rFonts w:ascii="Arial" w:hAnsi="Arial" w:cs="Arial"/>
          <w:sz w:val="24"/>
          <w:szCs w:val="24"/>
        </w:rPr>
        <w:t xml:space="preserve">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w:t>
      </w:r>
      <w:hyperlink r:id="rId7" w:history="1">
        <w:r w:rsidRPr="007821F8">
          <w:rPr>
            <w:rFonts w:ascii="Arial" w:hAnsi="Arial" w:cs="Arial"/>
            <w:sz w:val="24"/>
            <w:szCs w:val="24"/>
          </w:rPr>
          <w:t>статьей 39.2</w:t>
        </w:r>
      </w:hyperlink>
      <w:r w:rsidRPr="007821F8">
        <w:rPr>
          <w:rFonts w:ascii="Arial" w:hAnsi="Arial" w:cs="Arial"/>
          <w:sz w:val="24"/>
          <w:szCs w:val="24"/>
        </w:rPr>
        <w:t xml:space="preserve"> Земельного кодекса Российской Федерации,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23542CE3" w14:textId="77777777" w:rsidR="0015384E"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2) в целях </w:t>
      </w:r>
      <w:r w:rsidR="00DE4F18" w:rsidRPr="007821F8">
        <w:rPr>
          <w:rFonts w:ascii="Arial" w:hAnsi="Arial" w:cs="Arial"/>
          <w:sz w:val="24"/>
          <w:szCs w:val="24"/>
        </w:rPr>
        <w:t xml:space="preserve">предоставления земельного участка, находящегося в </w:t>
      </w:r>
      <w:r w:rsidR="00DE4F18" w:rsidRPr="007821F8">
        <w:rPr>
          <w:rFonts w:ascii="Arial" w:hAnsi="Arial" w:cs="Arial"/>
          <w:sz w:val="24"/>
          <w:szCs w:val="24"/>
        </w:rPr>
        <w:lastRenderedPageBreak/>
        <w:t>государственной или муниципальной собственности, гражданину или юридическому лицу в собственность бесплатно</w:t>
      </w:r>
      <w:r w:rsidRPr="007821F8">
        <w:rPr>
          <w:rFonts w:ascii="Arial" w:hAnsi="Arial" w:cs="Arial"/>
          <w:sz w:val="24"/>
          <w:szCs w:val="24"/>
        </w:rPr>
        <w:t>:</w:t>
      </w:r>
    </w:p>
    <w:p w14:paraId="221F1C9E" w14:textId="758A6F7B" w:rsidR="0015384E" w:rsidRPr="007821F8" w:rsidRDefault="0015384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7835E95" w14:textId="014A92E9"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w:t>
      </w:r>
      <w:r w:rsidR="004B73C3" w:rsidRPr="007821F8">
        <w:rPr>
          <w:rFonts w:ascii="Arial" w:hAnsi="Arial" w:cs="Arial"/>
          <w:sz w:val="24"/>
          <w:szCs w:val="24"/>
        </w:rPr>
        <w:t xml:space="preserve"> для собственных нужд</w:t>
      </w:r>
      <w:r w:rsidRPr="007821F8">
        <w:rPr>
          <w:rFonts w:ascii="Arial" w:hAnsi="Arial" w:cs="Arial"/>
          <w:sz w:val="24"/>
          <w:szCs w:val="24"/>
        </w:rPr>
        <w:t xml:space="preserve"> или огородничества для собственных нужд, в общую долевую собственность – лица, являющиеся собственниками земельных участков, расположенных в границах такой территории, пропорционально площади этих участков;</w:t>
      </w:r>
    </w:p>
    <w:p w14:paraId="5AE3B2E6" w14:textId="27D612D1" w:rsidR="0015384E" w:rsidRPr="007821F8" w:rsidRDefault="0015384E"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BF921CA" w14:textId="7107ABB2" w:rsidR="0015384E" w:rsidRPr="007821F8" w:rsidRDefault="0015384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7821F8">
          <w:rPr>
            <w:rFonts w:ascii="Arial" w:hAnsi="Arial" w:cs="Arial"/>
            <w:sz w:val="24"/>
            <w:szCs w:val="24"/>
          </w:rPr>
          <w:t>подпунктом 7 пункта 2 статьи 39.10</w:t>
        </w:r>
      </w:hyperlink>
      <w:r w:rsidRPr="007821F8">
        <w:rPr>
          <w:rFonts w:ascii="Arial" w:hAnsi="Arial" w:cs="Arial"/>
          <w:sz w:val="24"/>
          <w:szCs w:val="24"/>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AE91C26" w14:textId="4A82C84F" w:rsidR="0015384E" w:rsidRPr="007821F8" w:rsidRDefault="0015384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411813C" w14:textId="724CF441" w:rsidR="00EA46FC" w:rsidRPr="007821F8" w:rsidRDefault="00EA46FC"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иным не указанным в </w:t>
      </w:r>
      <w:hyperlink r:id="rId9" w:history="1">
        <w:r w:rsidRPr="007821F8">
          <w:rPr>
            <w:rFonts w:ascii="Arial" w:hAnsi="Arial" w:cs="Arial"/>
            <w:sz w:val="24"/>
            <w:szCs w:val="24"/>
          </w:rPr>
          <w:t>подпункте 6</w:t>
        </w:r>
      </w:hyperlink>
      <w:r w:rsidRPr="007821F8">
        <w:rPr>
          <w:rFonts w:ascii="Arial" w:hAnsi="Arial" w:cs="Arial"/>
          <w:sz w:val="24"/>
          <w:szCs w:val="24"/>
        </w:rPr>
        <w:t xml:space="preserve"> статьи 39.5 Земельного кодекса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5267B8E5" w14:textId="28F436CF" w:rsidR="0015384E" w:rsidRPr="007821F8" w:rsidRDefault="0015384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0D435C0D" w14:textId="09439560" w:rsidR="00EA46FC" w:rsidRPr="007821F8" w:rsidRDefault="00EA46FC"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 xml:space="preserve"> </w:t>
      </w:r>
      <w:r w:rsidRPr="007821F8">
        <w:rPr>
          <w:rFonts w:ascii="Arial" w:hAnsi="Arial" w:cs="Arial"/>
          <w:sz w:val="24"/>
          <w:szCs w:val="24"/>
        </w:rPr>
        <w:tab/>
        <w:t xml:space="preserve">- земельного участка гражданину в соответствии с Федеральным </w:t>
      </w:r>
      <w:hyperlink r:id="rId10" w:history="1">
        <w:r w:rsidRPr="007821F8">
          <w:rPr>
            <w:rFonts w:ascii="Arial" w:hAnsi="Arial" w:cs="Arial"/>
            <w:sz w:val="24"/>
            <w:szCs w:val="24"/>
          </w:rPr>
          <w:t>законом</w:t>
        </w:r>
      </w:hyperlink>
      <w:r w:rsidRPr="007821F8">
        <w:rPr>
          <w:rFonts w:ascii="Arial" w:hAnsi="Arial" w:cs="Arial"/>
          <w:sz w:val="24"/>
          <w:szCs w:val="24"/>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CB75A16" w14:textId="00C62E37" w:rsidR="0015384E" w:rsidRPr="007821F8" w:rsidRDefault="0015384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в соответствии с Федеральным </w:t>
      </w:r>
      <w:hyperlink r:id="rId11" w:history="1">
        <w:r w:rsidRPr="007821F8">
          <w:rPr>
            <w:rFonts w:ascii="Arial" w:hAnsi="Arial" w:cs="Arial"/>
            <w:sz w:val="24"/>
            <w:szCs w:val="24"/>
          </w:rPr>
          <w:t>законом</w:t>
        </w:r>
      </w:hyperlink>
      <w:r w:rsidRPr="007821F8">
        <w:rPr>
          <w:rFonts w:ascii="Arial" w:hAnsi="Arial" w:cs="Arial"/>
          <w:sz w:val="24"/>
          <w:szCs w:val="24"/>
        </w:rPr>
        <w:t xml:space="preserve"> от 24.07.2008 года № 161-ФЗ «О содействии развитию жилищного строительства»;</w:t>
      </w:r>
    </w:p>
    <w:p w14:paraId="3E3BD377" w14:textId="0E199314"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lastRenderedPageBreak/>
        <w:t xml:space="preserve">- земельного участка, включенного в границы территории инновационного научно-технологического центра, – фонд, созданный в соответствии с Федеральным законом от 29.07.2017 № 216-ФЗ </w:t>
      </w:r>
      <w:r w:rsidR="00701DEA" w:rsidRPr="007821F8">
        <w:rPr>
          <w:rFonts w:ascii="Arial" w:hAnsi="Arial" w:cs="Arial"/>
          <w:sz w:val="24"/>
          <w:szCs w:val="24"/>
        </w:rPr>
        <w:t>«</w:t>
      </w:r>
      <w:r w:rsidRPr="007821F8">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701DEA" w:rsidRPr="007821F8">
        <w:rPr>
          <w:rFonts w:ascii="Arial" w:hAnsi="Arial" w:cs="Arial"/>
          <w:sz w:val="24"/>
          <w:szCs w:val="24"/>
        </w:rPr>
        <w:t>»</w:t>
      </w:r>
      <w:r w:rsidRPr="007821F8">
        <w:rPr>
          <w:rFonts w:ascii="Arial" w:hAnsi="Arial" w:cs="Arial"/>
          <w:sz w:val="24"/>
          <w:szCs w:val="24"/>
        </w:rPr>
        <w:t>;</w:t>
      </w:r>
    </w:p>
    <w:p w14:paraId="182C4EB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в целях получения в аренду:</w:t>
      </w:r>
    </w:p>
    <w:p w14:paraId="76D525E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предоставляемого юридическим лицам в соответствии с указом или распоряжением Президента Российской Федерации – эти юридические лица;</w:t>
      </w:r>
    </w:p>
    <w:p w14:paraId="6A1B5A0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предоставляемого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 такие юридические лица;</w:t>
      </w:r>
    </w:p>
    <w:p w14:paraId="3659428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предоставляемого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 такие юридические лица;</w:t>
      </w:r>
    </w:p>
    <w:p w14:paraId="19598D7C" w14:textId="6FAC49D4" w:rsidR="006A1331" w:rsidRPr="007821F8" w:rsidRDefault="006A1331" w:rsidP="007821F8">
      <w:pPr>
        <w:pStyle w:val="HTML"/>
        <w:ind w:firstLine="540"/>
        <w:jc w:val="both"/>
        <w:rPr>
          <w:rFonts w:ascii="Arial" w:hAnsi="Arial" w:cs="Arial"/>
          <w:sz w:val="24"/>
          <w:szCs w:val="24"/>
        </w:rPr>
      </w:pPr>
      <w:r w:rsidRPr="007821F8">
        <w:rPr>
          <w:rFonts w:ascii="Arial" w:hAnsi="Arial" w:cs="Arial"/>
          <w:sz w:val="24"/>
          <w:szCs w:val="24"/>
        </w:rPr>
        <w:t xml:space="preserve">- </w:t>
      </w:r>
      <w:r w:rsidR="00301681" w:rsidRPr="007821F8">
        <w:rPr>
          <w:rFonts w:ascii="Arial" w:hAnsi="Arial" w:cs="Arial"/>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14:paraId="346352D0" w14:textId="77FCB65D" w:rsidR="00301681" w:rsidRPr="007821F8" w:rsidRDefault="0030168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застройщику, признанному в соответствии с Федеральным </w:t>
      </w:r>
      <w:hyperlink r:id="rId12" w:history="1">
        <w:r w:rsidRPr="007821F8">
          <w:rPr>
            <w:rFonts w:ascii="Arial" w:hAnsi="Arial" w:cs="Arial"/>
            <w:sz w:val="24"/>
            <w:szCs w:val="24"/>
          </w:rPr>
          <w:t>законом</w:t>
        </w:r>
      </w:hyperlink>
      <w:r w:rsidRPr="007821F8">
        <w:rPr>
          <w:rFonts w:ascii="Arial" w:hAnsi="Arial" w:cs="Arial"/>
          <w:sz w:val="24"/>
          <w:szCs w:val="24"/>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Pr="007821F8">
          <w:rPr>
            <w:rFonts w:ascii="Arial" w:hAnsi="Arial" w:cs="Arial"/>
            <w:sz w:val="24"/>
            <w:szCs w:val="24"/>
          </w:rPr>
          <w:t>законом</w:t>
        </w:r>
      </w:hyperlink>
      <w:r w:rsidRPr="007821F8">
        <w:rPr>
          <w:rFonts w:ascii="Arial" w:hAnsi="Arial" w:cs="Arial"/>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sidRPr="007821F8">
          <w:rPr>
            <w:rFonts w:ascii="Arial" w:hAnsi="Arial" w:cs="Arial"/>
            <w:sz w:val="24"/>
            <w:szCs w:val="24"/>
          </w:rPr>
          <w:t>пунктом 1 статьи 201.3</w:t>
        </w:r>
      </w:hyperlink>
      <w:r w:rsidRPr="007821F8">
        <w:rPr>
          <w:rFonts w:ascii="Arial" w:hAnsi="Arial" w:cs="Arial"/>
          <w:sz w:val="24"/>
          <w:szCs w:val="24"/>
        </w:rPr>
        <w:t xml:space="preserve"> Федерального закона от 26 октября 2002 года № 127-ФЗ «О несостоятельности (банкротстве)»;</w:t>
      </w:r>
    </w:p>
    <w:p w14:paraId="3F993085" w14:textId="15CA5458" w:rsidR="00301681" w:rsidRPr="007821F8" w:rsidRDefault="0030168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застройщику, признанному в соответствии с Федеральным </w:t>
      </w:r>
      <w:hyperlink r:id="rId15" w:history="1">
        <w:r w:rsidRPr="007821F8">
          <w:rPr>
            <w:rFonts w:ascii="Arial" w:hAnsi="Arial" w:cs="Arial"/>
            <w:sz w:val="24"/>
            <w:szCs w:val="24"/>
          </w:rPr>
          <w:t>законом</w:t>
        </w:r>
      </w:hyperlink>
      <w:r w:rsidRPr="007821F8">
        <w:rPr>
          <w:rFonts w:ascii="Arial" w:hAnsi="Arial" w:cs="Arial"/>
          <w:sz w:val="24"/>
          <w:szCs w:val="24"/>
        </w:rPr>
        <w:t xml:space="preserve"> от 26 октября 2002 года № 127-ФЗ "О несостоятельности (банкротстве)" банкротом, для передачи публично-правовой компании «Фонд </w:t>
      </w:r>
      <w:r w:rsidRPr="007821F8">
        <w:rPr>
          <w:rFonts w:ascii="Arial" w:hAnsi="Arial" w:cs="Arial"/>
          <w:sz w:val="24"/>
          <w:szCs w:val="24"/>
        </w:rPr>
        <w:lastRenderedPageBreak/>
        <w:t xml:space="preserve">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Pr="007821F8">
          <w:rPr>
            <w:rFonts w:ascii="Arial" w:hAnsi="Arial" w:cs="Arial"/>
            <w:sz w:val="24"/>
            <w:szCs w:val="24"/>
          </w:rPr>
          <w:t>законом</w:t>
        </w:r>
      </w:hyperlink>
      <w:r w:rsidRPr="007821F8">
        <w:rPr>
          <w:rFonts w:ascii="Arial" w:hAnsi="Arial" w:cs="Arial"/>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B95851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для выполнения международных обязательств Российской Федерации, а также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 юридические лица;</w:t>
      </w:r>
    </w:p>
    <w:p w14:paraId="5220BD25" w14:textId="20887C39" w:rsidR="006A1331" w:rsidRPr="007821F8" w:rsidRDefault="0027635B"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r w:rsidR="006A1331" w:rsidRPr="007821F8">
        <w:rPr>
          <w:rFonts w:ascii="Arial" w:hAnsi="Arial" w:cs="Arial"/>
          <w:sz w:val="24"/>
          <w:szCs w:val="24"/>
        </w:rPr>
        <w:t>;</w:t>
      </w:r>
    </w:p>
    <w:p w14:paraId="550A7CF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 член такого товарищества;</w:t>
      </w:r>
    </w:p>
    <w:p w14:paraId="0E6858D0" w14:textId="62B8970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w:t>
      </w:r>
      <w:r w:rsidR="005604E1" w:rsidRPr="007821F8">
        <w:rPr>
          <w:rFonts w:ascii="Arial" w:hAnsi="Arial" w:cs="Arial"/>
          <w:sz w:val="24"/>
          <w:szCs w:val="24"/>
        </w:rPr>
        <w:t>садоводства для собственных нужд</w:t>
      </w:r>
      <w:r w:rsidRPr="007821F8">
        <w:rPr>
          <w:rFonts w:ascii="Arial" w:hAnsi="Arial" w:cs="Arial"/>
          <w:sz w:val="24"/>
          <w:szCs w:val="24"/>
        </w:rPr>
        <w:t xml:space="preserve"> или огородничества для собственных нужд, – граждане, являющиеся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D2B95B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на котором расположены здания, сооружения, – собственник зданий, сооружений, помещений в них и (или) лица,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C1C93B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на котором расположены объекты незавершенного строительства, однократно для завершения их строительства – собственник объектов незавершенного строительства в случаях, предусмотренных пунктом 5 статьи 39.6 Земельного Кодекса Российской Федерации;</w:t>
      </w:r>
    </w:p>
    <w:p w14:paraId="7727E344" w14:textId="44963D70" w:rsidR="002F66C0"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находящегося в постоянном (бессрочном) пользовании юридических лиц, – этот землепользователь, за исключением юридических лиц, указанных в пункте 2 статьи 39.9 Земельного Кодекса Российской Федерации;</w:t>
      </w:r>
    </w:p>
    <w:p w14:paraId="2F7E79ED" w14:textId="272B5630" w:rsidR="006A1331" w:rsidRPr="007821F8" w:rsidRDefault="00AC78B9" w:rsidP="007821F8">
      <w:pPr>
        <w:pStyle w:val="ConsPlusNormal"/>
        <w:ind w:firstLine="540"/>
        <w:jc w:val="both"/>
        <w:rPr>
          <w:rFonts w:ascii="Arial" w:hAnsi="Arial" w:cs="Arial"/>
          <w:sz w:val="24"/>
          <w:szCs w:val="24"/>
        </w:rPr>
      </w:pPr>
      <w:r w:rsidRPr="007821F8">
        <w:rPr>
          <w:rFonts w:ascii="Arial" w:hAnsi="Arial" w:cs="Arial"/>
          <w:sz w:val="24"/>
          <w:szCs w:val="24"/>
        </w:rPr>
        <w:t xml:space="preserve">-земельного участка крестьянскому (фермерскому) хозяйству или сельскохозяйственной организации в случаях, </w:t>
      </w:r>
      <w:r w:rsidR="006A1331" w:rsidRPr="007821F8">
        <w:rPr>
          <w:rFonts w:ascii="Arial" w:hAnsi="Arial" w:cs="Arial"/>
          <w:sz w:val="24"/>
          <w:szCs w:val="24"/>
        </w:rPr>
        <w:t xml:space="preserve">установленных Федеральным законом от 27.07.2002 № 101-ФЗ </w:t>
      </w:r>
      <w:r w:rsidR="00701DEA" w:rsidRPr="007821F8">
        <w:rPr>
          <w:rFonts w:ascii="Arial" w:hAnsi="Arial" w:cs="Arial"/>
          <w:sz w:val="24"/>
          <w:szCs w:val="24"/>
        </w:rPr>
        <w:t>«</w:t>
      </w:r>
      <w:r w:rsidR="006A1331" w:rsidRPr="007821F8">
        <w:rPr>
          <w:rFonts w:ascii="Arial" w:hAnsi="Arial" w:cs="Arial"/>
          <w:sz w:val="24"/>
          <w:szCs w:val="24"/>
        </w:rPr>
        <w:t>Об обороте земель сельскохозяйственного назначения</w:t>
      </w:r>
      <w:r w:rsidR="00701DEA" w:rsidRPr="007821F8">
        <w:rPr>
          <w:rFonts w:ascii="Arial" w:hAnsi="Arial" w:cs="Arial"/>
          <w:sz w:val="24"/>
          <w:szCs w:val="24"/>
        </w:rPr>
        <w:t>»</w:t>
      </w:r>
      <w:r w:rsidR="006A1331" w:rsidRPr="007821F8">
        <w:rPr>
          <w:rFonts w:ascii="Arial" w:hAnsi="Arial" w:cs="Arial"/>
          <w:sz w:val="24"/>
          <w:szCs w:val="24"/>
        </w:rPr>
        <w:t>;</w:t>
      </w:r>
    </w:p>
    <w:p w14:paraId="22184D18" w14:textId="78F67B69"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w:t>
      </w:r>
      <w:r w:rsidR="00AC78B9" w:rsidRPr="007821F8">
        <w:rPr>
          <w:rFonts w:ascii="Arial" w:hAnsi="Arial" w:cs="Arial"/>
          <w:sz w:val="24"/>
          <w:szCs w:val="24"/>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w:t>
      </w:r>
      <w:r w:rsidR="00AC78B9" w:rsidRPr="007821F8">
        <w:rPr>
          <w:rFonts w:ascii="Arial" w:hAnsi="Arial" w:cs="Arial"/>
          <w:sz w:val="24"/>
          <w:szCs w:val="24"/>
        </w:rPr>
        <w:lastRenderedPageBreak/>
        <w:t>обеспечивающему в соответствии с Градостроительным кодексом Российской Федерации реализацию решения о комплексном развитии территории</w:t>
      </w:r>
      <w:r w:rsidRPr="007821F8">
        <w:rPr>
          <w:rFonts w:ascii="Arial" w:hAnsi="Arial" w:cs="Arial"/>
          <w:sz w:val="24"/>
          <w:szCs w:val="24"/>
        </w:rPr>
        <w:t>;</w:t>
      </w:r>
    </w:p>
    <w:p w14:paraId="108CF5D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 граждане,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AC09A7E" w14:textId="77777777"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а) земельного участка в целях строительства индивидуальных жилых домов:</w:t>
      </w:r>
    </w:p>
    <w:p w14:paraId="19F395A3" w14:textId="4DE9FFBD"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 граждане, указанные в пунктах 1, 2, 3, 5 части 1 статьи 13 и абзаце 5 статьи 25 Закона РФ от 15.05.1991 </w:t>
      </w:r>
      <w:r w:rsidR="00701DEA" w:rsidRPr="007821F8">
        <w:rPr>
          <w:rFonts w:ascii="Arial" w:hAnsi="Arial" w:cs="Arial"/>
          <w:sz w:val="24"/>
          <w:szCs w:val="24"/>
        </w:rPr>
        <w:t>№</w:t>
      </w:r>
      <w:r w:rsidRPr="007821F8">
        <w:rPr>
          <w:rFonts w:ascii="Arial" w:hAnsi="Arial" w:cs="Arial"/>
          <w:sz w:val="24"/>
          <w:szCs w:val="24"/>
        </w:rPr>
        <w:t xml:space="preserve"> 1244-1 </w:t>
      </w:r>
      <w:r w:rsidR="00701DEA" w:rsidRPr="007821F8">
        <w:rPr>
          <w:rFonts w:ascii="Arial" w:hAnsi="Arial" w:cs="Arial"/>
          <w:sz w:val="24"/>
          <w:szCs w:val="24"/>
        </w:rPr>
        <w:t>«</w:t>
      </w:r>
      <w:r w:rsidRPr="007821F8">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01DEA" w:rsidRPr="007821F8">
        <w:rPr>
          <w:rFonts w:ascii="Arial" w:hAnsi="Arial" w:cs="Arial"/>
          <w:sz w:val="24"/>
          <w:szCs w:val="24"/>
        </w:rPr>
        <w:t>»</w:t>
      </w:r>
      <w:r w:rsidRPr="007821F8">
        <w:rPr>
          <w:rFonts w:ascii="Arial" w:hAnsi="Arial" w:cs="Arial"/>
          <w:sz w:val="24"/>
          <w:szCs w:val="24"/>
        </w:rPr>
        <w:t xml:space="preserve"> при условии признания их нуждающимися в улучшении жилищных условий; </w:t>
      </w:r>
    </w:p>
    <w:p w14:paraId="30C05B18" w14:textId="74247271"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пункте 6 части 1 статьи 13 Закона РФ от 15.05.1991 </w:t>
      </w:r>
      <w:r w:rsidR="00701DEA" w:rsidRPr="007821F8">
        <w:rPr>
          <w:rFonts w:ascii="Arial" w:hAnsi="Arial" w:cs="Arial"/>
          <w:sz w:val="24"/>
          <w:szCs w:val="24"/>
        </w:rPr>
        <w:t>№</w:t>
      </w:r>
      <w:r w:rsidRPr="007821F8">
        <w:rPr>
          <w:rFonts w:ascii="Arial" w:hAnsi="Arial" w:cs="Arial"/>
          <w:sz w:val="24"/>
          <w:szCs w:val="24"/>
        </w:rPr>
        <w:t xml:space="preserve"> 1244-1 </w:t>
      </w:r>
      <w:r w:rsidR="00701DEA" w:rsidRPr="007821F8">
        <w:rPr>
          <w:rFonts w:ascii="Arial" w:hAnsi="Arial" w:cs="Arial"/>
          <w:sz w:val="24"/>
          <w:szCs w:val="24"/>
        </w:rPr>
        <w:t>«</w:t>
      </w:r>
      <w:r w:rsidRPr="007821F8">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01DEA" w:rsidRPr="007821F8">
        <w:rPr>
          <w:rFonts w:ascii="Arial" w:hAnsi="Arial" w:cs="Arial"/>
          <w:sz w:val="24"/>
          <w:szCs w:val="24"/>
        </w:rPr>
        <w:t>»</w:t>
      </w:r>
      <w:r w:rsidRPr="007821F8">
        <w:rPr>
          <w:rFonts w:ascii="Arial" w:hAnsi="Arial" w:cs="Arial"/>
          <w:sz w:val="24"/>
          <w:szCs w:val="24"/>
        </w:rPr>
        <w:t xml:space="preserve">; </w:t>
      </w:r>
    </w:p>
    <w:p w14:paraId="5E736921" w14:textId="06CB4583"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статье 2, 3, 4 и 12 Федерального закона от 26.11.1998 </w:t>
      </w:r>
      <w:r w:rsidR="00701DEA" w:rsidRPr="007821F8">
        <w:rPr>
          <w:rFonts w:ascii="Arial" w:hAnsi="Arial" w:cs="Arial"/>
          <w:sz w:val="24"/>
          <w:szCs w:val="24"/>
        </w:rPr>
        <w:t>№</w:t>
      </w:r>
      <w:r w:rsidRPr="007821F8">
        <w:rPr>
          <w:rFonts w:ascii="Arial" w:hAnsi="Arial" w:cs="Arial"/>
          <w:sz w:val="24"/>
          <w:szCs w:val="24"/>
        </w:rPr>
        <w:t xml:space="preserve"> 175-ФЗ </w:t>
      </w:r>
      <w:r w:rsidR="00701DEA" w:rsidRPr="007821F8">
        <w:rPr>
          <w:rFonts w:ascii="Arial" w:hAnsi="Arial" w:cs="Arial"/>
          <w:sz w:val="24"/>
          <w:szCs w:val="24"/>
        </w:rPr>
        <w:t>«</w:t>
      </w:r>
      <w:r w:rsidRPr="007821F8">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701DEA" w:rsidRPr="007821F8">
        <w:rPr>
          <w:rFonts w:ascii="Arial" w:hAnsi="Arial" w:cs="Arial"/>
          <w:sz w:val="24"/>
          <w:szCs w:val="24"/>
        </w:rPr>
        <w:t>«</w:t>
      </w:r>
      <w:r w:rsidRPr="007821F8">
        <w:rPr>
          <w:rFonts w:ascii="Arial" w:hAnsi="Arial" w:cs="Arial"/>
          <w:sz w:val="24"/>
          <w:szCs w:val="24"/>
        </w:rPr>
        <w:t>Маяк</w:t>
      </w:r>
      <w:r w:rsidR="00701DEA" w:rsidRPr="007821F8">
        <w:rPr>
          <w:rFonts w:ascii="Arial" w:hAnsi="Arial" w:cs="Arial"/>
          <w:sz w:val="24"/>
          <w:szCs w:val="24"/>
        </w:rPr>
        <w:t>»</w:t>
      </w:r>
      <w:r w:rsidRPr="007821F8">
        <w:rPr>
          <w:rFonts w:ascii="Arial" w:hAnsi="Arial" w:cs="Arial"/>
          <w:sz w:val="24"/>
          <w:szCs w:val="24"/>
        </w:rPr>
        <w:t xml:space="preserve"> и сбросов радиоактивных отходов в реку Теча</w:t>
      </w:r>
      <w:r w:rsidR="00701DEA" w:rsidRPr="007821F8">
        <w:rPr>
          <w:rFonts w:ascii="Arial" w:hAnsi="Arial" w:cs="Arial"/>
          <w:sz w:val="24"/>
          <w:szCs w:val="24"/>
        </w:rPr>
        <w:t>»</w:t>
      </w:r>
      <w:r w:rsidRPr="007821F8">
        <w:rPr>
          <w:rFonts w:ascii="Arial" w:hAnsi="Arial" w:cs="Arial"/>
          <w:sz w:val="24"/>
          <w:szCs w:val="24"/>
        </w:rPr>
        <w:t xml:space="preserve"> при условии признания их нуждающимися в улучшении жилищных условий; </w:t>
      </w:r>
    </w:p>
    <w:p w14:paraId="0C9506C9" w14:textId="1DC96F80"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статье 6 Федерального закона от 26.11.1998 </w:t>
      </w:r>
      <w:r w:rsidR="00701DEA" w:rsidRPr="007821F8">
        <w:rPr>
          <w:rFonts w:ascii="Arial" w:hAnsi="Arial" w:cs="Arial"/>
          <w:sz w:val="24"/>
          <w:szCs w:val="24"/>
        </w:rPr>
        <w:t>№</w:t>
      </w:r>
      <w:r w:rsidRPr="007821F8">
        <w:rPr>
          <w:rFonts w:ascii="Arial" w:hAnsi="Arial" w:cs="Arial"/>
          <w:sz w:val="24"/>
          <w:szCs w:val="24"/>
        </w:rPr>
        <w:t xml:space="preserve"> 175-ФЗ </w:t>
      </w:r>
      <w:r w:rsidR="00701DEA" w:rsidRPr="007821F8">
        <w:rPr>
          <w:rFonts w:ascii="Arial" w:hAnsi="Arial" w:cs="Arial"/>
          <w:sz w:val="24"/>
          <w:szCs w:val="24"/>
        </w:rPr>
        <w:t>«</w:t>
      </w:r>
      <w:r w:rsidRPr="007821F8">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701DEA" w:rsidRPr="007821F8">
        <w:rPr>
          <w:rFonts w:ascii="Arial" w:hAnsi="Arial" w:cs="Arial"/>
          <w:sz w:val="24"/>
          <w:szCs w:val="24"/>
        </w:rPr>
        <w:t>«</w:t>
      </w:r>
      <w:r w:rsidRPr="007821F8">
        <w:rPr>
          <w:rFonts w:ascii="Arial" w:hAnsi="Arial" w:cs="Arial"/>
          <w:sz w:val="24"/>
          <w:szCs w:val="24"/>
        </w:rPr>
        <w:t>Маяк</w:t>
      </w:r>
      <w:r w:rsidR="00701DEA" w:rsidRPr="007821F8">
        <w:rPr>
          <w:rFonts w:ascii="Arial" w:hAnsi="Arial" w:cs="Arial"/>
          <w:sz w:val="24"/>
          <w:szCs w:val="24"/>
        </w:rPr>
        <w:t>»</w:t>
      </w:r>
      <w:r w:rsidRPr="007821F8">
        <w:rPr>
          <w:rFonts w:ascii="Arial" w:hAnsi="Arial" w:cs="Arial"/>
          <w:sz w:val="24"/>
          <w:szCs w:val="24"/>
        </w:rPr>
        <w:t xml:space="preserve"> и сбросов радиоактивных отходов в реку Теча</w:t>
      </w:r>
      <w:r w:rsidR="00701DEA" w:rsidRPr="007821F8">
        <w:rPr>
          <w:rFonts w:ascii="Arial" w:hAnsi="Arial" w:cs="Arial"/>
          <w:sz w:val="24"/>
          <w:szCs w:val="24"/>
        </w:rPr>
        <w:t>»</w:t>
      </w:r>
      <w:r w:rsidRPr="007821F8">
        <w:rPr>
          <w:rFonts w:ascii="Arial" w:hAnsi="Arial" w:cs="Arial"/>
          <w:sz w:val="24"/>
          <w:szCs w:val="24"/>
        </w:rPr>
        <w:t xml:space="preserve">; </w:t>
      </w:r>
    </w:p>
    <w:p w14:paraId="4C3200CB" w14:textId="09C820E4"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абзацах 1, 2, 3, 4 пункта 2 постановления ВС РФ от 27.12.1991 </w:t>
      </w:r>
      <w:r w:rsidR="00701DEA" w:rsidRPr="007821F8">
        <w:rPr>
          <w:rFonts w:ascii="Arial" w:hAnsi="Arial" w:cs="Arial"/>
          <w:sz w:val="24"/>
          <w:szCs w:val="24"/>
        </w:rPr>
        <w:t>№</w:t>
      </w:r>
      <w:r w:rsidRPr="007821F8">
        <w:rPr>
          <w:rFonts w:ascii="Arial" w:hAnsi="Arial" w:cs="Arial"/>
          <w:sz w:val="24"/>
          <w:szCs w:val="24"/>
        </w:rPr>
        <w:t xml:space="preserve"> 2123-1 </w:t>
      </w:r>
      <w:r w:rsidR="00701DEA" w:rsidRPr="007821F8">
        <w:rPr>
          <w:rFonts w:ascii="Arial" w:hAnsi="Arial" w:cs="Arial"/>
          <w:sz w:val="24"/>
          <w:szCs w:val="24"/>
        </w:rPr>
        <w:t>«</w:t>
      </w:r>
      <w:r w:rsidRPr="007821F8">
        <w:rPr>
          <w:rFonts w:ascii="Arial" w:hAnsi="Arial" w:cs="Arial"/>
          <w:sz w:val="24"/>
          <w:szCs w:val="24"/>
        </w:rPr>
        <w:t xml:space="preserve">О распространении действия Закона РСФСР </w:t>
      </w:r>
      <w:r w:rsidR="00701DEA" w:rsidRPr="007821F8">
        <w:rPr>
          <w:rFonts w:ascii="Arial" w:hAnsi="Arial" w:cs="Arial"/>
          <w:sz w:val="24"/>
          <w:szCs w:val="24"/>
        </w:rPr>
        <w:t>«</w:t>
      </w:r>
      <w:r w:rsidRPr="007821F8">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01DEA" w:rsidRPr="007821F8">
        <w:rPr>
          <w:rFonts w:ascii="Arial" w:hAnsi="Arial" w:cs="Arial"/>
          <w:sz w:val="24"/>
          <w:szCs w:val="24"/>
        </w:rPr>
        <w:t>»</w:t>
      </w:r>
      <w:r w:rsidRPr="007821F8">
        <w:rPr>
          <w:rFonts w:ascii="Arial" w:hAnsi="Arial" w:cs="Arial"/>
          <w:sz w:val="24"/>
          <w:szCs w:val="24"/>
        </w:rPr>
        <w:t xml:space="preserve"> на граждан из подразделений особого риска</w:t>
      </w:r>
      <w:r w:rsidR="00701DEA" w:rsidRPr="007821F8">
        <w:rPr>
          <w:rFonts w:ascii="Arial" w:hAnsi="Arial" w:cs="Arial"/>
          <w:sz w:val="24"/>
          <w:szCs w:val="24"/>
        </w:rPr>
        <w:t>»</w:t>
      </w:r>
      <w:r w:rsidRPr="007821F8">
        <w:rPr>
          <w:rFonts w:ascii="Arial" w:hAnsi="Arial" w:cs="Arial"/>
          <w:sz w:val="24"/>
          <w:szCs w:val="24"/>
        </w:rPr>
        <w:t xml:space="preserve"> при условии признания их нуждающимися в улучшении жилищных условий;</w:t>
      </w:r>
    </w:p>
    <w:p w14:paraId="3555594B" w14:textId="77777777"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б) садового или огородного земельного участка:</w:t>
      </w:r>
    </w:p>
    <w:p w14:paraId="264F5B27" w14:textId="3DB54930"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пункте 4 части 1 статьи 13 Закона РФ от 15.05.1991 </w:t>
      </w:r>
      <w:r w:rsidR="00701DEA" w:rsidRPr="007821F8">
        <w:rPr>
          <w:rFonts w:ascii="Arial" w:hAnsi="Arial" w:cs="Arial"/>
          <w:sz w:val="24"/>
          <w:szCs w:val="24"/>
        </w:rPr>
        <w:t>№</w:t>
      </w:r>
      <w:r w:rsidRPr="007821F8">
        <w:rPr>
          <w:rFonts w:ascii="Arial" w:hAnsi="Arial" w:cs="Arial"/>
          <w:sz w:val="24"/>
          <w:szCs w:val="24"/>
        </w:rPr>
        <w:t xml:space="preserve"> 1244-1 (ред. от 02.12.2019) </w:t>
      </w:r>
      <w:r w:rsidR="00701DEA" w:rsidRPr="007821F8">
        <w:rPr>
          <w:rFonts w:ascii="Arial" w:hAnsi="Arial" w:cs="Arial"/>
          <w:sz w:val="24"/>
          <w:szCs w:val="24"/>
        </w:rPr>
        <w:t>«</w:t>
      </w:r>
      <w:r w:rsidRPr="007821F8">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01DEA" w:rsidRPr="007821F8">
        <w:rPr>
          <w:rFonts w:ascii="Arial" w:hAnsi="Arial" w:cs="Arial"/>
          <w:sz w:val="24"/>
          <w:szCs w:val="24"/>
        </w:rPr>
        <w:t>»</w:t>
      </w:r>
      <w:r w:rsidRPr="007821F8">
        <w:rPr>
          <w:rFonts w:ascii="Arial" w:hAnsi="Arial" w:cs="Arial"/>
          <w:sz w:val="24"/>
          <w:szCs w:val="24"/>
        </w:rPr>
        <w:t xml:space="preserve">; </w:t>
      </w:r>
    </w:p>
    <w:p w14:paraId="4D68B6E4" w14:textId="489B44E4"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граждане, указанные в статье 5 Федерального закона от 26.11.1998 </w:t>
      </w:r>
      <w:r w:rsidR="00701DEA" w:rsidRPr="007821F8">
        <w:rPr>
          <w:rFonts w:ascii="Arial" w:hAnsi="Arial" w:cs="Arial"/>
          <w:sz w:val="24"/>
          <w:szCs w:val="24"/>
        </w:rPr>
        <w:t>№</w:t>
      </w:r>
      <w:r w:rsidRPr="007821F8">
        <w:rPr>
          <w:rFonts w:ascii="Arial" w:hAnsi="Arial" w:cs="Arial"/>
          <w:sz w:val="24"/>
          <w:szCs w:val="24"/>
        </w:rPr>
        <w:t xml:space="preserve"> 175-ФЗ </w:t>
      </w:r>
      <w:r w:rsidR="00701DEA" w:rsidRPr="007821F8">
        <w:rPr>
          <w:rFonts w:ascii="Arial" w:hAnsi="Arial" w:cs="Arial"/>
          <w:sz w:val="24"/>
          <w:szCs w:val="24"/>
        </w:rPr>
        <w:t>«</w:t>
      </w:r>
      <w:r w:rsidRPr="007821F8">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701DEA" w:rsidRPr="007821F8">
        <w:rPr>
          <w:rFonts w:ascii="Arial" w:hAnsi="Arial" w:cs="Arial"/>
          <w:sz w:val="24"/>
          <w:szCs w:val="24"/>
        </w:rPr>
        <w:t>«</w:t>
      </w:r>
      <w:r w:rsidRPr="007821F8">
        <w:rPr>
          <w:rFonts w:ascii="Arial" w:hAnsi="Arial" w:cs="Arial"/>
          <w:sz w:val="24"/>
          <w:szCs w:val="24"/>
        </w:rPr>
        <w:t>Маяк</w:t>
      </w:r>
      <w:r w:rsidR="00701DEA" w:rsidRPr="007821F8">
        <w:rPr>
          <w:rFonts w:ascii="Arial" w:hAnsi="Arial" w:cs="Arial"/>
          <w:sz w:val="24"/>
          <w:szCs w:val="24"/>
        </w:rPr>
        <w:t>»</w:t>
      </w:r>
      <w:r w:rsidRPr="007821F8">
        <w:rPr>
          <w:rFonts w:ascii="Arial" w:hAnsi="Arial" w:cs="Arial"/>
          <w:sz w:val="24"/>
          <w:szCs w:val="24"/>
        </w:rPr>
        <w:t xml:space="preserve"> и сбросов радиоактивных отходов в реку Теча</w:t>
      </w:r>
      <w:r w:rsidR="00701DEA" w:rsidRPr="007821F8">
        <w:rPr>
          <w:rFonts w:ascii="Arial" w:hAnsi="Arial" w:cs="Arial"/>
          <w:sz w:val="24"/>
          <w:szCs w:val="24"/>
        </w:rPr>
        <w:t>»</w:t>
      </w:r>
      <w:r w:rsidRPr="007821F8">
        <w:rPr>
          <w:rFonts w:ascii="Arial" w:hAnsi="Arial" w:cs="Arial"/>
          <w:sz w:val="24"/>
          <w:szCs w:val="24"/>
        </w:rPr>
        <w:t>;</w:t>
      </w:r>
    </w:p>
    <w:p w14:paraId="453D2CDB" w14:textId="1406DC58"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инвалиды Великой Отечественной войны и инвалиды боевых действий в соответствии с подпунктом 7 пункта 1 статьи 14 Федерального закона от 12.01.1995 № 5-ФЗ </w:t>
      </w:r>
      <w:r w:rsidR="00701DEA" w:rsidRPr="007821F8">
        <w:rPr>
          <w:rFonts w:ascii="Arial" w:hAnsi="Arial" w:cs="Arial"/>
          <w:sz w:val="24"/>
          <w:szCs w:val="24"/>
        </w:rPr>
        <w:t>«</w:t>
      </w:r>
      <w:r w:rsidRPr="007821F8">
        <w:rPr>
          <w:rFonts w:ascii="Arial" w:hAnsi="Arial" w:cs="Arial"/>
          <w:sz w:val="24"/>
          <w:szCs w:val="24"/>
        </w:rPr>
        <w:t>О ветеранах</w:t>
      </w:r>
      <w:r w:rsidR="00701DEA" w:rsidRPr="007821F8">
        <w:rPr>
          <w:rFonts w:ascii="Arial" w:hAnsi="Arial" w:cs="Arial"/>
          <w:sz w:val="24"/>
          <w:szCs w:val="24"/>
        </w:rPr>
        <w:t>»</w:t>
      </w:r>
      <w:r w:rsidRPr="007821F8">
        <w:rPr>
          <w:rFonts w:ascii="Arial" w:hAnsi="Arial" w:cs="Arial"/>
          <w:sz w:val="24"/>
          <w:szCs w:val="24"/>
        </w:rPr>
        <w:t>;</w:t>
      </w:r>
    </w:p>
    <w:p w14:paraId="56EEBA34" w14:textId="4597E73F"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участник Великой Отечественной войны из числа лиц, указанных в подпунктах </w:t>
      </w:r>
      <w:r w:rsidR="00701DEA" w:rsidRPr="007821F8">
        <w:rPr>
          <w:rFonts w:ascii="Arial" w:hAnsi="Arial" w:cs="Arial"/>
          <w:sz w:val="24"/>
          <w:szCs w:val="24"/>
        </w:rPr>
        <w:t>«</w:t>
      </w:r>
      <w:r w:rsidRPr="007821F8">
        <w:rPr>
          <w:rFonts w:ascii="Arial" w:hAnsi="Arial" w:cs="Arial"/>
          <w:sz w:val="24"/>
          <w:szCs w:val="24"/>
        </w:rPr>
        <w:t>а</w:t>
      </w:r>
      <w:r w:rsidR="00701DEA" w:rsidRPr="007821F8">
        <w:rPr>
          <w:rFonts w:ascii="Arial" w:hAnsi="Arial" w:cs="Arial"/>
          <w:sz w:val="24"/>
          <w:szCs w:val="24"/>
        </w:rPr>
        <w:t>»</w:t>
      </w:r>
      <w:r w:rsidRPr="007821F8">
        <w:rPr>
          <w:rFonts w:ascii="Arial" w:hAnsi="Arial" w:cs="Arial"/>
          <w:sz w:val="24"/>
          <w:szCs w:val="24"/>
        </w:rPr>
        <w:t xml:space="preserve"> - </w:t>
      </w:r>
      <w:r w:rsidR="00701DEA" w:rsidRPr="007821F8">
        <w:rPr>
          <w:rFonts w:ascii="Arial" w:hAnsi="Arial" w:cs="Arial"/>
          <w:sz w:val="24"/>
          <w:szCs w:val="24"/>
        </w:rPr>
        <w:t>«</w:t>
      </w:r>
      <w:r w:rsidRPr="007821F8">
        <w:rPr>
          <w:rFonts w:ascii="Arial" w:hAnsi="Arial" w:cs="Arial"/>
          <w:sz w:val="24"/>
          <w:szCs w:val="24"/>
        </w:rPr>
        <w:t>ж</w:t>
      </w:r>
      <w:r w:rsidR="00701DEA" w:rsidRPr="007821F8">
        <w:rPr>
          <w:rFonts w:ascii="Arial" w:hAnsi="Arial" w:cs="Arial"/>
          <w:sz w:val="24"/>
          <w:szCs w:val="24"/>
        </w:rPr>
        <w:t>»</w:t>
      </w:r>
      <w:r w:rsidRPr="007821F8">
        <w:rPr>
          <w:rFonts w:ascii="Arial" w:hAnsi="Arial" w:cs="Arial"/>
          <w:sz w:val="24"/>
          <w:szCs w:val="24"/>
        </w:rPr>
        <w:t xml:space="preserve"> и </w:t>
      </w:r>
      <w:r w:rsidR="00701DEA" w:rsidRPr="007821F8">
        <w:rPr>
          <w:rFonts w:ascii="Arial" w:hAnsi="Arial" w:cs="Arial"/>
          <w:sz w:val="24"/>
          <w:szCs w:val="24"/>
        </w:rPr>
        <w:t>«</w:t>
      </w:r>
      <w:r w:rsidRPr="007821F8">
        <w:rPr>
          <w:rFonts w:ascii="Arial" w:hAnsi="Arial" w:cs="Arial"/>
          <w:sz w:val="24"/>
          <w:szCs w:val="24"/>
        </w:rPr>
        <w:t>и</w:t>
      </w:r>
      <w:r w:rsidR="00701DEA" w:rsidRPr="007821F8">
        <w:rPr>
          <w:rFonts w:ascii="Arial" w:hAnsi="Arial" w:cs="Arial"/>
          <w:sz w:val="24"/>
          <w:szCs w:val="24"/>
        </w:rPr>
        <w:t>»</w:t>
      </w:r>
      <w:r w:rsidRPr="007821F8">
        <w:rPr>
          <w:rFonts w:ascii="Arial" w:hAnsi="Arial" w:cs="Arial"/>
          <w:sz w:val="24"/>
          <w:szCs w:val="24"/>
        </w:rPr>
        <w:t xml:space="preserve"> подпункта 1 пункта 1 статьи 2 Федерального закона от 12.01.1995 № 5-ФЗ </w:t>
      </w:r>
      <w:r w:rsidR="00701DEA" w:rsidRPr="007821F8">
        <w:rPr>
          <w:rFonts w:ascii="Arial" w:hAnsi="Arial" w:cs="Arial"/>
          <w:sz w:val="24"/>
          <w:szCs w:val="24"/>
        </w:rPr>
        <w:t>«</w:t>
      </w:r>
      <w:r w:rsidRPr="007821F8">
        <w:rPr>
          <w:rFonts w:ascii="Arial" w:hAnsi="Arial" w:cs="Arial"/>
          <w:sz w:val="24"/>
          <w:szCs w:val="24"/>
        </w:rPr>
        <w:t>О ветеранах</w:t>
      </w:r>
      <w:r w:rsidR="00701DEA" w:rsidRPr="007821F8">
        <w:rPr>
          <w:rFonts w:ascii="Arial" w:hAnsi="Arial" w:cs="Arial"/>
          <w:sz w:val="24"/>
          <w:szCs w:val="24"/>
        </w:rPr>
        <w:t>»</w:t>
      </w:r>
      <w:r w:rsidRPr="007821F8">
        <w:rPr>
          <w:rFonts w:ascii="Arial" w:hAnsi="Arial" w:cs="Arial"/>
          <w:sz w:val="24"/>
          <w:szCs w:val="24"/>
        </w:rPr>
        <w:t>;</w:t>
      </w:r>
    </w:p>
    <w:p w14:paraId="1F6A4545" w14:textId="3E819D23"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ветеран боевых действий из числа лиц, указанных в подпунктах 1 - 4 пункта 1 статьи 3 Федерального закона от 12.01.1995 № 5-ФЗ </w:t>
      </w:r>
      <w:r w:rsidR="00701DEA" w:rsidRPr="007821F8">
        <w:rPr>
          <w:rFonts w:ascii="Arial" w:hAnsi="Arial" w:cs="Arial"/>
          <w:sz w:val="24"/>
          <w:szCs w:val="24"/>
        </w:rPr>
        <w:t>«</w:t>
      </w:r>
      <w:r w:rsidRPr="007821F8">
        <w:rPr>
          <w:rFonts w:ascii="Arial" w:hAnsi="Arial" w:cs="Arial"/>
          <w:sz w:val="24"/>
          <w:szCs w:val="24"/>
        </w:rPr>
        <w:t>О ветеранах</w:t>
      </w:r>
      <w:r w:rsidR="00701DEA" w:rsidRPr="007821F8">
        <w:rPr>
          <w:rFonts w:ascii="Arial" w:hAnsi="Arial" w:cs="Arial"/>
          <w:sz w:val="24"/>
          <w:szCs w:val="24"/>
        </w:rPr>
        <w:t>»</w:t>
      </w:r>
      <w:r w:rsidRPr="007821F8">
        <w:rPr>
          <w:rFonts w:ascii="Arial" w:hAnsi="Arial" w:cs="Arial"/>
          <w:sz w:val="24"/>
          <w:szCs w:val="24"/>
        </w:rPr>
        <w:t>;</w:t>
      </w:r>
    </w:p>
    <w:p w14:paraId="4AF01C84" w14:textId="49A814FA"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 лицо, награжденное знаком </w:t>
      </w:r>
      <w:r w:rsidR="00701DEA" w:rsidRPr="007821F8">
        <w:rPr>
          <w:rFonts w:ascii="Arial" w:hAnsi="Arial" w:cs="Arial"/>
          <w:sz w:val="24"/>
          <w:szCs w:val="24"/>
        </w:rPr>
        <w:t>«</w:t>
      </w:r>
      <w:r w:rsidRPr="007821F8">
        <w:rPr>
          <w:rFonts w:ascii="Arial" w:hAnsi="Arial" w:cs="Arial"/>
          <w:sz w:val="24"/>
          <w:szCs w:val="24"/>
        </w:rPr>
        <w:t>Жителю блокадного Ленинграда</w:t>
      </w:r>
      <w:r w:rsidR="00701DEA" w:rsidRPr="007821F8">
        <w:rPr>
          <w:rFonts w:ascii="Arial" w:hAnsi="Arial" w:cs="Arial"/>
          <w:sz w:val="24"/>
          <w:szCs w:val="24"/>
        </w:rPr>
        <w:t>»</w:t>
      </w:r>
      <w:r w:rsidRPr="007821F8">
        <w:rPr>
          <w:rFonts w:ascii="Arial" w:hAnsi="Arial" w:cs="Arial"/>
          <w:sz w:val="24"/>
          <w:szCs w:val="24"/>
        </w:rPr>
        <w:t xml:space="preserve"> в соответствии с подпунктом 5 пункта 1 статьи 18 Федерального закона от 12.01.1995 № 5-ФЗ </w:t>
      </w:r>
      <w:r w:rsidR="00701DEA" w:rsidRPr="007821F8">
        <w:rPr>
          <w:rFonts w:ascii="Arial" w:hAnsi="Arial" w:cs="Arial"/>
          <w:sz w:val="24"/>
          <w:szCs w:val="24"/>
        </w:rPr>
        <w:t>«</w:t>
      </w:r>
      <w:r w:rsidRPr="007821F8">
        <w:rPr>
          <w:rFonts w:ascii="Arial" w:hAnsi="Arial" w:cs="Arial"/>
          <w:sz w:val="24"/>
          <w:szCs w:val="24"/>
        </w:rPr>
        <w:t>О ветеранах</w:t>
      </w:r>
      <w:r w:rsidR="00701DEA" w:rsidRPr="007821F8">
        <w:rPr>
          <w:rFonts w:ascii="Arial" w:hAnsi="Arial" w:cs="Arial"/>
          <w:sz w:val="24"/>
          <w:szCs w:val="24"/>
        </w:rPr>
        <w:t>»</w:t>
      </w:r>
      <w:r w:rsidRPr="007821F8">
        <w:rPr>
          <w:rFonts w:ascii="Arial" w:hAnsi="Arial" w:cs="Arial"/>
          <w:sz w:val="24"/>
          <w:szCs w:val="24"/>
        </w:rPr>
        <w:t>;</w:t>
      </w:r>
    </w:p>
    <w:p w14:paraId="7882D37C" w14:textId="4A609B30" w:rsidR="006A1331" w:rsidRPr="007821F8" w:rsidRDefault="006A1331" w:rsidP="007821F8">
      <w:pPr>
        <w:pStyle w:val="ConsPlusNormal"/>
        <w:ind w:firstLine="709"/>
        <w:jc w:val="both"/>
        <w:rPr>
          <w:rFonts w:ascii="Arial" w:hAnsi="Arial" w:cs="Arial"/>
          <w:sz w:val="24"/>
          <w:szCs w:val="24"/>
        </w:rPr>
      </w:pPr>
      <w:r w:rsidRPr="007821F8">
        <w:rPr>
          <w:rFonts w:ascii="Arial" w:hAnsi="Arial" w:cs="Arial"/>
          <w:sz w:val="24"/>
          <w:szCs w:val="24"/>
        </w:rPr>
        <w:t>в) земельного участка для индивидуального жилищного строительства, ведения подсобного хозяйства и садоводства</w:t>
      </w:r>
      <w:r w:rsidR="005604E1" w:rsidRPr="007821F8">
        <w:rPr>
          <w:rFonts w:ascii="Arial" w:hAnsi="Arial" w:cs="Arial"/>
          <w:sz w:val="24"/>
          <w:szCs w:val="24"/>
        </w:rPr>
        <w:t xml:space="preserve"> для собственных нужд</w:t>
      </w:r>
      <w:r w:rsidRPr="007821F8">
        <w:rPr>
          <w:rFonts w:ascii="Arial" w:hAnsi="Arial" w:cs="Arial"/>
          <w:sz w:val="24"/>
          <w:szCs w:val="24"/>
        </w:rPr>
        <w:t xml:space="preserve"> – инвалид и </w:t>
      </w:r>
      <w:r w:rsidRPr="007821F8">
        <w:rPr>
          <w:rFonts w:ascii="Arial" w:hAnsi="Arial" w:cs="Arial"/>
          <w:sz w:val="24"/>
          <w:szCs w:val="24"/>
        </w:rPr>
        <w:lastRenderedPageBreak/>
        <w:t xml:space="preserve">семьи, имеющие в своем составе инвалидов, в соответствии со статьей 17 Федерального закона от 24.11.1995 </w:t>
      </w:r>
      <w:r w:rsidR="00701DEA" w:rsidRPr="007821F8">
        <w:rPr>
          <w:rFonts w:ascii="Arial" w:hAnsi="Arial" w:cs="Arial"/>
          <w:sz w:val="24"/>
          <w:szCs w:val="24"/>
        </w:rPr>
        <w:t>№</w:t>
      </w:r>
      <w:r w:rsidRPr="007821F8">
        <w:rPr>
          <w:rFonts w:ascii="Arial" w:hAnsi="Arial" w:cs="Arial"/>
          <w:sz w:val="24"/>
          <w:szCs w:val="24"/>
        </w:rPr>
        <w:t xml:space="preserve"> 181-ФЗ </w:t>
      </w:r>
      <w:r w:rsidR="00701DEA" w:rsidRPr="007821F8">
        <w:rPr>
          <w:rFonts w:ascii="Arial" w:hAnsi="Arial" w:cs="Arial"/>
          <w:sz w:val="24"/>
          <w:szCs w:val="24"/>
        </w:rPr>
        <w:t>«</w:t>
      </w:r>
      <w:r w:rsidRPr="007821F8">
        <w:rPr>
          <w:rFonts w:ascii="Arial" w:hAnsi="Arial" w:cs="Arial"/>
          <w:sz w:val="24"/>
          <w:szCs w:val="24"/>
        </w:rPr>
        <w:t>О социальной защите инвалидов в Российской Федерации</w:t>
      </w:r>
      <w:r w:rsidR="00701DEA" w:rsidRPr="007821F8">
        <w:rPr>
          <w:rFonts w:ascii="Arial" w:hAnsi="Arial" w:cs="Arial"/>
          <w:sz w:val="24"/>
          <w:szCs w:val="24"/>
        </w:rPr>
        <w:t>»</w:t>
      </w:r>
      <w:r w:rsidRPr="007821F8">
        <w:rPr>
          <w:rFonts w:ascii="Arial" w:hAnsi="Arial" w:cs="Arial"/>
          <w:sz w:val="24"/>
          <w:szCs w:val="24"/>
        </w:rPr>
        <w:t xml:space="preserve">; </w:t>
      </w:r>
    </w:p>
    <w:p w14:paraId="4DF82C97" w14:textId="1E0517DE"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 граждане и крестьянские (фермерские) хозяйства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D36FF3" w14:textId="7B8CEDFA"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w:t>
      </w:r>
      <w:r w:rsidR="003849C1" w:rsidRPr="007821F8">
        <w:rPr>
          <w:rFonts w:ascii="Arial" w:hAnsi="Arial" w:cs="Arial"/>
          <w:sz w:val="24"/>
          <w:szCs w:val="24"/>
        </w:rPr>
        <w:t>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sidRPr="007821F8">
        <w:rPr>
          <w:rFonts w:ascii="Arial" w:hAnsi="Arial" w:cs="Arial"/>
          <w:sz w:val="24"/>
          <w:szCs w:val="24"/>
        </w:rPr>
        <w:t>;</w:t>
      </w:r>
    </w:p>
    <w:p w14:paraId="7E7AA7F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 эта религиозная организация, казачье общество;</w:t>
      </w:r>
    </w:p>
    <w:p w14:paraId="428AEE7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для ведения личного подсобного хозяйства – этот гражданин;</w:t>
      </w:r>
    </w:p>
    <w:p w14:paraId="66EB6AE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необходимого для проведения работ, связанных с пользованием недрами, – недропользователь;</w:t>
      </w:r>
    </w:p>
    <w:p w14:paraId="7070FCA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расположенного в границах особой экономической зоны или на прилегающей к ней территории, – резидент особой экономической зоны или управляющая компания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99A741B" w14:textId="0D8D8604"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w:t>
      </w:r>
      <w:r w:rsidR="003849C1" w:rsidRPr="007821F8">
        <w:rPr>
          <w:rFonts w:ascii="Arial" w:hAnsi="Arial" w:cs="Arial"/>
          <w:sz w:val="24"/>
          <w:szCs w:val="24"/>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7821F8">
        <w:rPr>
          <w:rFonts w:ascii="Arial" w:hAnsi="Arial" w:cs="Arial"/>
          <w:sz w:val="24"/>
          <w:szCs w:val="24"/>
        </w:rPr>
        <w:t>;</w:t>
      </w:r>
    </w:p>
    <w:p w14:paraId="7565020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 лицо, с которым заключены указанные соглашения;</w:t>
      </w:r>
    </w:p>
    <w:p w14:paraId="3F0AC42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 лицо, заключившее договор об освоении территории в целях строительства и эксплуатации наемного дома коммерческого использования или </w:t>
      </w:r>
      <w:r w:rsidRPr="007821F8">
        <w:rPr>
          <w:rFonts w:ascii="Arial" w:hAnsi="Arial" w:cs="Arial"/>
          <w:sz w:val="24"/>
          <w:szCs w:val="24"/>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 некоммерческая организация, созданная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B147D5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необходимого для осуществления деятельности, предусмотренной специальным инвестиционным контрактом, – лицо, с которым заключен специальный инвестиционный контракт;</w:t>
      </w:r>
    </w:p>
    <w:p w14:paraId="7C1A272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необходимого для осуществления видов деятельности в сфере охотничьего хозяйства, – лицо, с которым заключено </w:t>
      </w:r>
      <w:proofErr w:type="spellStart"/>
      <w:r w:rsidRPr="007821F8">
        <w:rPr>
          <w:rFonts w:ascii="Arial" w:hAnsi="Arial" w:cs="Arial"/>
          <w:sz w:val="24"/>
          <w:szCs w:val="24"/>
        </w:rPr>
        <w:t>охотхозяйственное</w:t>
      </w:r>
      <w:proofErr w:type="spellEnd"/>
      <w:r w:rsidRPr="007821F8">
        <w:rPr>
          <w:rFonts w:ascii="Arial" w:hAnsi="Arial" w:cs="Arial"/>
          <w:sz w:val="24"/>
          <w:szCs w:val="24"/>
        </w:rPr>
        <w:t xml:space="preserve"> соглашение;</w:t>
      </w:r>
    </w:p>
    <w:p w14:paraId="125D299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 лицо, испрашивающее земельный участок для указанных целей;</w:t>
      </w:r>
    </w:p>
    <w:p w14:paraId="1B11234E" w14:textId="112B036B"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для осуществления деятельности Государственной компании </w:t>
      </w:r>
      <w:r w:rsidR="00701DEA" w:rsidRPr="007821F8">
        <w:rPr>
          <w:rFonts w:ascii="Arial" w:hAnsi="Arial" w:cs="Arial"/>
          <w:sz w:val="24"/>
          <w:szCs w:val="24"/>
        </w:rPr>
        <w:t>«</w:t>
      </w:r>
      <w:r w:rsidRPr="007821F8">
        <w:rPr>
          <w:rFonts w:ascii="Arial" w:hAnsi="Arial" w:cs="Arial"/>
          <w:sz w:val="24"/>
          <w:szCs w:val="24"/>
        </w:rPr>
        <w:t>Российские автомобильные дороги</w:t>
      </w:r>
      <w:r w:rsidR="00701DEA" w:rsidRPr="007821F8">
        <w:rPr>
          <w:rFonts w:ascii="Arial" w:hAnsi="Arial" w:cs="Arial"/>
          <w:sz w:val="24"/>
          <w:szCs w:val="24"/>
        </w:rPr>
        <w:t>»</w:t>
      </w:r>
      <w:r w:rsidRPr="007821F8">
        <w:rPr>
          <w:rFonts w:ascii="Arial" w:hAnsi="Arial" w:cs="Arial"/>
          <w:sz w:val="24"/>
          <w:szCs w:val="24"/>
        </w:rPr>
        <w:t xml:space="preserve"> в границах полос отвода и придорожных полос автомобильных дорог – Государственная компания </w:t>
      </w:r>
      <w:r w:rsidR="00701DEA" w:rsidRPr="007821F8">
        <w:rPr>
          <w:rFonts w:ascii="Arial" w:hAnsi="Arial" w:cs="Arial"/>
          <w:sz w:val="24"/>
          <w:szCs w:val="24"/>
        </w:rPr>
        <w:t>«</w:t>
      </w:r>
      <w:r w:rsidRPr="007821F8">
        <w:rPr>
          <w:rFonts w:ascii="Arial" w:hAnsi="Arial" w:cs="Arial"/>
          <w:sz w:val="24"/>
          <w:szCs w:val="24"/>
        </w:rPr>
        <w:t>Российские автомобильные дороги</w:t>
      </w:r>
      <w:r w:rsidR="00701DEA" w:rsidRPr="007821F8">
        <w:rPr>
          <w:rFonts w:ascii="Arial" w:hAnsi="Arial" w:cs="Arial"/>
          <w:sz w:val="24"/>
          <w:szCs w:val="24"/>
        </w:rPr>
        <w:t>»</w:t>
      </w:r>
      <w:r w:rsidRPr="007821F8">
        <w:rPr>
          <w:rFonts w:ascii="Arial" w:hAnsi="Arial" w:cs="Arial"/>
          <w:sz w:val="24"/>
          <w:szCs w:val="24"/>
        </w:rPr>
        <w:t>;</w:t>
      </w:r>
    </w:p>
    <w:p w14:paraId="7B842992" w14:textId="77E2EDC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для осуществления деятельности открытого акционерного общества </w:t>
      </w:r>
      <w:r w:rsidR="00701DEA" w:rsidRPr="007821F8">
        <w:rPr>
          <w:rFonts w:ascii="Arial" w:hAnsi="Arial" w:cs="Arial"/>
          <w:sz w:val="24"/>
          <w:szCs w:val="24"/>
        </w:rPr>
        <w:t>«</w:t>
      </w:r>
      <w:r w:rsidRPr="007821F8">
        <w:rPr>
          <w:rFonts w:ascii="Arial" w:hAnsi="Arial" w:cs="Arial"/>
          <w:sz w:val="24"/>
          <w:szCs w:val="24"/>
        </w:rPr>
        <w:t>Российские железные дороги</w:t>
      </w:r>
      <w:r w:rsidR="00701DEA" w:rsidRPr="007821F8">
        <w:rPr>
          <w:rFonts w:ascii="Arial" w:hAnsi="Arial" w:cs="Arial"/>
          <w:sz w:val="24"/>
          <w:szCs w:val="24"/>
        </w:rPr>
        <w:t>»</w:t>
      </w:r>
      <w:r w:rsidRPr="007821F8">
        <w:rPr>
          <w:rFonts w:ascii="Arial" w:hAnsi="Arial" w:cs="Arial"/>
          <w:sz w:val="24"/>
          <w:szCs w:val="24"/>
        </w:rPr>
        <w:t xml:space="preserve"> для размещения объектов инфраструктуры железнодорожного транспорта общего пользования – открытое акционерное общество </w:t>
      </w:r>
      <w:r w:rsidR="00701DEA" w:rsidRPr="007821F8">
        <w:rPr>
          <w:rFonts w:ascii="Arial" w:hAnsi="Arial" w:cs="Arial"/>
          <w:sz w:val="24"/>
          <w:szCs w:val="24"/>
        </w:rPr>
        <w:t>«</w:t>
      </w:r>
      <w:r w:rsidRPr="007821F8">
        <w:rPr>
          <w:rFonts w:ascii="Arial" w:hAnsi="Arial" w:cs="Arial"/>
          <w:sz w:val="24"/>
          <w:szCs w:val="24"/>
        </w:rPr>
        <w:t>Российские железные дороги</w:t>
      </w:r>
      <w:r w:rsidR="00701DEA" w:rsidRPr="007821F8">
        <w:rPr>
          <w:rFonts w:ascii="Arial" w:hAnsi="Arial" w:cs="Arial"/>
          <w:sz w:val="24"/>
          <w:szCs w:val="24"/>
        </w:rPr>
        <w:t>»</w:t>
      </w:r>
      <w:r w:rsidRPr="007821F8">
        <w:rPr>
          <w:rFonts w:ascii="Arial" w:hAnsi="Arial" w:cs="Arial"/>
          <w:sz w:val="24"/>
          <w:szCs w:val="24"/>
        </w:rPr>
        <w:t>;</w:t>
      </w:r>
    </w:p>
    <w:p w14:paraId="183BB5C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 такой резиденту зоны территориального развития;</w:t>
      </w:r>
    </w:p>
    <w:p w14:paraId="45B8A6B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 лицо, обладающее правом на добычу (вылов) водных биологических ресурсов;</w:t>
      </w:r>
    </w:p>
    <w:p w14:paraId="57E0D97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 это лицо;</w:t>
      </w:r>
    </w:p>
    <w:p w14:paraId="69F41B17" w14:textId="77777777" w:rsidR="00E9593F" w:rsidRPr="007821F8" w:rsidRDefault="00E9593F" w:rsidP="007821F8">
      <w:pPr>
        <w:pStyle w:val="ConsPlusNormal"/>
        <w:ind w:firstLine="540"/>
        <w:jc w:val="both"/>
        <w:rPr>
          <w:rFonts w:ascii="Arial" w:hAnsi="Arial" w:cs="Arial"/>
          <w:sz w:val="24"/>
          <w:szCs w:val="24"/>
        </w:rPr>
      </w:pPr>
    </w:p>
    <w:p w14:paraId="6804081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 это юридическое лицо;</w:t>
      </w:r>
    </w:p>
    <w:p w14:paraId="17EE686C" w14:textId="77777777" w:rsidR="00E9593F" w:rsidRPr="007821F8" w:rsidRDefault="00E9593F" w:rsidP="007821F8">
      <w:pPr>
        <w:pStyle w:val="ConsPlusNormal"/>
        <w:ind w:firstLine="540"/>
        <w:jc w:val="both"/>
        <w:rPr>
          <w:rFonts w:ascii="Arial" w:hAnsi="Arial" w:cs="Arial"/>
          <w:sz w:val="24"/>
          <w:szCs w:val="24"/>
        </w:rPr>
      </w:pPr>
    </w:p>
    <w:p w14:paraId="09A14069" w14:textId="5D0FA2EB" w:rsidR="002244D8"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предназначенного для ведения сельскохозяйственного производства, – арендатор,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w:t>
      </w:r>
      <w:r w:rsidRPr="007821F8">
        <w:rPr>
          <w:rFonts w:ascii="Arial" w:hAnsi="Arial" w:cs="Arial"/>
          <w:sz w:val="24"/>
          <w:szCs w:val="24"/>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BE9EB23" w14:textId="77777777" w:rsidR="00E9593F" w:rsidRPr="007821F8" w:rsidRDefault="00E9593F" w:rsidP="007821F8">
      <w:pPr>
        <w:pStyle w:val="ConsPlusNormal"/>
        <w:ind w:firstLine="540"/>
        <w:jc w:val="both"/>
        <w:rPr>
          <w:rFonts w:ascii="Arial" w:hAnsi="Arial" w:cs="Arial"/>
          <w:sz w:val="24"/>
          <w:szCs w:val="24"/>
        </w:rPr>
      </w:pPr>
    </w:p>
    <w:p w14:paraId="7D2B5C5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земельного участка арендатору (за исключением арендаторов земельных участков, указанных в подпункте 31 пункта 39.6 Земельного Кодекса Российской Федерации), – этот арендатор, если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3028AE62" w14:textId="77777777" w:rsidR="00E9593F" w:rsidRPr="007821F8" w:rsidRDefault="00E9593F" w:rsidP="007821F8">
      <w:pPr>
        <w:pStyle w:val="ConsPlusNormal"/>
        <w:ind w:firstLine="540"/>
        <w:jc w:val="both"/>
        <w:rPr>
          <w:rFonts w:ascii="Arial" w:hAnsi="Arial" w:cs="Arial"/>
          <w:sz w:val="24"/>
          <w:szCs w:val="24"/>
        </w:rPr>
      </w:pPr>
    </w:p>
    <w:p w14:paraId="0382E54E" w14:textId="0067C3F9"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в соответствии с Федеральным законом от </w:t>
      </w:r>
      <w:r w:rsidR="00A96038" w:rsidRPr="007821F8">
        <w:rPr>
          <w:rFonts w:ascii="Arial" w:hAnsi="Arial" w:cs="Arial"/>
          <w:sz w:val="24"/>
          <w:szCs w:val="24"/>
        </w:rPr>
        <w:t>24.07.2008 №</w:t>
      </w:r>
      <w:r w:rsidRPr="007821F8">
        <w:rPr>
          <w:rFonts w:ascii="Arial" w:hAnsi="Arial" w:cs="Arial"/>
          <w:sz w:val="24"/>
          <w:szCs w:val="24"/>
        </w:rPr>
        <w:t xml:space="preserve"> 161-ФЗ </w:t>
      </w:r>
      <w:r w:rsidR="00701DEA" w:rsidRPr="007821F8">
        <w:rPr>
          <w:rFonts w:ascii="Arial" w:hAnsi="Arial" w:cs="Arial"/>
          <w:sz w:val="24"/>
          <w:szCs w:val="24"/>
        </w:rPr>
        <w:t>«</w:t>
      </w:r>
      <w:r w:rsidRPr="007821F8">
        <w:rPr>
          <w:rFonts w:ascii="Arial" w:hAnsi="Arial" w:cs="Arial"/>
          <w:sz w:val="24"/>
          <w:szCs w:val="24"/>
        </w:rPr>
        <w:t>О содействии развитию жилищного строительства</w:t>
      </w:r>
      <w:r w:rsidR="00701DEA" w:rsidRPr="007821F8">
        <w:rPr>
          <w:rFonts w:ascii="Arial" w:hAnsi="Arial" w:cs="Arial"/>
          <w:sz w:val="24"/>
          <w:szCs w:val="24"/>
        </w:rPr>
        <w:t>»</w:t>
      </w:r>
      <w:r w:rsidRPr="007821F8">
        <w:rPr>
          <w:rFonts w:ascii="Arial" w:hAnsi="Arial" w:cs="Arial"/>
          <w:sz w:val="24"/>
          <w:szCs w:val="24"/>
        </w:rPr>
        <w:t xml:space="preserve"> – лицо в соответствии с Федеральным законом от 24 июля 2008 года </w:t>
      </w:r>
      <w:r w:rsidR="00701DEA" w:rsidRPr="007821F8">
        <w:rPr>
          <w:rFonts w:ascii="Arial" w:hAnsi="Arial" w:cs="Arial"/>
          <w:sz w:val="24"/>
          <w:szCs w:val="24"/>
        </w:rPr>
        <w:t>№</w:t>
      </w:r>
      <w:r w:rsidRPr="007821F8">
        <w:rPr>
          <w:rFonts w:ascii="Arial" w:hAnsi="Arial" w:cs="Arial"/>
          <w:sz w:val="24"/>
          <w:szCs w:val="24"/>
        </w:rPr>
        <w:t xml:space="preserve"> 161-ФЗ </w:t>
      </w:r>
      <w:r w:rsidR="00701DEA" w:rsidRPr="007821F8">
        <w:rPr>
          <w:rFonts w:ascii="Arial" w:hAnsi="Arial" w:cs="Arial"/>
          <w:sz w:val="24"/>
          <w:szCs w:val="24"/>
        </w:rPr>
        <w:t>«</w:t>
      </w:r>
      <w:r w:rsidRPr="007821F8">
        <w:rPr>
          <w:rFonts w:ascii="Arial" w:hAnsi="Arial" w:cs="Arial"/>
          <w:sz w:val="24"/>
          <w:szCs w:val="24"/>
        </w:rPr>
        <w:t>О содействии развитию жилищного строительства</w:t>
      </w:r>
      <w:r w:rsidR="00701DEA" w:rsidRPr="007821F8">
        <w:rPr>
          <w:rFonts w:ascii="Arial" w:hAnsi="Arial" w:cs="Arial"/>
          <w:sz w:val="24"/>
          <w:szCs w:val="24"/>
        </w:rPr>
        <w:t>»</w:t>
      </w:r>
      <w:r w:rsidRPr="007821F8">
        <w:rPr>
          <w:rFonts w:ascii="Arial" w:hAnsi="Arial" w:cs="Arial"/>
          <w:sz w:val="24"/>
          <w:szCs w:val="24"/>
        </w:rPr>
        <w:t>;</w:t>
      </w:r>
    </w:p>
    <w:p w14:paraId="330F386A" w14:textId="77777777" w:rsidR="00E9593F" w:rsidRPr="007821F8" w:rsidRDefault="00E9593F" w:rsidP="007821F8">
      <w:pPr>
        <w:pStyle w:val="ConsPlusNormal"/>
        <w:ind w:firstLine="540"/>
        <w:jc w:val="both"/>
        <w:rPr>
          <w:rFonts w:ascii="Arial" w:hAnsi="Arial" w:cs="Arial"/>
          <w:sz w:val="24"/>
          <w:szCs w:val="24"/>
        </w:rPr>
      </w:pPr>
    </w:p>
    <w:p w14:paraId="4FA39782" w14:textId="028946FB"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земельного участка, включенного в границы территории инновационного научно-технологического центра, – фонд, созданный в соответствии с Федеральным законом от 29.07.2017 № 216-ФЗ </w:t>
      </w:r>
      <w:r w:rsidR="00701DEA" w:rsidRPr="007821F8">
        <w:rPr>
          <w:rFonts w:ascii="Arial" w:hAnsi="Arial" w:cs="Arial"/>
          <w:sz w:val="24"/>
          <w:szCs w:val="24"/>
        </w:rPr>
        <w:t>«</w:t>
      </w:r>
      <w:r w:rsidRPr="007821F8">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701DEA" w:rsidRPr="007821F8">
        <w:rPr>
          <w:rFonts w:ascii="Arial" w:hAnsi="Arial" w:cs="Arial"/>
          <w:sz w:val="24"/>
          <w:szCs w:val="24"/>
        </w:rPr>
        <w:t>»</w:t>
      </w:r>
      <w:r w:rsidRPr="007821F8">
        <w:rPr>
          <w:rFonts w:ascii="Arial" w:hAnsi="Arial" w:cs="Arial"/>
          <w:sz w:val="24"/>
          <w:szCs w:val="24"/>
        </w:rPr>
        <w:t>;</w:t>
      </w:r>
    </w:p>
    <w:p w14:paraId="23B6B374" w14:textId="77777777" w:rsidR="00E9593F" w:rsidRPr="007821F8" w:rsidRDefault="00E9593F" w:rsidP="007821F8">
      <w:pPr>
        <w:pStyle w:val="ConsPlusNormal"/>
        <w:ind w:firstLine="540"/>
        <w:jc w:val="both"/>
        <w:rPr>
          <w:rFonts w:ascii="Arial" w:hAnsi="Arial" w:cs="Arial"/>
          <w:sz w:val="24"/>
          <w:szCs w:val="24"/>
        </w:rPr>
      </w:pPr>
    </w:p>
    <w:p w14:paraId="20CA7D9A" w14:textId="26CA3141" w:rsidR="00B962F9" w:rsidRPr="007821F8" w:rsidRDefault="00B962F9"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гражданину в соответствии с Федеральным </w:t>
      </w:r>
      <w:hyperlink r:id="rId17" w:history="1">
        <w:r w:rsidRPr="007821F8">
          <w:rPr>
            <w:rFonts w:ascii="Arial" w:hAnsi="Arial" w:cs="Arial"/>
            <w:sz w:val="24"/>
            <w:szCs w:val="24"/>
          </w:rPr>
          <w:t>законом</w:t>
        </w:r>
      </w:hyperlink>
      <w:r w:rsidRPr="007821F8">
        <w:rPr>
          <w:rFonts w:ascii="Arial" w:hAnsi="Arial" w:cs="Arial"/>
          <w:sz w:val="24"/>
          <w:szCs w:val="24"/>
        </w:rPr>
        <w:t xml:space="preserve"> от 01.05. 2016</w:t>
      </w:r>
      <w:r w:rsidR="001963BD" w:rsidRPr="007821F8">
        <w:rPr>
          <w:rFonts w:ascii="Arial" w:hAnsi="Arial" w:cs="Arial"/>
          <w:sz w:val="24"/>
          <w:szCs w:val="24"/>
        </w:rPr>
        <w:t xml:space="preserve"> </w:t>
      </w:r>
      <w:r w:rsidRPr="007821F8">
        <w:rPr>
          <w:rFonts w:ascii="Arial" w:hAnsi="Arial" w:cs="Arial"/>
          <w:sz w:val="24"/>
          <w:szCs w:val="24"/>
        </w:rPr>
        <w:t>№119-ФЗ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24EDB8F" w14:textId="77777777" w:rsidR="001963BD" w:rsidRPr="007821F8" w:rsidRDefault="001963BD"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взамен земельного участка, предоставленного гражданину или юридическому лицу на праве аренды и изымаемых для государственных или муниципальных нужд;</w:t>
      </w:r>
    </w:p>
    <w:p w14:paraId="0D7B2AA7" w14:textId="0E0B82B3" w:rsidR="001963BD" w:rsidRPr="007821F8" w:rsidRDefault="001963BD"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hAnsi="Arial" w:cs="Arial"/>
          <w:sz w:val="24"/>
          <w:szCs w:val="24"/>
        </w:rPr>
        <w:tab/>
        <w:t xml:space="preserve">- </w:t>
      </w:r>
      <w:r w:rsidRPr="007821F8">
        <w:rPr>
          <w:rFonts w:ascii="Arial" w:eastAsia="Times New Roman" w:hAnsi="Arial" w:cs="Arial"/>
          <w:sz w:val="24"/>
          <w:szCs w:val="24"/>
          <w:lang w:eastAsia="ru-RU"/>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EBA55CE" w14:textId="30630D20" w:rsidR="00695A2E" w:rsidRPr="007821F8" w:rsidRDefault="00695A2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B287EA" w14:textId="70CF2449" w:rsidR="00695A2E" w:rsidRPr="007821F8" w:rsidRDefault="00695A2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w:t>
      </w:r>
      <w:r w:rsidRPr="007821F8">
        <w:rPr>
          <w:rFonts w:ascii="Arial" w:hAnsi="Arial" w:cs="Arial"/>
          <w:sz w:val="24"/>
          <w:szCs w:val="24"/>
        </w:rPr>
        <w:lastRenderedPageBreak/>
        <w:t>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71657023" w14:textId="241FDE1B" w:rsidR="00695A2E" w:rsidRPr="007821F8" w:rsidRDefault="00695A2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-земельного участка публично-правовой компании «Фонд развития территорий» по основаниям, предусмотренным Федеральным </w:t>
      </w:r>
      <w:hyperlink r:id="rId18" w:history="1">
        <w:r w:rsidRPr="007821F8">
          <w:rPr>
            <w:rFonts w:ascii="Arial" w:hAnsi="Arial" w:cs="Arial"/>
            <w:sz w:val="24"/>
            <w:szCs w:val="24"/>
          </w:rPr>
          <w:t>законом</w:t>
        </w:r>
      </w:hyperlink>
      <w:r w:rsidRPr="007821F8">
        <w:rPr>
          <w:rFonts w:ascii="Arial" w:hAnsi="Arial" w:cs="Arial"/>
          <w:sz w:val="24"/>
          <w:szCs w:val="24"/>
        </w:rPr>
        <w:t xml:space="preserve"> от 26.120.2002 № 127-ФЗ «О несостоятельности (банкротстве)»</w:t>
      </w:r>
      <w:r w:rsidR="00CC79B9" w:rsidRPr="007821F8">
        <w:rPr>
          <w:rFonts w:ascii="Arial" w:hAnsi="Arial" w:cs="Arial"/>
          <w:sz w:val="24"/>
          <w:szCs w:val="24"/>
        </w:rPr>
        <w:t>;</w:t>
      </w:r>
    </w:p>
    <w:p w14:paraId="54C0205D" w14:textId="63815AEC" w:rsidR="00E9593F" w:rsidRPr="007821F8" w:rsidRDefault="00C2305D"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земельного участка необходимого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14:paraId="51F83C9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4) в целях получения земельного участка, необходимого для осуществления своих полномочий или осуществления своей деятельности в постоянное (бессрочное) пользование:</w:t>
      </w:r>
    </w:p>
    <w:p w14:paraId="5B517BCD" w14:textId="519C32A4" w:rsidR="001963BD" w:rsidRPr="007821F8" w:rsidRDefault="001963BD" w:rsidP="007821F8">
      <w:pPr>
        <w:pStyle w:val="ConsPlusNormal"/>
        <w:ind w:firstLine="540"/>
        <w:jc w:val="both"/>
        <w:rPr>
          <w:rFonts w:ascii="Arial" w:hAnsi="Arial" w:cs="Arial"/>
          <w:sz w:val="24"/>
          <w:szCs w:val="24"/>
        </w:rPr>
      </w:pPr>
      <w:r w:rsidRPr="007821F8">
        <w:rPr>
          <w:rFonts w:ascii="Arial" w:hAnsi="Arial" w:cs="Arial"/>
          <w:sz w:val="24"/>
          <w:szCs w:val="24"/>
        </w:rPr>
        <w:t>- органы государственной власти и органы местного самоуправления;</w:t>
      </w:r>
    </w:p>
    <w:p w14:paraId="3B38D84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государственные и муниципальные учреждения (бюджетные, казенные, автономные);</w:t>
      </w:r>
    </w:p>
    <w:p w14:paraId="0ECCEAF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казенные предприятия;</w:t>
      </w:r>
    </w:p>
    <w:p w14:paraId="665EC5C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центры исторического наследия президентов Российской Федерации, прекративших исполнение своих полномочий;</w:t>
      </w:r>
    </w:p>
    <w:p w14:paraId="7AD2BE31"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5) в целях получения в безвозмездное пользование:</w:t>
      </w:r>
    </w:p>
    <w:p w14:paraId="01D754F1"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CE24DAF" w14:textId="2DB93C65"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007821F8" w:rsidRPr="007821F8">
        <w:rPr>
          <w:rFonts w:ascii="Arial" w:eastAsia="Times New Roman" w:hAnsi="Arial" w:cs="Arial"/>
          <w:sz w:val="24"/>
          <w:szCs w:val="24"/>
          <w:lang w:eastAsia="ru-RU"/>
        </w:rPr>
        <w:t>собственности в случае, если</w:t>
      </w:r>
      <w:r w:rsidRPr="007821F8">
        <w:rPr>
          <w:rFonts w:ascii="Arial" w:eastAsia="Times New Roman" w:hAnsi="Arial" w:cs="Arial"/>
          <w:sz w:val="24"/>
          <w:szCs w:val="24"/>
          <w:lang w:eastAsia="ru-RU"/>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50CB0BE4"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8940817"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14:paraId="0207212B"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необходимого для осуществления своих полномочий или осуществления своей деятельности,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14:paraId="669014AF"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на срок до десяти лет для размещения зданий, сооружений религиозного или благотворительного назначения - религиозная организация;</w:t>
      </w:r>
    </w:p>
    <w:p w14:paraId="407661E8"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земельного участка для строительства или реконструкции объектов недвижимости, осуществляемых полностью за счет средств федерального </w:t>
      </w:r>
      <w:r w:rsidRPr="007821F8">
        <w:rPr>
          <w:rFonts w:ascii="Arial" w:eastAsia="Times New Roman" w:hAnsi="Arial" w:cs="Arial"/>
          <w:sz w:val="24"/>
          <w:szCs w:val="24"/>
          <w:lang w:eastAsia="ru-RU"/>
        </w:rPr>
        <w:lastRenderedPageBreak/>
        <w:t>бюджета, средств бюджета субъекта Российской Федерации или средств местного бюджета, на срок исполнения этих договоров - лица,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14:paraId="1896D414"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на срок не более чем шесть лет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 этот гражданин;</w:t>
      </w:r>
    </w:p>
    <w:p w14:paraId="6D52D216"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на срок не более чем шесть лет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 граждане,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p>
    <w:p w14:paraId="1D52997E"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на котором находится служебное жилое помещение в виде жилого дома, предоставленное гражданину, на срок права пользования таким жилым помещением - этот гражданин;</w:t>
      </w:r>
    </w:p>
    <w:p w14:paraId="04D74839"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лесного участка на срок не более чем пять лет в целях осуществления сельскохозяйственной деятельности (в том числе пчеловодства) для собственных нужд - гражданин, испрашивающий земельный участок в целях осуществления сельскохозяйственной деятельности (в том числе пчеловодства) для собственных нужд на лесных участках;</w:t>
      </w:r>
    </w:p>
    <w:p w14:paraId="51FA7731"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предназначенного для ведения гражданами садоводства для собственных нужд или огородничества для собственных нужд, на срок не более чем пять лет - садоводческие или огороднические некоммерческие товарищества;</w:t>
      </w:r>
    </w:p>
    <w:p w14:paraId="10BB6D64"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предназначенного для жилищного строительства в случаях и на срок, которые предусмотрены федеральными законами, - некоммерческая организация, созданная гражданами, в целях жилищного строительства;</w:t>
      </w:r>
    </w:p>
    <w:p w14:paraId="01605FF6"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расположенного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 лица, относящиеся к коренным малочисленным народам Севера, Сибири и Дальнего Востока Российской Федерации, и их общины;</w:t>
      </w:r>
    </w:p>
    <w:p w14:paraId="694E108B"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N 275-ФЗ «О государственном оборонном заказе» или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на срок исполнения указанного контракта - лицо, с которым в соответствии с Федеральным законом от 29 декабря 2012 года N 275-ФЗ «О государственном оборонном заказе»,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w:t>
      </w:r>
      <w:r w:rsidRPr="007821F8">
        <w:rPr>
          <w:rFonts w:ascii="Arial" w:eastAsia="Times New Roman" w:hAnsi="Arial" w:cs="Arial"/>
          <w:sz w:val="24"/>
          <w:szCs w:val="24"/>
          <w:lang w:eastAsia="ru-RU"/>
        </w:rPr>
        <w:lastRenderedPageBreak/>
        <w:t>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14:paraId="72DD9CD4"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земельных участков в целях жилищного строительства на период осуществления данного строительства -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14:paraId="3AD671BE"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w:t>
      </w:r>
    </w:p>
    <w:p w14:paraId="4FD6621C"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в случае и в порядке, которые предусмотрены Федеральным законом от 24 июля 2008 года N 161-ФЗ «О содействии развитию жилищного строительства» - лица в случае и в порядке, которые предусмотрены Федеральным законом от 24 июля 2008 года N 161-ФЗ «О содействии развитию жилищного строительства»;</w:t>
      </w:r>
    </w:p>
    <w:p w14:paraId="6E7EAF13"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 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0D0F631E"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гражданину в соответствии с Федеральным законом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25A2914"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7E69A10"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w:t>
      </w:r>
      <w:r w:rsidRPr="007821F8">
        <w:rPr>
          <w:rFonts w:ascii="Arial" w:eastAsia="Times New Roman" w:hAnsi="Arial" w:cs="Arial"/>
          <w:sz w:val="24"/>
          <w:szCs w:val="24"/>
          <w:lang w:eastAsia="ru-RU"/>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64B141AF"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земельного участка публично-правовой компании «</w:t>
      </w:r>
      <w:proofErr w:type="spellStart"/>
      <w:r w:rsidRPr="007821F8">
        <w:rPr>
          <w:rFonts w:ascii="Arial" w:eastAsia="Times New Roman" w:hAnsi="Arial" w:cs="Arial"/>
          <w:sz w:val="24"/>
          <w:szCs w:val="24"/>
          <w:lang w:eastAsia="ru-RU"/>
        </w:rPr>
        <w:t>Роскадастр</w:t>
      </w:r>
      <w:proofErr w:type="spellEnd"/>
      <w:r w:rsidRPr="007821F8">
        <w:rPr>
          <w:rFonts w:ascii="Arial" w:eastAsia="Times New Roman" w:hAnsi="Arial" w:cs="Arial"/>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7821F8">
        <w:rPr>
          <w:rFonts w:ascii="Arial" w:eastAsia="Times New Roman" w:hAnsi="Arial" w:cs="Arial"/>
          <w:sz w:val="24"/>
          <w:szCs w:val="24"/>
          <w:lang w:eastAsia="ru-RU"/>
        </w:rPr>
        <w:t>Роскадастр</w:t>
      </w:r>
      <w:proofErr w:type="spellEnd"/>
      <w:r w:rsidRPr="007821F8">
        <w:rPr>
          <w:rFonts w:ascii="Arial" w:eastAsia="Times New Roman" w:hAnsi="Arial" w:cs="Arial"/>
          <w:sz w:val="24"/>
          <w:szCs w:val="24"/>
          <w:lang w:eastAsia="ru-RU"/>
        </w:rPr>
        <w:t>»;</w:t>
      </w:r>
    </w:p>
    <w:p w14:paraId="7F31C9BC"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лицу в случае и в порядке, которые предусмотрены Федеральным законом от 24.07.2008 N 161-ФЗ «О содействии развитию жилищного строительства»;</w:t>
      </w:r>
    </w:p>
    <w:p w14:paraId="34153878"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лицам, указанным в пункте 2 статьи 39.9 Земельного кодекса, на срок до одного года;</w:t>
      </w:r>
    </w:p>
    <w:p w14:paraId="2D242125"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xml:space="preserve">- гражданам и юридическим лицам для сельскохозяйственного, </w:t>
      </w:r>
      <w:proofErr w:type="spellStart"/>
      <w:r w:rsidRPr="007821F8">
        <w:rPr>
          <w:rFonts w:ascii="Arial" w:eastAsia="Times New Roman" w:hAnsi="Arial" w:cs="Arial"/>
          <w:sz w:val="24"/>
          <w:szCs w:val="24"/>
          <w:lang w:eastAsia="ru-RU"/>
        </w:rPr>
        <w:t>охотхозяйственного</w:t>
      </w:r>
      <w:proofErr w:type="spellEnd"/>
      <w:r w:rsidRPr="007821F8">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7C55F5" w14:textId="77777777" w:rsidR="00003930" w:rsidRPr="007821F8" w:rsidRDefault="00003930" w:rsidP="007821F8">
      <w:pPr>
        <w:autoSpaceDE w:val="0"/>
        <w:autoSpaceDN w:val="0"/>
        <w:adjustRightInd w:val="0"/>
        <w:spacing w:after="0" w:line="240" w:lineRule="auto"/>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5E8C5FDC" w14:textId="04FA7585" w:rsidR="00B448FE" w:rsidRPr="007821F8" w:rsidRDefault="00B448F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6) в целях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36682F06" w14:textId="391C59D9" w:rsidR="00B448FE" w:rsidRPr="007821F8" w:rsidRDefault="00B448F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ab/>
        <w:t xml:space="preserve">- земельный участок, находящийся в частной собственности, который необходим для размещения объектов или реализации масштабных инвестиционных проектов, указанных в </w:t>
      </w:r>
      <w:hyperlink r:id="rId19" w:history="1">
        <w:r w:rsidRPr="007821F8">
          <w:rPr>
            <w:rFonts w:ascii="Arial" w:hAnsi="Arial" w:cs="Arial"/>
            <w:sz w:val="24"/>
            <w:szCs w:val="24"/>
          </w:rPr>
          <w:t>подпунктах 2</w:t>
        </w:r>
      </w:hyperlink>
      <w:r w:rsidRPr="007821F8">
        <w:rPr>
          <w:rFonts w:ascii="Arial" w:hAnsi="Arial" w:cs="Arial"/>
          <w:sz w:val="24"/>
          <w:szCs w:val="24"/>
        </w:rPr>
        <w:t xml:space="preserve"> и </w:t>
      </w:r>
      <w:hyperlink r:id="rId20" w:history="1">
        <w:r w:rsidRPr="007821F8">
          <w:rPr>
            <w:rFonts w:ascii="Arial" w:hAnsi="Arial" w:cs="Arial"/>
            <w:sz w:val="24"/>
            <w:szCs w:val="24"/>
          </w:rPr>
          <w:t>3 пункта 2 статьи 39.6</w:t>
        </w:r>
      </w:hyperlink>
      <w:r w:rsidRPr="007821F8">
        <w:rPr>
          <w:rFonts w:ascii="Arial" w:hAnsi="Arial" w:cs="Arial"/>
          <w:sz w:val="24"/>
          <w:szCs w:val="24"/>
        </w:rPr>
        <w:t xml:space="preserve"> Земельного кодекса Российской Федерации. При этом с соблюдением требований, предусмотренных </w:t>
      </w:r>
      <w:hyperlink r:id="rId21" w:history="1">
        <w:r w:rsidRPr="007821F8">
          <w:rPr>
            <w:rFonts w:ascii="Arial" w:hAnsi="Arial" w:cs="Arial"/>
            <w:sz w:val="24"/>
            <w:szCs w:val="24"/>
          </w:rPr>
          <w:t>пунктом 5 статьи 39.22</w:t>
        </w:r>
      </w:hyperlink>
      <w:r w:rsidRPr="007821F8">
        <w:rPr>
          <w:rFonts w:ascii="Arial" w:hAnsi="Arial" w:cs="Arial"/>
          <w:sz w:val="24"/>
          <w:szCs w:val="24"/>
        </w:rPr>
        <w:t xml:space="preserve"> Земельного кодекса Российской Федерации,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w:t>
      </w:r>
    </w:p>
    <w:p w14:paraId="49379CEC" w14:textId="60B42BB0" w:rsidR="00B448FE" w:rsidRPr="007821F8" w:rsidRDefault="00B448FE"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 xml:space="preserve"> </w:t>
      </w:r>
    </w:p>
    <w:p w14:paraId="4AF9240C"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52E8ACEF" w14:textId="77777777" w:rsidR="006A1331" w:rsidRPr="007821F8" w:rsidRDefault="006A1331" w:rsidP="007821F8">
      <w:pPr>
        <w:pStyle w:val="ConsPlusNormal"/>
        <w:jc w:val="both"/>
        <w:rPr>
          <w:rFonts w:ascii="Arial" w:hAnsi="Arial" w:cs="Arial"/>
          <w:sz w:val="24"/>
          <w:szCs w:val="24"/>
        </w:rPr>
      </w:pPr>
    </w:p>
    <w:p w14:paraId="433F3F17"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lastRenderedPageBreak/>
        <w:t xml:space="preserve">1.3. Требования к порядку информирования о </w:t>
      </w:r>
    </w:p>
    <w:p w14:paraId="6C642F44"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предоставлении муниципальной услуги</w:t>
      </w:r>
    </w:p>
    <w:p w14:paraId="5A7642B5" w14:textId="77777777" w:rsidR="006A1331" w:rsidRPr="007821F8" w:rsidRDefault="006A1331" w:rsidP="007821F8">
      <w:pPr>
        <w:pStyle w:val="ConsPlusNormal"/>
        <w:jc w:val="center"/>
        <w:rPr>
          <w:rFonts w:ascii="Arial" w:hAnsi="Arial" w:cs="Arial"/>
          <w:sz w:val="24"/>
          <w:szCs w:val="24"/>
        </w:rPr>
      </w:pPr>
    </w:p>
    <w:p w14:paraId="14E66E46"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bookmarkStart w:id="0" w:name="P56"/>
      <w:bookmarkEnd w:id="0"/>
      <w:r w:rsidRPr="007821F8">
        <w:rPr>
          <w:rFonts w:ascii="Arial" w:hAnsi="Arial" w:cs="Arial"/>
          <w:sz w:val="24"/>
          <w:szCs w:val="24"/>
        </w:rPr>
        <w:t>1.3.1 Справочная информация:</w:t>
      </w:r>
    </w:p>
    <w:p w14:paraId="672134FD"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ОМСУ), расположенный по адресу: 694620, Сахалинская область, город Холмск, ул. Пионерская, 14.</w:t>
      </w:r>
    </w:p>
    <w:p w14:paraId="7FFACBA3"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График работы ОМСУ: вторник с 15-00 до 17-00.</w:t>
      </w:r>
    </w:p>
    <w:p w14:paraId="53632479"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Справочные телефоны ОМСУ: 8(42433) 20026, 8(42433) 20066.</w:t>
      </w:r>
    </w:p>
    <w:p w14:paraId="1D7B2454"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Адрес официального сайта ОМСУ: http://kholmsk.sakhalin.gov.ru.</w:t>
      </w:r>
    </w:p>
    <w:p w14:paraId="22AEE617" w14:textId="591E12BA"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Адрес электронной почты ОМСУ: </w:t>
      </w:r>
      <w:hyperlink r:id="rId22" w:history="1">
        <w:r w:rsidRPr="007821F8">
          <w:rPr>
            <w:rStyle w:val="a7"/>
            <w:rFonts w:ascii="Arial" w:hAnsi="Arial" w:cs="Arial"/>
            <w:color w:val="auto"/>
            <w:sz w:val="24"/>
            <w:szCs w:val="24"/>
          </w:rPr>
          <w:t>dumiz.hgo@post.admkholmsk.ru</w:t>
        </w:r>
      </w:hyperlink>
    </w:p>
    <w:p w14:paraId="1E4677D0"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1.3.2. Информация по вопросам предоставления муниципальной услуги сообщается заявителям:</w:t>
      </w:r>
    </w:p>
    <w:p w14:paraId="106F36BD"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личном обращении в Департамент по управлению муниципальным имуществом и землепользованию администрации муниципального образования «Холмский городской округ» (далее - ДУМИЗ) по адресу: 694620, Сахалинская область, город Холмск, ул. Пионерская, 14, кабинет № 14;</w:t>
      </w:r>
    </w:p>
    <w:p w14:paraId="1593B1C7"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обращении с использованием средств телефонной связи по номерам телефонов 8(42433) 20026, 8(42433) 20066, в рабочее время с 09-00 до 17-15, обед с 13-00 до 14-00;</w:t>
      </w:r>
    </w:p>
    <w:p w14:paraId="5E17CCD9"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письменном обращении в ОМСУ по почте либо в электронном виде;</w:t>
      </w:r>
    </w:p>
    <w:p w14:paraId="521A8B74"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посредством размещения сведений:</w:t>
      </w:r>
    </w:p>
    <w:p w14:paraId="5F64CD30"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 на официальном Интернет-сайте ОМСУ http:// kholmsk.sakhalin.gov.ru;</w:t>
      </w:r>
    </w:p>
    <w:p w14:paraId="3920816E"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p>
    <w:p w14:paraId="2F122E61"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3198E5A4" w14:textId="77777777" w:rsidR="00003930" w:rsidRPr="007821F8" w:rsidRDefault="00003930"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4) на информационном стенде, расположенном в ОМСУ </w:t>
      </w:r>
    </w:p>
    <w:p w14:paraId="3F816D61" w14:textId="51AEA04A"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1.3.3. Сведения о ходе предоставления муниципальной услуги сообщаются заявителям:</w:t>
      </w:r>
    </w:p>
    <w:p w14:paraId="634DE8BE"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личном обращении в ОМСУ;</w:t>
      </w:r>
    </w:p>
    <w:p w14:paraId="3EE6BE4E"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обращении в ОМСУ с использованием средств телефонной связи;</w:t>
      </w:r>
    </w:p>
    <w:p w14:paraId="351F84C9"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при письменном обращении в ОМСУ по почте либо в электронном виде;</w:t>
      </w:r>
    </w:p>
    <w:p w14:paraId="1535F3AE"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1.3.4. Информирование проводится в форме:</w:t>
      </w:r>
    </w:p>
    <w:p w14:paraId="51D219D3"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устного информирования;</w:t>
      </w:r>
    </w:p>
    <w:p w14:paraId="043595AA"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письменного информирования.</w:t>
      </w:r>
    </w:p>
    <w:p w14:paraId="16BB3E5A"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1.3.4.1. Устное информирование осуществляется специалистами ОМСУ при обращении заявителей за информацией лично или по телефону.</w:t>
      </w:r>
    </w:p>
    <w:p w14:paraId="2853C0E3"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301B952A"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Устное информирование каждого заявителя осуществляется в течение времени, необходимого для его информирования.</w:t>
      </w:r>
    </w:p>
    <w:p w14:paraId="2D3637C9"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w:t>
      </w:r>
      <w:r w:rsidRPr="007821F8">
        <w:rPr>
          <w:rFonts w:ascii="Arial" w:hAnsi="Arial" w:cs="Arial"/>
          <w:sz w:val="24"/>
          <w:szCs w:val="24"/>
        </w:rPr>
        <w:lastRenderedPageBreak/>
        <w:t>отчестве и должности специалиста, принявшего телефонный звонок.</w:t>
      </w:r>
    </w:p>
    <w:p w14:paraId="1406F775"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0C3BC31" w14:textId="77777777" w:rsidR="003530BD"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1.3.4.3. </w:t>
      </w:r>
      <w:r w:rsidR="003530BD" w:rsidRPr="007821F8">
        <w:rPr>
          <w:rFonts w:ascii="Arial" w:hAnsi="Arial" w:cs="Arial"/>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1BAB4B5D" w14:textId="301773D3" w:rsidR="00831DE7" w:rsidRPr="007821F8" w:rsidRDefault="003530BD"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1576E8A2"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23" w:history="1">
        <w:r w:rsidRPr="007821F8">
          <w:rPr>
            <w:rFonts w:ascii="Arial" w:hAnsi="Arial" w:cs="Arial"/>
            <w:sz w:val="24"/>
            <w:szCs w:val="24"/>
          </w:rPr>
          <w:t>постановления</w:t>
        </w:r>
      </w:hyperlink>
      <w:r w:rsidRPr="007821F8">
        <w:rPr>
          <w:rFonts w:ascii="Arial" w:hAnsi="Arial" w:cs="Arial"/>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DC74B06"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 xml:space="preserve">1.3.6. ОМСУ обеспечивает размещение и актуализацию информации, указанной в </w:t>
      </w:r>
      <w:hyperlink w:anchor="P56" w:history="1">
        <w:r w:rsidRPr="007821F8">
          <w:rPr>
            <w:rFonts w:ascii="Arial" w:hAnsi="Arial" w:cs="Arial"/>
            <w:sz w:val="24"/>
            <w:szCs w:val="24"/>
          </w:rPr>
          <w:t>пункте 1.3.1</w:t>
        </w:r>
      </w:hyperlink>
      <w:r w:rsidRPr="007821F8">
        <w:rPr>
          <w:rFonts w:ascii="Arial" w:hAnsi="Arial" w:cs="Arial"/>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3195D330"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На ЕПГУ и РПГУ размещается следующая информация:</w:t>
      </w:r>
    </w:p>
    <w:p w14:paraId="5BD3A024"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B37EC3"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2) круг заявителей;</w:t>
      </w:r>
    </w:p>
    <w:p w14:paraId="6112D814"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3) срок предоставления муниципальной услуги;</w:t>
      </w:r>
    </w:p>
    <w:p w14:paraId="2AF85DEB"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1537D45E"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5) исчерпывающий перечень оснований для приостановления или отказа в предоставлении государственной услуги;</w:t>
      </w:r>
    </w:p>
    <w:p w14:paraId="19DAE561" w14:textId="77777777" w:rsidR="00831DE7"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34BF1D" w14:textId="4C869FF5" w:rsidR="006A1331" w:rsidRPr="007821F8" w:rsidRDefault="00831DE7" w:rsidP="007821F8">
      <w:pPr>
        <w:pStyle w:val="ConsPlusNormal"/>
        <w:shd w:val="clear" w:color="auto" w:fill="FFFFFF" w:themeFill="background1"/>
        <w:ind w:firstLine="540"/>
        <w:jc w:val="both"/>
        <w:rPr>
          <w:rFonts w:ascii="Arial" w:hAnsi="Arial" w:cs="Arial"/>
          <w:sz w:val="24"/>
          <w:szCs w:val="24"/>
        </w:rPr>
      </w:pPr>
      <w:r w:rsidRPr="007821F8">
        <w:rPr>
          <w:rFonts w:ascii="Arial" w:hAnsi="Arial" w:cs="Arial"/>
          <w:sz w:val="24"/>
          <w:szCs w:val="24"/>
        </w:rPr>
        <w:t>7) формы заявлений (уведомлений, сообщений), используемые при предоставлении муниципальной услуги.</w:t>
      </w:r>
    </w:p>
    <w:p w14:paraId="1B94A722" w14:textId="77777777" w:rsidR="006A1331" w:rsidRPr="007821F8" w:rsidRDefault="006A1331" w:rsidP="007821F8">
      <w:pPr>
        <w:pStyle w:val="ConsPlusNormal"/>
        <w:jc w:val="center"/>
        <w:outlineLvl w:val="1"/>
        <w:rPr>
          <w:rFonts w:ascii="Arial" w:hAnsi="Arial" w:cs="Arial"/>
          <w:sz w:val="24"/>
          <w:szCs w:val="24"/>
        </w:rPr>
      </w:pPr>
    </w:p>
    <w:p w14:paraId="30DC96E6" w14:textId="77777777" w:rsidR="006A1331" w:rsidRPr="007821F8" w:rsidRDefault="006A1331" w:rsidP="007821F8">
      <w:pPr>
        <w:pStyle w:val="ConsPlusNormal"/>
        <w:jc w:val="center"/>
        <w:outlineLvl w:val="1"/>
        <w:rPr>
          <w:rFonts w:ascii="Arial" w:hAnsi="Arial" w:cs="Arial"/>
          <w:sz w:val="24"/>
          <w:szCs w:val="24"/>
        </w:rPr>
      </w:pPr>
      <w:r w:rsidRPr="007821F8">
        <w:rPr>
          <w:rFonts w:ascii="Arial" w:hAnsi="Arial" w:cs="Arial"/>
          <w:sz w:val="24"/>
          <w:szCs w:val="24"/>
        </w:rPr>
        <w:t xml:space="preserve">Раздел 2. СТАНДАРТ ПРЕДОСТАВЛЕНИЯ </w:t>
      </w:r>
    </w:p>
    <w:p w14:paraId="1995BD57" w14:textId="77777777" w:rsidR="006A1331" w:rsidRPr="007821F8" w:rsidRDefault="006A1331" w:rsidP="007821F8">
      <w:pPr>
        <w:pStyle w:val="ConsPlusNormal"/>
        <w:jc w:val="center"/>
        <w:outlineLvl w:val="1"/>
        <w:rPr>
          <w:rFonts w:ascii="Arial" w:hAnsi="Arial" w:cs="Arial"/>
          <w:sz w:val="24"/>
          <w:szCs w:val="24"/>
        </w:rPr>
      </w:pPr>
      <w:r w:rsidRPr="007821F8">
        <w:rPr>
          <w:rFonts w:ascii="Arial" w:hAnsi="Arial" w:cs="Arial"/>
          <w:sz w:val="24"/>
          <w:szCs w:val="24"/>
        </w:rPr>
        <w:t>МУНИЦИПАЛЬНОЙ УСЛУГИ</w:t>
      </w:r>
    </w:p>
    <w:p w14:paraId="208D6688" w14:textId="77777777" w:rsidR="006A1331" w:rsidRPr="007821F8" w:rsidRDefault="006A1331" w:rsidP="007821F8">
      <w:pPr>
        <w:pStyle w:val="ConsPlusNormal"/>
        <w:jc w:val="center"/>
        <w:rPr>
          <w:rFonts w:ascii="Arial" w:hAnsi="Arial" w:cs="Arial"/>
          <w:sz w:val="24"/>
          <w:szCs w:val="24"/>
        </w:rPr>
      </w:pPr>
    </w:p>
    <w:p w14:paraId="6BA34486"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lastRenderedPageBreak/>
        <w:t>2.1. Наименование муниципальной услуги</w:t>
      </w:r>
    </w:p>
    <w:p w14:paraId="7188AFB4" w14:textId="77777777" w:rsidR="006A1331" w:rsidRPr="007821F8" w:rsidRDefault="006A1331" w:rsidP="007821F8">
      <w:pPr>
        <w:pStyle w:val="ConsPlusNormal"/>
        <w:jc w:val="center"/>
        <w:rPr>
          <w:rFonts w:ascii="Arial" w:hAnsi="Arial" w:cs="Arial"/>
          <w:sz w:val="24"/>
          <w:szCs w:val="24"/>
        </w:rPr>
      </w:pPr>
    </w:p>
    <w:p w14:paraId="23C9834E" w14:textId="4D9B4C68"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Предоставление без проведения торгов земельных участков, находящихся </w:t>
      </w:r>
      <w:r w:rsidR="007821F8" w:rsidRPr="007821F8">
        <w:rPr>
          <w:rFonts w:ascii="Arial" w:hAnsi="Arial" w:cs="Arial"/>
          <w:sz w:val="24"/>
          <w:szCs w:val="24"/>
        </w:rPr>
        <w:t>в муниципальной собственности,</w:t>
      </w:r>
      <w:r w:rsidRPr="007821F8">
        <w:rPr>
          <w:rFonts w:ascii="Arial" w:hAnsi="Arial" w:cs="Arial"/>
          <w:sz w:val="24"/>
          <w:szCs w:val="24"/>
        </w:rPr>
        <w:t xml:space="preserve"> и государственная собственность на которые не разграничена, в собственность, аренду, постоянное (бессрочное) пользование, безвозмездное пользование.</w:t>
      </w:r>
    </w:p>
    <w:p w14:paraId="04BF0502" w14:textId="77777777" w:rsidR="006A1331" w:rsidRPr="007821F8" w:rsidRDefault="006A1331" w:rsidP="007821F8">
      <w:pPr>
        <w:pStyle w:val="ConsPlusNormal"/>
        <w:jc w:val="center"/>
        <w:rPr>
          <w:rFonts w:ascii="Arial" w:hAnsi="Arial" w:cs="Arial"/>
          <w:sz w:val="24"/>
          <w:szCs w:val="24"/>
        </w:rPr>
      </w:pPr>
    </w:p>
    <w:p w14:paraId="2F2FBDA6"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2.2. Наименование</w:t>
      </w:r>
    </w:p>
    <w:p w14:paraId="558B4B51"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органа местного самоуправления Сахалинской области,</w:t>
      </w:r>
    </w:p>
    <w:p w14:paraId="5BD53D3D"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предоставляющего муниципальную услугу</w:t>
      </w:r>
    </w:p>
    <w:p w14:paraId="1E9B2CB2" w14:textId="77777777" w:rsidR="006A1331" w:rsidRPr="007821F8" w:rsidRDefault="006A1331" w:rsidP="007821F8">
      <w:pPr>
        <w:pStyle w:val="ConsPlusNormal"/>
        <w:jc w:val="center"/>
        <w:rPr>
          <w:rFonts w:ascii="Arial" w:hAnsi="Arial" w:cs="Arial"/>
          <w:sz w:val="24"/>
          <w:szCs w:val="24"/>
        </w:rPr>
      </w:pPr>
    </w:p>
    <w:p w14:paraId="736590BE" w14:textId="77777777" w:rsidR="00003930" w:rsidRPr="007821F8" w:rsidRDefault="00003930" w:rsidP="007821F8">
      <w:pPr>
        <w:tabs>
          <w:tab w:val="left" w:pos="2235"/>
        </w:tabs>
        <w:spacing w:after="0" w:line="240" w:lineRule="auto"/>
        <w:ind w:firstLine="1134"/>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Предоставление муниципальной услуги осуществляется ОМСУ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ДУМИЗ).</w:t>
      </w:r>
    </w:p>
    <w:p w14:paraId="1A6EC03D" w14:textId="77777777" w:rsidR="00003930" w:rsidRPr="007821F8" w:rsidRDefault="00003930" w:rsidP="007821F8">
      <w:pPr>
        <w:tabs>
          <w:tab w:val="left" w:pos="2235"/>
        </w:tabs>
        <w:spacing w:after="0" w:line="240" w:lineRule="auto"/>
        <w:ind w:firstLine="1134"/>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25D19757" w14:textId="77777777" w:rsidR="00003930" w:rsidRPr="007821F8" w:rsidRDefault="00003930" w:rsidP="007821F8">
      <w:pPr>
        <w:tabs>
          <w:tab w:val="left" w:pos="2235"/>
        </w:tabs>
        <w:spacing w:after="0" w:line="240" w:lineRule="auto"/>
        <w:ind w:firstLine="1134"/>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Федеральную налоговую службу России;</w:t>
      </w:r>
    </w:p>
    <w:p w14:paraId="74A79A67" w14:textId="77777777" w:rsidR="00003930" w:rsidRPr="007821F8" w:rsidRDefault="00003930" w:rsidP="007821F8">
      <w:pPr>
        <w:tabs>
          <w:tab w:val="left" w:pos="2235"/>
        </w:tabs>
        <w:spacing w:after="0" w:line="240" w:lineRule="auto"/>
        <w:ind w:firstLine="1134"/>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 Федеральную службу государственной регистрации, кадастра и картографии.</w:t>
      </w:r>
    </w:p>
    <w:p w14:paraId="6F5D3E22" w14:textId="5CDB4B4A" w:rsidR="00003930" w:rsidRPr="007821F8" w:rsidRDefault="00003930" w:rsidP="007821F8">
      <w:pPr>
        <w:pStyle w:val="ConsPlusNormal"/>
        <w:ind w:firstLine="540"/>
        <w:jc w:val="both"/>
        <w:rPr>
          <w:rFonts w:ascii="Arial" w:hAnsi="Arial" w:cs="Arial"/>
          <w:sz w:val="24"/>
          <w:szCs w:val="24"/>
        </w:rPr>
      </w:pPr>
      <w:r w:rsidRPr="007821F8">
        <w:rPr>
          <w:rFonts w:ascii="Arial" w:hAnsi="Arial" w:cs="Arial"/>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(далее - ФЗ N 210-ФЗ)</w:t>
      </w:r>
    </w:p>
    <w:p w14:paraId="05D2E2FD" w14:textId="77777777" w:rsidR="006A1331" w:rsidRPr="007821F8" w:rsidRDefault="006A1331" w:rsidP="007821F8">
      <w:pPr>
        <w:pStyle w:val="ConsPlusNormal"/>
        <w:jc w:val="center"/>
        <w:rPr>
          <w:rFonts w:ascii="Arial" w:hAnsi="Arial" w:cs="Arial"/>
          <w:sz w:val="24"/>
          <w:szCs w:val="24"/>
        </w:rPr>
      </w:pPr>
    </w:p>
    <w:p w14:paraId="065AB691"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2.3. Результат предоставления</w:t>
      </w:r>
    </w:p>
    <w:p w14:paraId="611A840F"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муниципальной услуги</w:t>
      </w:r>
    </w:p>
    <w:p w14:paraId="514913CE" w14:textId="77777777" w:rsidR="006A1331" w:rsidRPr="007821F8" w:rsidRDefault="006A1331" w:rsidP="007821F8">
      <w:pPr>
        <w:pStyle w:val="ConsPlusNormal"/>
        <w:jc w:val="center"/>
        <w:rPr>
          <w:rFonts w:ascii="Arial" w:hAnsi="Arial" w:cs="Arial"/>
          <w:sz w:val="24"/>
          <w:szCs w:val="24"/>
        </w:rPr>
      </w:pPr>
    </w:p>
    <w:p w14:paraId="7B89B64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2.3.1. Результатом предоставления муниципальной услуги являются: </w:t>
      </w:r>
    </w:p>
    <w:p w14:paraId="6D239A7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 при положительном решении: </w:t>
      </w:r>
    </w:p>
    <w:p w14:paraId="09E98FB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случае предоставление земельного участка в собственность за плату – проект договора купли-продажи земельного участка;</w:t>
      </w:r>
    </w:p>
    <w:p w14:paraId="603A1F4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случае предоставление земельного участка в собственность бесплатно – решение о предоставлении земельного участка в собственность бесплатно;</w:t>
      </w:r>
    </w:p>
    <w:p w14:paraId="30CF373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случае предоставление земельного участка в аренду – проект договора аренды земельного участка;</w:t>
      </w:r>
    </w:p>
    <w:p w14:paraId="18872BC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случае предоставление земельного участка в постоянное (бессрочное) пользование – решение о предоставлении земельного участка в постоянное (бессрочное) пользование;</w:t>
      </w:r>
    </w:p>
    <w:p w14:paraId="14A82EF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случае предоставление земельного участка в безвозмездное пользование – проект договора безвозмездного пользования земельным участком;</w:t>
      </w:r>
    </w:p>
    <w:p w14:paraId="131F7FB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при отрицательном решении: решение об отказе в предоставлении земельного участка.</w:t>
      </w:r>
    </w:p>
    <w:p w14:paraId="3A748214"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Отрицательное решение принимается в следующих случаях:</w:t>
      </w:r>
    </w:p>
    <w:p w14:paraId="22AEFBE1"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1) заявление подано или направлено лицом, не указанным в подразделе 1.2 </w:t>
      </w:r>
      <w:r w:rsidRPr="007821F8">
        <w:rPr>
          <w:rFonts w:ascii="Arial" w:hAnsi="Arial" w:cs="Arial"/>
          <w:sz w:val="24"/>
          <w:szCs w:val="24"/>
        </w:rPr>
        <w:lastRenderedPageBreak/>
        <w:t>раздела 1 настоящего административного регламента;</w:t>
      </w:r>
    </w:p>
    <w:p w14:paraId="2E01AC9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 (далее – Земельный кодекс);</w:t>
      </w:r>
    </w:p>
    <w:p w14:paraId="114641F8" w14:textId="3E820B0F"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xml:space="preserve"> или огородничества для собственных нужд (если земельный участок является земельным участком общего назначения);</w:t>
      </w:r>
    </w:p>
    <w:p w14:paraId="540DF85A" w14:textId="0435D3B5" w:rsidR="006A1331"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4</w:t>
      </w:r>
      <w:r w:rsidR="006A1331" w:rsidRPr="007821F8">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от 29.12.2004 № 190-ФЗ;</w:t>
      </w:r>
    </w:p>
    <w:p w14:paraId="36FD7401" w14:textId="5A507673" w:rsidR="006A1331"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5</w:t>
      </w:r>
      <w:r w:rsidR="006A1331" w:rsidRPr="007821F8">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4582600" w14:textId="472CFE0D" w:rsidR="006A1331"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6</w:t>
      </w:r>
      <w:r w:rsidR="006A1331" w:rsidRPr="007821F8">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4B6AD76" w14:textId="3F86DA42" w:rsidR="006A1331"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7</w:t>
      </w:r>
      <w:r w:rsidR="006A1331" w:rsidRPr="007821F8">
        <w:rPr>
          <w:rFonts w:ascii="Arial"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006A1331" w:rsidRPr="007821F8">
        <w:rPr>
          <w:rFonts w:ascii="Arial" w:hAnsi="Arial" w:cs="Arial"/>
          <w:sz w:val="24"/>
          <w:szCs w:val="24"/>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F294B14" w14:textId="67F9BA7A" w:rsidR="006A1331"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8</w:t>
      </w:r>
      <w:r w:rsidR="006A1331" w:rsidRPr="007821F8">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D09CC99" w14:textId="3A51F061" w:rsidR="00214913" w:rsidRPr="007821F8" w:rsidRDefault="00214913" w:rsidP="007821F8">
      <w:pPr>
        <w:pStyle w:val="ConsPlusNormal"/>
        <w:ind w:firstLine="540"/>
        <w:jc w:val="both"/>
        <w:rPr>
          <w:rFonts w:ascii="Arial" w:hAnsi="Arial" w:cs="Arial"/>
          <w:sz w:val="24"/>
          <w:szCs w:val="24"/>
        </w:rPr>
      </w:pPr>
      <w:r w:rsidRPr="007821F8">
        <w:rPr>
          <w:rFonts w:ascii="Arial" w:hAnsi="Arial" w:cs="Arial"/>
          <w:sz w:val="24"/>
          <w:szCs w:val="24"/>
        </w:rPr>
        <w:t xml:space="preserve">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00CC79B9" w:rsidRPr="007821F8">
        <w:rPr>
          <w:rFonts w:ascii="Arial" w:hAnsi="Arial" w:cs="Arial"/>
          <w:sz w:val="24"/>
          <w:szCs w:val="24"/>
        </w:rPr>
        <w:t>указанного Федерального закона.</w:t>
      </w:r>
    </w:p>
    <w:p w14:paraId="4E32157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26EFA0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679EEE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2ECED50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w:t>
      </w:r>
      <w:r w:rsidRPr="007821F8">
        <w:rPr>
          <w:rFonts w:ascii="Arial" w:hAnsi="Arial" w:cs="Arial"/>
          <w:sz w:val="24"/>
          <w:szCs w:val="24"/>
        </w:rPr>
        <w:lastRenderedPageBreak/>
        <w:t>статьи 39.11 Земельного кодекса;</w:t>
      </w:r>
    </w:p>
    <w:p w14:paraId="4FCF67D3" w14:textId="79C888F1"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xml:space="preserve"> или осуществления крестьянским (фермерским) хозяйством его деятельности;</w:t>
      </w:r>
    </w:p>
    <w:p w14:paraId="62CEF44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37CB088" w14:textId="77777777" w:rsidR="00F44A28" w:rsidRPr="007821F8" w:rsidRDefault="00F44A28" w:rsidP="007821F8">
      <w:pPr>
        <w:pStyle w:val="ConsPlusNormal"/>
        <w:ind w:firstLine="540"/>
        <w:jc w:val="both"/>
        <w:rPr>
          <w:rFonts w:ascii="Arial" w:hAnsi="Arial" w:cs="Arial"/>
          <w:sz w:val="24"/>
          <w:szCs w:val="24"/>
        </w:rPr>
      </w:pPr>
    </w:p>
    <w:p w14:paraId="6F7757E5" w14:textId="3EDEB93B" w:rsidR="00F44A28" w:rsidRPr="007821F8" w:rsidRDefault="00F44A28" w:rsidP="007821F8">
      <w:pPr>
        <w:pStyle w:val="HTML"/>
        <w:ind w:firstLine="540"/>
        <w:jc w:val="both"/>
        <w:rPr>
          <w:rFonts w:ascii="Arial" w:hAnsi="Arial" w:cs="Arial"/>
          <w:sz w:val="24"/>
          <w:szCs w:val="24"/>
        </w:rPr>
      </w:pPr>
      <w:r w:rsidRPr="007821F8">
        <w:rPr>
          <w:rFonts w:ascii="Arial" w:hAnsi="Arial" w:cs="Arial"/>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24" w:history="1">
        <w:r w:rsidRPr="007821F8">
          <w:rPr>
            <w:rStyle w:val="a7"/>
            <w:rFonts w:ascii="Arial" w:hAnsi="Arial" w:cs="Arial"/>
            <w:color w:val="auto"/>
            <w:sz w:val="24"/>
            <w:szCs w:val="24"/>
            <w:u w:val="none"/>
          </w:rPr>
          <w:t>порядке</w:t>
        </w:r>
      </w:hyperlink>
      <w:r w:rsidRPr="007821F8">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7821F8">
          <w:rPr>
            <w:rStyle w:val="a7"/>
            <w:rFonts w:ascii="Arial" w:hAnsi="Arial" w:cs="Arial"/>
            <w:color w:val="auto"/>
            <w:sz w:val="24"/>
            <w:szCs w:val="24"/>
            <w:u w:val="none"/>
          </w:rPr>
          <w:t>подпунктом 10 пункта 2 статьи 39.10</w:t>
        </w:r>
      </w:hyperlink>
      <w:r w:rsidRPr="007821F8">
        <w:rPr>
          <w:rFonts w:ascii="Arial" w:hAnsi="Arial" w:cs="Arial"/>
          <w:sz w:val="24"/>
          <w:szCs w:val="24"/>
        </w:rPr>
        <w:t xml:space="preserve"> Земельного Кодекса</w:t>
      </w:r>
    </w:p>
    <w:p w14:paraId="387E0D7A" w14:textId="083B47CD"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17</w:t>
      </w:r>
      <w:r w:rsidR="006A1331" w:rsidRPr="007821F8">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6D7D850" w14:textId="59895E88"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18</w:t>
      </w:r>
      <w:r w:rsidR="006A1331" w:rsidRPr="007821F8">
        <w:rPr>
          <w:rFonts w:ascii="Arial" w:hAnsi="Arial" w:cs="Arial"/>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31924A7B" w14:textId="449502AE"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19</w:t>
      </w:r>
      <w:r w:rsidR="006A1331" w:rsidRPr="007821F8">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4402D38" w14:textId="3818B23F"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20</w:t>
      </w:r>
      <w:r w:rsidR="006A1331" w:rsidRPr="007821F8">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13A3B2" w14:textId="762B8991"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21</w:t>
      </w:r>
      <w:r w:rsidR="006A1331" w:rsidRPr="007821F8">
        <w:rPr>
          <w:rFonts w:ascii="Arial" w:hAnsi="Arial" w:cs="Arial"/>
          <w:sz w:val="24"/>
          <w:szCs w:val="24"/>
        </w:rPr>
        <w:t>) предоставление земельного участка на заявленном виде прав не допускается;</w:t>
      </w:r>
    </w:p>
    <w:p w14:paraId="357BC226" w14:textId="26EF8BD7"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22</w:t>
      </w:r>
      <w:r w:rsidR="006A1331" w:rsidRPr="007821F8">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14:paraId="67D40784" w14:textId="6BA48AD0"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23</w:t>
      </w:r>
      <w:r w:rsidR="006A1331" w:rsidRPr="007821F8">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14:paraId="4C313961" w14:textId="1358985C"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24</w:t>
      </w:r>
      <w:r w:rsidR="006A1331" w:rsidRPr="007821F8">
        <w:rPr>
          <w:rFonts w:ascii="Arial" w:hAnsi="Arial" w:cs="Arial"/>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006A1331" w:rsidRPr="007821F8">
        <w:rPr>
          <w:rFonts w:ascii="Arial" w:hAnsi="Arial" w:cs="Arial"/>
          <w:sz w:val="24"/>
          <w:szCs w:val="24"/>
        </w:rPr>
        <w:lastRenderedPageBreak/>
        <w:t>решении лицо;</w:t>
      </w:r>
    </w:p>
    <w:p w14:paraId="177323B2" w14:textId="43E70E55"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25)</w:t>
      </w:r>
      <w:r w:rsidR="006A1331" w:rsidRPr="007821F8">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72D14E5" w14:textId="2238E0C8"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26</w:t>
      </w:r>
      <w:r w:rsidR="006A1331" w:rsidRPr="007821F8">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1DEA" w:rsidRPr="007821F8">
        <w:rPr>
          <w:rFonts w:ascii="Arial" w:hAnsi="Arial" w:cs="Arial"/>
          <w:sz w:val="24"/>
          <w:szCs w:val="24"/>
        </w:rPr>
        <w:t>«</w:t>
      </w:r>
      <w:r w:rsidR="006A1331" w:rsidRPr="007821F8">
        <w:rPr>
          <w:rFonts w:ascii="Arial" w:hAnsi="Arial" w:cs="Arial"/>
          <w:sz w:val="24"/>
          <w:szCs w:val="24"/>
        </w:rPr>
        <w:t>О государственной регистрации недвижимости</w:t>
      </w:r>
      <w:r w:rsidR="00701DEA" w:rsidRPr="007821F8">
        <w:rPr>
          <w:rFonts w:ascii="Arial" w:hAnsi="Arial" w:cs="Arial"/>
          <w:sz w:val="24"/>
          <w:szCs w:val="24"/>
        </w:rPr>
        <w:t>»</w:t>
      </w:r>
      <w:r w:rsidR="006A1331" w:rsidRPr="007821F8">
        <w:rPr>
          <w:rFonts w:ascii="Arial" w:hAnsi="Arial" w:cs="Arial"/>
          <w:sz w:val="24"/>
          <w:szCs w:val="24"/>
        </w:rPr>
        <w:t>;</w:t>
      </w:r>
    </w:p>
    <w:p w14:paraId="578755A1" w14:textId="4F9235C9" w:rsidR="006A1331" w:rsidRPr="007821F8" w:rsidRDefault="00F44A28" w:rsidP="007821F8">
      <w:pPr>
        <w:pStyle w:val="ConsPlusNormal"/>
        <w:ind w:firstLine="540"/>
        <w:jc w:val="both"/>
        <w:rPr>
          <w:rFonts w:ascii="Arial" w:hAnsi="Arial" w:cs="Arial"/>
          <w:sz w:val="24"/>
          <w:szCs w:val="24"/>
        </w:rPr>
      </w:pPr>
      <w:r w:rsidRPr="007821F8">
        <w:rPr>
          <w:rFonts w:ascii="Arial" w:hAnsi="Arial" w:cs="Arial"/>
          <w:sz w:val="24"/>
          <w:szCs w:val="24"/>
        </w:rPr>
        <w:t>27</w:t>
      </w:r>
      <w:r w:rsidR="006A1331" w:rsidRPr="007821F8">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DD693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2.3.2. Результат предоставления муниципальной услуги направляется одним из следующих способов:</w:t>
      </w:r>
    </w:p>
    <w:p w14:paraId="601A7204"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7194FA23"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 (при выборе заявителем способа получения результата услуги, указав в заявлении (Приложение 1);</w:t>
      </w:r>
    </w:p>
    <w:p w14:paraId="7B4D0620"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w:t>
      </w:r>
    </w:p>
    <w:p w14:paraId="54F0EBBD" w14:textId="77777777" w:rsidR="006A1331" w:rsidRPr="007821F8" w:rsidRDefault="006A1331" w:rsidP="007821F8">
      <w:pPr>
        <w:pStyle w:val="ConsPlusNormal"/>
        <w:jc w:val="center"/>
        <w:rPr>
          <w:rFonts w:ascii="Arial" w:hAnsi="Arial" w:cs="Arial"/>
          <w:sz w:val="24"/>
          <w:szCs w:val="24"/>
        </w:rPr>
      </w:pPr>
    </w:p>
    <w:p w14:paraId="3990A414"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2.4. Срок предоставления муниципальной услуги</w:t>
      </w:r>
    </w:p>
    <w:p w14:paraId="7CF354C0" w14:textId="77777777" w:rsidR="006A1331" w:rsidRPr="007821F8" w:rsidRDefault="006A1331" w:rsidP="007821F8">
      <w:pPr>
        <w:pStyle w:val="ConsPlusNormal"/>
        <w:jc w:val="center"/>
        <w:rPr>
          <w:rFonts w:ascii="Arial" w:hAnsi="Arial" w:cs="Arial"/>
          <w:sz w:val="24"/>
          <w:szCs w:val="24"/>
        </w:rPr>
      </w:pPr>
    </w:p>
    <w:p w14:paraId="1848615B" w14:textId="3AC84D60" w:rsidR="00003930" w:rsidRPr="007821F8" w:rsidRDefault="00003930" w:rsidP="007821F8">
      <w:pPr>
        <w:autoSpaceDE w:val="0"/>
        <w:autoSpaceDN w:val="0"/>
        <w:adjustRightInd w:val="0"/>
        <w:spacing w:after="0" w:line="240" w:lineRule="auto"/>
        <w:ind w:firstLine="540"/>
        <w:jc w:val="both"/>
        <w:rPr>
          <w:rFonts w:ascii="Arial" w:eastAsia="Times New Roman" w:hAnsi="Arial" w:cs="Arial"/>
          <w:sz w:val="24"/>
          <w:szCs w:val="24"/>
          <w:lang w:eastAsia="ru-RU"/>
        </w:rPr>
      </w:pPr>
      <w:r w:rsidRPr="007821F8">
        <w:rPr>
          <w:rFonts w:ascii="Arial" w:eastAsia="Times New Roman" w:hAnsi="Arial" w:cs="Arial"/>
          <w:sz w:val="24"/>
          <w:szCs w:val="24"/>
          <w:lang w:eastAsia="ru-RU"/>
        </w:rPr>
        <w:t>2.4.1 Срок предоставления муниципальной услуги, за исключением случая рассмотрения заявления о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20 календарных дней со дня поступления заявления</w:t>
      </w:r>
    </w:p>
    <w:p w14:paraId="1742B7AF" w14:textId="2BCB8C0B" w:rsidR="006A1331" w:rsidRPr="007821F8" w:rsidRDefault="006A1331" w:rsidP="007821F8">
      <w:pPr>
        <w:autoSpaceDE w:val="0"/>
        <w:autoSpaceDN w:val="0"/>
        <w:adjustRightInd w:val="0"/>
        <w:spacing w:after="0" w:line="240" w:lineRule="auto"/>
        <w:ind w:firstLine="540"/>
        <w:jc w:val="both"/>
        <w:rPr>
          <w:rFonts w:ascii="Arial" w:hAnsi="Arial" w:cs="Arial"/>
          <w:sz w:val="24"/>
          <w:szCs w:val="24"/>
        </w:rPr>
      </w:pPr>
      <w:r w:rsidRPr="007821F8">
        <w:rPr>
          <w:rFonts w:ascii="Arial" w:hAnsi="Arial" w:cs="Arial"/>
          <w:sz w:val="24"/>
          <w:szCs w:val="24"/>
        </w:rPr>
        <w:t>2.4.1.1 Срок принятия решения об отказе в предоставлении муниципальной услуги составляет:</w:t>
      </w:r>
    </w:p>
    <w:p w14:paraId="758D8319" w14:textId="77777777" w:rsidR="006A1331" w:rsidRPr="007821F8" w:rsidRDefault="006A1331" w:rsidP="007821F8">
      <w:pPr>
        <w:autoSpaceDE w:val="0"/>
        <w:autoSpaceDN w:val="0"/>
        <w:adjustRightInd w:val="0"/>
        <w:spacing w:after="0" w:line="240" w:lineRule="auto"/>
        <w:ind w:firstLine="540"/>
        <w:jc w:val="both"/>
        <w:rPr>
          <w:rFonts w:ascii="Arial" w:hAnsi="Arial" w:cs="Arial"/>
          <w:sz w:val="24"/>
          <w:szCs w:val="24"/>
        </w:rPr>
      </w:pPr>
      <w:r w:rsidRPr="007821F8">
        <w:rPr>
          <w:rFonts w:ascii="Arial" w:hAnsi="Arial" w:cs="Arial"/>
          <w:sz w:val="24"/>
          <w:szCs w:val="24"/>
        </w:rPr>
        <w:t>- при отказе в предоставлении земельного участка - 7 рабочих дней в случае межведомственного запроса о представлении документов и информации, указанных в пункте 2 части 1 статьи 7 Федерального закона от 27.07.2010 № 210-ФЗ, для предоставления муниципальной услуги с использованием межведомственного информационного взаимодействия;</w:t>
      </w:r>
    </w:p>
    <w:p w14:paraId="50EB3DB5" w14:textId="77777777" w:rsidR="006A1331" w:rsidRPr="007821F8" w:rsidRDefault="006A1331" w:rsidP="007821F8">
      <w:pPr>
        <w:autoSpaceDE w:val="0"/>
        <w:autoSpaceDN w:val="0"/>
        <w:adjustRightInd w:val="0"/>
        <w:spacing w:after="0" w:line="240" w:lineRule="auto"/>
        <w:ind w:firstLine="540"/>
        <w:jc w:val="both"/>
        <w:rPr>
          <w:rFonts w:ascii="Arial" w:hAnsi="Arial" w:cs="Arial"/>
          <w:sz w:val="24"/>
          <w:szCs w:val="24"/>
        </w:rPr>
      </w:pPr>
      <w:r w:rsidRPr="007821F8">
        <w:rPr>
          <w:rFonts w:ascii="Arial" w:hAnsi="Arial" w:cs="Arial"/>
          <w:sz w:val="24"/>
          <w:szCs w:val="24"/>
        </w:rPr>
        <w:t>- при отказе в предоставлении земельного участка - 5 рабочих дней в случае предоставления муниципальной услуги с использованием межведомственного информационного взаимодействия при осуществлении государственного кадастрового учета и (или) государственной регистрации прав на объекты недвижимости.</w:t>
      </w:r>
    </w:p>
    <w:p w14:paraId="21C112ED" w14:textId="77777777" w:rsidR="00003930"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lastRenderedPageBreak/>
        <w:t xml:space="preserve">2.4.2. </w:t>
      </w:r>
      <w:r w:rsidR="00003930" w:rsidRPr="007821F8">
        <w:rPr>
          <w:rFonts w:ascii="Arial" w:hAnsi="Arial" w:cs="Arial"/>
          <w:sz w:val="24"/>
          <w:szCs w:val="24"/>
        </w:rPr>
        <w:t>Срок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14:paraId="06FFDE0D" w14:textId="77777777" w:rsidR="00003930" w:rsidRPr="007821F8" w:rsidRDefault="00003930" w:rsidP="007821F8">
      <w:pPr>
        <w:pStyle w:val="ConsPlusNormal"/>
        <w:ind w:firstLine="540"/>
        <w:jc w:val="both"/>
        <w:rPr>
          <w:rFonts w:ascii="Arial" w:hAnsi="Arial" w:cs="Arial"/>
          <w:sz w:val="24"/>
          <w:szCs w:val="24"/>
        </w:rPr>
      </w:pPr>
      <w:r w:rsidRPr="007821F8">
        <w:rPr>
          <w:rFonts w:ascii="Arial" w:hAnsi="Arial" w:cs="Arial"/>
          <w:sz w:val="24"/>
          <w:szCs w:val="24"/>
        </w:rPr>
        <w:t>- не более 20 календарных дней со дня поступления заявления - в случае принятия решения об отказе в предоставлении земельного участка;</w:t>
      </w:r>
    </w:p>
    <w:p w14:paraId="20F644EF" w14:textId="77777777" w:rsidR="00003930" w:rsidRPr="007821F8" w:rsidRDefault="00003930" w:rsidP="007821F8">
      <w:pPr>
        <w:pStyle w:val="ConsPlusNormal"/>
        <w:ind w:firstLine="540"/>
        <w:jc w:val="both"/>
        <w:rPr>
          <w:rFonts w:ascii="Arial" w:hAnsi="Arial" w:cs="Arial"/>
          <w:sz w:val="24"/>
          <w:szCs w:val="24"/>
        </w:rPr>
      </w:pPr>
      <w:r w:rsidRPr="007821F8">
        <w:rPr>
          <w:rFonts w:ascii="Arial" w:hAnsi="Arial" w:cs="Arial"/>
          <w:sz w:val="24"/>
          <w:szCs w:val="24"/>
        </w:rPr>
        <w:t>- не более 60 календарных дней со дня поступления заявления - в случае принятия положительного решения о предоставлении земельного участка, если по истечении 30 дней со дня опубликования ДУМИЗом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заявления иных граждан, крестьянских (фермерских) хозяйств о намерении участвовать в аукционе не поступили;</w:t>
      </w:r>
    </w:p>
    <w:p w14:paraId="0CD190A6" w14:textId="22BF3EBF" w:rsidR="006A1331" w:rsidRPr="007821F8" w:rsidRDefault="00003930" w:rsidP="007821F8">
      <w:pPr>
        <w:pStyle w:val="ConsPlusNormal"/>
        <w:ind w:firstLine="540"/>
        <w:jc w:val="both"/>
        <w:rPr>
          <w:rFonts w:ascii="Arial" w:hAnsi="Arial" w:cs="Arial"/>
          <w:sz w:val="24"/>
          <w:szCs w:val="24"/>
        </w:rPr>
      </w:pPr>
      <w:r w:rsidRPr="007821F8">
        <w:rPr>
          <w:rFonts w:ascii="Arial" w:hAnsi="Arial" w:cs="Arial"/>
          <w:sz w:val="24"/>
          <w:szCs w:val="24"/>
        </w:rPr>
        <w:t>- не более 67 календарных дней со дня поступления заявления - в случае принятия решения об отказе о предоставлении земельного участка, если в течение 30 дней со дня опубликования ДУМИЗом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поступили заявления иных граждан, крестьянских (фермерских) хозяйств о намерении участвовать в аукционе</w:t>
      </w:r>
    </w:p>
    <w:p w14:paraId="5EA6D59E"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 xml:space="preserve">2.5. Нормативные правовые акты, </w:t>
      </w:r>
    </w:p>
    <w:p w14:paraId="415DF9C5"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 xml:space="preserve">регулирующие предоставление муниципальной услуги </w:t>
      </w:r>
    </w:p>
    <w:p w14:paraId="4D43DF92" w14:textId="77777777" w:rsidR="006A1331" w:rsidRPr="007821F8" w:rsidRDefault="006A1331" w:rsidP="007821F8">
      <w:pPr>
        <w:pStyle w:val="ConsPlusNormal"/>
        <w:jc w:val="center"/>
        <w:outlineLvl w:val="2"/>
        <w:rPr>
          <w:rFonts w:ascii="Arial" w:hAnsi="Arial" w:cs="Arial"/>
          <w:sz w:val="24"/>
          <w:szCs w:val="24"/>
        </w:rPr>
      </w:pPr>
    </w:p>
    <w:p w14:paraId="3FE4B82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2.5.1. Предоставление муниципальной услуги осуществляется в соответствии со следующими нормативными правовыми актами:</w:t>
      </w:r>
    </w:p>
    <w:p w14:paraId="447ABC3D" w14:textId="2740EEFF"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Земельный кодекс Российской Федерации от 25.10.2001 № 136-ФЗ, (</w:t>
      </w:r>
      <w:r w:rsidR="00701DEA" w:rsidRPr="007821F8">
        <w:rPr>
          <w:rFonts w:ascii="Arial" w:hAnsi="Arial" w:cs="Arial"/>
          <w:sz w:val="24"/>
          <w:szCs w:val="24"/>
        </w:rPr>
        <w:t>«</w:t>
      </w:r>
      <w:r w:rsidRPr="007821F8">
        <w:rPr>
          <w:rFonts w:ascii="Arial" w:hAnsi="Arial" w:cs="Arial"/>
          <w:sz w:val="24"/>
          <w:szCs w:val="24"/>
        </w:rPr>
        <w:t>Собрание законодательства РФ</w:t>
      </w:r>
      <w:r w:rsidR="00701DEA" w:rsidRPr="007821F8">
        <w:rPr>
          <w:rFonts w:ascii="Arial" w:hAnsi="Arial" w:cs="Arial"/>
          <w:sz w:val="24"/>
          <w:szCs w:val="24"/>
        </w:rPr>
        <w:t>»</w:t>
      </w:r>
      <w:r w:rsidRPr="007821F8">
        <w:rPr>
          <w:rFonts w:ascii="Arial" w:hAnsi="Arial" w:cs="Arial"/>
          <w:sz w:val="24"/>
          <w:szCs w:val="24"/>
        </w:rPr>
        <w:t>, 29.10.2001, № 44, ст. 4147);</w:t>
      </w:r>
    </w:p>
    <w:p w14:paraId="33944FD8" w14:textId="2E93F069"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Федеральный закон от 25.10.2001 № 137-ФЗ </w:t>
      </w:r>
      <w:r w:rsidR="00701DEA" w:rsidRPr="007821F8">
        <w:rPr>
          <w:rFonts w:ascii="Arial" w:hAnsi="Arial" w:cs="Arial"/>
          <w:sz w:val="24"/>
          <w:szCs w:val="24"/>
        </w:rPr>
        <w:t>«</w:t>
      </w:r>
      <w:r w:rsidRPr="007821F8">
        <w:rPr>
          <w:rFonts w:ascii="Arial" w:hAnsi="Arial" w:cs="Arial"/>
          <w:sz w:val="24"/>
          <w:szCs w:val="24"/>
        </w:rPr>
        <w:t>О введении в действие Земельного кодекса Российской Федерации</w:t>
      </w:r>
      <w:r w:rsidR="00701DEA" w:rsidRPr="007821F8">
        <w:rPr>
          <w:rFonts w:ascii="Arial" w:hAnsi="Arial" w:cs="Arial"/>
          <w:sz w:val="24"/>
          <w:szCs w:val="24"/>
        </w:rPr>
        <w:t>»</w:t>
      </w:r>
      <w:r w:rsidRPr="007821F8">
        <w:rPr>
          <w:rFonts w:ascii="Arial" w:hAnsi="Arial" w:cs="Arial"/>
          <w:sz w:val="24"/>
          <w:szCs w:val="24"/>
        </w:rPr>
        <w:t xml:space="preserve"> (</w:t>
      </w:r>
      <w:r w:rsidR="00701DEA" w:rsidRPr="007821F8">
        <w:rPr>
          <w:rFonts w:ascii="Arial" w:hAnsi="Arial" w:cs="Arial"/>
          <w:sz w:val="24"/>
          <w:szCs w:val="24"/>
        </w:rPr>
        <w:t>«</w:t>
      </w:r>
      <w:r w:rsidRPr="007821F8">
        <w:rPr>
          <w:rFonts w:ascii="Arial" w:hAnsi="Arial" w:cs="Arial"/>
          <w:sz w:val="24"/>
          <w:szCs w:val="24"/>
        </w:rPr>
        <w:t>Российская газета</w:t>
      </w:r>
      <w:r w:rsidR="00701DEA" w:rsidRPr="007821F8">
        <w:rPr>
          <w:rFonts w:ascii="Arial" w:hAnsi="Arial" w:cs="Arial"/>
          <w:sz w:val="24"/>
          <w:szCs w:val="24"/>
        </w:rPr>
        <w:t>»</w:t>
      </w:r>
      <w:r w:rsidRPr="007821F8">
        <w:rPr>
          <w:rFonts w:ascii="Arial" w:hAnsi="Arial" w:cs="Arial"/>
          <w:sz w:val="24"/>
          <w:szCs w:val="24"/>
        </w:rPr>
        <w:t>, 30.10.2001, № 211-212);</w:t>
      </w:r>
    </w:p>
    <w:p w14:paraId="5BC7E995" w14:textId="499BD066"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приказ Минэкономразвития России от 12.01.2015 № 1 </w:t>
      </w:r>
      <w:r w:rsidR="00701DEA" w:rsidRPr="007821F8">
        <w:rPr>
          <w:rFonts w:ascii="Arial" w:hAnsi="Arial" w:cs="Arial"/>
          <w:sz w:val="24"/>
          <w:szCs w:val="24"/>
        </w:rPr>
        <w:t>«</w:t>
      </w:r>
      <w:r w:rsidRPr="007821F8">
        <w:rPr>
          <w:rFonts w:ascii="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701DEA" w:rsidRPr="007821F8">
        <w:rPr>
          <w:rFonts w:ascii="Arial" w:hAnsi="Arial" w:cs="Arial"/>
          <w:sz w:val="24"/>
          <w:szCs w:val="24"/>
        </w:rPr>
        <w:t>»</w:t>
      </w:r>
      <w:r w:rsidRPr="007821F8">
        <w:rPr>
          <w:rFonts w:ascii="Arial" w:hAnsi="Arial" w:cs="Arial"/>
          <w:sz w:val="24"/>
          <w:szCs w:val="24"/>
        </w:rPr>
        <w:t xml:space="preserve"> (официальный интернет-портал правовой информации http://www.pravo.gov.ru, 28.02.2015);</w:t>
      </w:r>
    </w:p>
    <w:p w14:paraId="1F58EA59" w14:textId="4C937F08"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приказ Минэкономразвития России от 14.01.2015 № 7 </w:t>
      </w:r>
      <w:r w:rsidR="00701DEA" w:rsidRPr="007821F8">
        <w:rPr>
          <w:rFonts w:ascii="Arial" w:hAnsi="Arial" w:cs="Arial"/>
          <w:sz w:val="24"/>
          <w:szCs w:val="24"/>
        </w:rPr>
        <w:t>«</w:t>
      </w:r>
      <w:r w:rsidRPr="007821F8">
        <w:rPr>
          <w:rFonts w:ascii="Arial" w:hAnsi="Arial" w:cs="Arial"/>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7821F8">
        <w:rPr>
          <w:rFonts w:ascii="Arial" w:hAnsi="Arial" w:cs="Arial"/>
          <w:sz w:val="24"/>
          <w:szCs w:val="24"/>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701DEA" w:rsidRPr="007821F8">
        <w:rPr>
          <w:rFonts w:ascii="Arial" w:hAnsi="Arial" w:cs="Arial"/>
          <w:sz w:val="24"/>
          <w:szCs w:val="24"/>
        </w:rPr>
        <w:t>«</w:t>
      </w:r>
      <w:r w:rsidRPr="007821F8">
        <w:rPr>
          <w:rFonts w:ascii="Arial" w:hAnsi="Arial" w:cs="Arial"/>
          <w:sz w:val="24"/>
          <w:szCs w:val="24"/>
        </w:rPr>
        <w:t>Интернет</w:t>
      </w:r>
      <w:r w:rsidR="00701DEA" w:rsidRPr="007821F8">
        <w:rPr>
          <w:rFonts w:ascii="Arial" w:hAnsi="Arial" w:cs="Arial"/>
          <w:sz w:val="24"/>
          <w:szCs w:val="24"/>
        </w:rPr>
        <w:t>»</w:t>
      </w:r>
      <w:r w:rsidRPr="007821F8">
        <w:rPr>
          <w:rFonts w:ascii="Arial" w:hAnsi="Arial" w:cs="Arial"/>
          <w:sz w:val="24"/>
          <w:szCs w:val="24"/>
        </w:rPr>
        <w:t>, а также требований к их формату</w:t>
      </w:r>
      <w:r w:rsidR="00701DEA" w:rsidRPr="007821F8">
        <w:rPr>
          <w:rFonts w:ascii="Arial" w:hAnsi="Arial" w:cs="Arial"/>
          <w:sz w:val="24"/>
          <w:szCs w:val="24"/>
        </w:rPr>
        <w:t>»</w:t>
      </w:r>
      <w:r w:rsidRPr="007821F8">
        <w:rPr>
          <w:rFonts w:ascii="Arial" w:hAnsi="Arial" w:cs="Arial"/>
          <w:sz w:val="24"/>
          <w:szCs w:val="24"/>
        </w:rPr>
        <w:t xml:space="preserve"> (официальный интернет-портал правовой информации http://www.pravo.gov.ru, 27.02.2015).</w:t>
      </w:r>
    </w:p>
    <w:p w14:paraId="2B2C577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5F24D9B5" w14:textId="77777777" w:rsidR="006A1331" w:rsidRPr="007821F8" w:rsidRDefault="006A1331" w:rsidP="007821F8">
      <w:pPr>
        <w:pStyle w:val="ConsPlusNormal"/>
        <w:jc w:val="center"/>
        <w:rPr>
          <w:rFonts w:ascii="Arial" w:hAnsi="Arial" w:cs="Arial"/>
          <w:sz w:val="24"/>
          <w:szCs w:val="24"/>
        </w:rPr>
      </w:pPr>
    </w:p>
    <w:p w14:paraId="23C0CE4C"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2.6. Исчерпывающий перечень документов,</w:t>
      </w:r>
    </w:p>
    <w:p w14:paraId="36B6EF69"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необходимых в соответствии с законодательными</w:t>
      </w:r>
    </w:p>
    <w:p w14:paraId="230B52A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или иными нормативными правовыми актами для предоставления</w:t>
      </w:r>
    </w:p>
    <w:p w14:paraId="046EC3C3"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муниципальной услуги, с разделением</w:t>
      </w:r>
    </w:p>
    <w:p w14:paraId="2858C351"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на документы и информацию, которые заявитель должен</w:t>
      </w:r>
    </w:p>
    <w:p w14:paraId="7049CC1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представить самостоятельно, и документы, которые заявитель</w:t>
      </w:r>
    </w:p>
    <w:p w14:paraId="5A27B47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вправе представить по собственной инициативе,</w:t>
      </w:r>
    </w:p>
    <w:p w14:paraId="40435442"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так как они подлежат представлению в рамках</w:t>
      </w:r>
    </w:p>
    <w:p w14:paraId="72043AB2"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межведомственного информационного взаимодействия</w:t>
      </w:r>
    </w:p>
    <w:p w14:paraId="274CACE3" w14:textId="77777777" w:rsidR="006A1331" w:rsidRPr="007821F8" w:rsidRDefault="006A1331" w:rsidP="007821F8">
      <w:pPr>
        <w:pStyle w:val="ConsPlusNormal"/>
        <w:jc w:val="center"/>
        <w:rPr>
          <w:rFonts w:ascii="Arial" w:hAnsi="Arial" w:cs="Arial"/>
          <w:sz w:val="24"/>
          <w:szCs w:val="24"/>
        </w:rPr>
      </w:pPr>
    </w:p>
    <w:p w14:paraId="43913B6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2.6.1. Для получения муниципальной услуги заявитель предоставляет заявление по форме, согласно приложению к настоящему административному регламенту. </w:t>
      </w:r>
    </w:p>
    <w:p w14:paraId="35A1E94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В случае представления заявления представителем заявителя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1F7F9F2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Одновременно с заявлением заявитель обязан представить следующие документы:</w:t>
      </w:r>
    </w:p>
    <w:p w14:paraId="7E09DB95" w14:textId="45AA6685"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 </w:t>
      </w:r>
      <w:r w:rsidR="00214913" w:rsidRPr="007821F8">
        <w:rPr>
          <w:rFonts w:ascii="Arial" w:hAnsi="Arial" w:cs="Arial"/>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7821F8">
        <w:rPr>
          <w:rFonts w:ascii="Arial" w:hAnsi="Arial" w:cs="Arial"/>
          <w:sz w:val="24"/>
          <w:szCs w:val="24"/>
        </w:rPr>
        <w:t>;</w:t>
      </w:r>
    </w:p>
    <w:p w14:paraId="5B39CE5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3D7F677" w14:textId="77777777" w:rsidR="001963BD"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w:t>
      </w:r>
      <w:r w:rsidR="001963BD" w:rsidRPr="007821F8">
        <w:rPr>
          <w:rFonts w:ascii="Arial" w:hAnsi="Arial" w:cs="Arial"/>
          <w:sz w:val="24"/>
          <w:szCs w:val="24"/>
        </w:rPr>
        <w:t>му товариществу</w:t>
      </w:r>
    </w:p>
    <w:p w14:paraId="5B87DA19" w14:textId="7BAA31EF"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00C16193" w:rsidRPr="007821F8">
        <w:rPr>
          <w:rFonts w:ascii="Arial" w:hAnsi="Arial" w:cs="Arial"/>
          <w:sz w:val="24"/>
          <w:szCs w:val="24"/>
        </w:rPr>
        <w:t>ДУМИЗ</w:t>
      </w:r>
      <w:r w:rsidR="006B032C" w:rsidRPr="007821F8">
        <w:rPr>
          <w:rFonts w:ascii="Arial" w:hAnsi="Arial" w:cs="Arial"/>
          <w:sz w:val="24"/>
          <w:szCs w:val="24"/>
        </w:rPr>
        <w:t xml:space="preserve"> </w:t>
      </w:r>
      <w:r w:rsidRPr="007821F8">
        <w:rPr>
          <w:rFonts w:ascii="Arial" w:hAnsi="Arial" w:cs="Arial"/>
          <w:sz w:val="24"/>
          <w:szCs w:val="24"/>
        </w:rPr>
        <w:t xml:space="preserve">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05C6C56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lastRenderedPageBreak/>
        <w:t>2.6.2. Заявитель вправе самостоятельно представить следующие документы, необходимые для получения муниципальной услуги:</w:t>
      </w:r>
    </w:p>
    <w:p w14:paraId="358EDAFA" w14:textId="15D0607A"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 </w:t>
      </w:r>
      <w:r w:rsidR="00214913" w:rsidRPr="007821F8">
        <w:rPr>
          <w:rFonts w:ascii="Arial" w:hAnsi="Arial" w:cs="Arial"/>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473804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14:paraId="1E0C6335"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1) на бумажном носителе:</w:t>
      </w:r>
    </w:p>
    <w:p w14:paraId="5C46AC10" w14:textId="0A18B339"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 лично в ОМСУ через </w:t>
      </w:r>
      <w:r w:rsidR="00C16193" w:rsidRPr="007821F8">
        <w:rPr>
          <w:rFonts w:ascii="Arial" w:hAnsi="Arial" w:cs="Arial"/>
          <w:sz w:val="24"/>
          <w:szCs w:val="24"/>
        </w:rPr>
        <w:t>ДУМИЗ</w:t>
      </w:r>
      <w:r w:rsidRPr="007821F8">
        <w:rPr>
          <w:rFonts w:ascii="Arial" w:hAnsi="Arial" w:cs="Arial"/>
          <w:sz w:val="24"/>
          <w:szCs w:val="24"/>
        </w:rPr>
        <w:t xml:space="preserve"> или МФЦ, с которым ОМСУ заключено соглашение о взаимодействии;</w:t>
      </w:r>
    </w:p>
    <w:p w14:paraId="1E43CA6A" w14:textId="4F7C8E64"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 посредством почтового отправления в адрес </w:t>
      </w:r>
      <w:proofErr w:type="spellStart"/>
      <w:r w:rsidR="00C16193" w:rsidRPr="007821F8">
        <w:rPr>
          <w:rFonts w:ascii="Arial" w:hAnsi="Arial" w:cs="Arial"/>
          <w:sz w:val="24"/>
          <w:szCs w:val="24"/>
        </w:rPr>
        <w:t>ДУМИЗ</w:t>
      </w:r>
      <w:r w:rsidR="006B032C" w:rsidRPr="007821F8">
        <w:rPr>
          <w:rFonts w:ascii="Arial" w:hAnsi="Arial" w:cs="Arial"/>
          <w:sz w:val="24"/>
          <w:szCs w:val="24"/>
        </w:rPr>
        <w:t>а</w:t>
      </w:r>
      <w:proofErr w:type="spellEnd"/>
      <w:r w:rsidRPr="007821F8">
        <w:rPr>
          <w:rFonts w:ascii="Arial" w:hAnsi="Arial" w:cs="Arial"/>
          <w:sz w:val="24"/>
          <w:szCs w:val="24"/>
        </w:rPr>
        <w:t xml:space="preserve"> с описью вложения и уведомлением о вручении.</w:t>
      </w:r>
    </w:p>
    <w:p w14:paraId="29B90DDD"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2) в форме электронного документа через личный кабинет на РПГУ.</w:t>
      </w:r>
    </w:p>
    <w:p w14:paraId="3B55AA7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2.6.4. Электронные документы должны соответствовать требованиям, установленным в подразделе 2.14 настоящего раздела административного регламента.</w:t>
      </w:r>
    </w:p>
    <w:p w14:paraId="607915CE"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20466EBB"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4912CF2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2.6.5. Запрещается требовать от заявителя:</w:t>
      </w:r>
    </w:p>
    <w:p w14:paraId="71A2E9F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F72CF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28486B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3056BF"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7CAF6E"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2) наличие ошибок в заявлении о предоставлении муниципальной услуги и </w:t>
      </w:r>
      <w:r w:rsidRPr="007821F8">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630B32"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B136C8"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B8F8AA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2.6.6. При предоставлении муниципальной услуги в электронной форме с использованием РПГУ запрещено:</w:t>
      </w:r>
    </w:p>
    <w:p w14:paraId="4CC6BCAC"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7F40FF8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B96DCB7" w14:textId="15B1098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требовать от заявителя представления документов, подтверждающих внесение заявителем платы за пред</w:t>
      </w:r>
      <w:r w:rsidR="00732D91" w:rsidRPr="007821F8">
        <w:rPr>
          <w:rFonts w:ascii="Arial" w:hAnsi="Arial" w:cs="Arial"/>
          <w:sz w:val="24"/>
          <w:szCs w:val="24"/>
        </w:rPr>
        <w:t>оставление муниципальной услуги;</w:t>
      </w:r>
    </w:p>
    <w:p w14:paraId="4E95D90B" w14:textId="77777777" w:rsidR="00732D91" w:rsidRPr="007821F8" w:rsidRDefault="00732D91" w:rsidP="007821F8">
      <w:pPr>
        <w:pStyle w:val="ConsPlusNormal"/>
        <w:ind w:firstLine="540"/>
        <w:jc w:val="both"/>
        <w:rPr>
          <w:rFonts w:ascii="Arial" w:hAnsi="Arial" w:cs="Arial"/>
          <w:sz w:val="24"/>
          <w:szCs w:val="24"/>
        </w:rPr>
      </w:pPr>
      <w:r w:rsidRPr="007821F8">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 210-ФЗ;</w:t>
      </w:r>
    </w:p>
    <w:p w14:paraId="4D501E8E" w14:textId="31EC4DEF" w:rsidR="00732D91" w:rsidRPr="007821F8" w:rsidRDefault="00732D91" w:rsidP="007821F8">
      <w:pPr>
        <w:pStyle w:val="ConsPlusNormal"/>
        <w:ind w:firstLine="540"/>
        <w:jc w:val="both"/>
        <w:rPr>
          <w:rFonts w:ascii="Arial" w:hAnsi="Arial" w:cs="Arial"/>
          <w:sz w:val="24"/>
          <w:szCs w:val="24"/>
        </w:rPr>
      </w:pPr>
      <w:r w:rsidRPr="007821F8">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9E450D" w14:textId="77777777" w:rsidR="006A1331" w:rsidRPr="007821F8" w:rsidRDefault="006A1331" w:rsidP="007821F8">
      <w:pPr>
        <w:pStyle w:val="ConsPlusNormal"/>
        <w:ind w:firstLine="540"/>
        <w:jc w:val="both"/>
        <w:rPr>
          <w:rFonts w:ascii="Arial" w:hAnsi="Arial" w:cs="Arial"/>
          <w:sz w:val="24"/>
          <w:szCs w:val="24"/>
        </w:rPr>
      </w:pPr>
    </w:p>
    <w:p w14:paraId="03CBE53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2.6.7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7E46D5D1" w14:textId="77777777" w:rsidR="00A96038" w:rsidRPr="007821F8" w:rsidRDefault="00A96038" w:rsidP="007821F8">
      <w:pPr>
        <w:pStyle w:val="ConsPlusNormal"/>
        <w:jc w:val="center"/>
        <w:outlineLvl w:val="2"/>
        <w:rPr>
          <w:rFonts w:ascii="Arial" w:hAnsi="Arial" w:cs="Arial"/>
          <w:sz w:val="24"/>
          <w:szCs w:val="24"/>
        </w:rPr>
      </w:pPr>
    </w:p>
    <w:p w14:paraId="61F703C8" w14:textId="1B754E3A"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2.7. Исчерпывающий перечень оснований</w:t>
      </w:r>
    </w:p>
    <w:p w14:paraId="5C590418"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lastRenderedPageBreak/>
        <w:t>для отказа в приеме документов, необходимых</w:t>
      </w:r>
    </w:p>
    <w:p w14:paraId="5DFEF0E5"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для предоставления муниципальной услуги</w:t>
      </w:r>
    </w:p>
    <w:p w14:paraId="186C7BC7" w14:textId="77777777" w:rsidR="006A1331" w:rsidRPr="007821F8" w:rsidRDefault="006A1331" w:rsidP="007821F8">
      <w:pPr>
        <w:pStyle w:val="ConsPlusNormal"/>
        <w:jc w:val="center"/>
        <w:rPr>
          <w:rFonts w:ascii="Arial" w:hAnsi="Arial" w:cs="Arial"/>
          <w:sz w:val="24"/>
          <w:szCs w:val="24"/>
        </w:rPr>
      </w:pPr>
    </w:p>
    <w:p w14:paraId="14D53B1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 </w:t>
      </w:r>
    </w:p>
    <w:p w14:paraId="00462B5F" w14:textId="77777777" w:rsidR="006A1331" w:rsidRPr="007821F8" w:rsidRDefault="006A1331" w:rsidP="007821F8">
      <w:pPr>
        <w:pStyle w:val="ConsPlusNormal"/>
        <w:jc w:val="center"/>
        <w:rPr>
          <w:rFonts w:ascii="Arial" w:hAnsi="Arial" w:cs="Arial"/>
          <w:sz w:val="24"/>
          <w:szCs w:val="24"/>
        </w:rPr>
      </w:pPr>
    </w:p>
    <w:p w14:paraId="1EFA7C7C" w14:textId="3B23A467" w:rsidR="006A1331" w:rsidRPr="007821F8" w:rsidRDefault="00F44A28" w:rsidP="007821F8">
      <w:pPr>
        <w:pStyle w:val="ConsPlusNormal"/>
        <w:jc w:val="center"/>
        <w:outlineLvl w:val="2"/>
        <w:rPr>
          <w:rFonts w:ascii="Arial" w:hAnsi="Arial" w:cs="Arial"/>
          <w:sz w:val="24"/>
          <w:szCs w:val="24"/>
        </w:rPr>
      </w:pPr>
      <w:r w:rsidRPr="007821F8">
        <w:rPr>
          <w:rFonts w:ascii="Arial" w:hAnsi="Arial" w:cs="Arial"/>
          <w:sz w:val="24"/>
          <w:szCs w:val="24"/>
        </w:rPr>
        <w:t>2</w:t>
      </w:r>
      <w:r w:rsidR="006A1331" w:rsidRPr="007821F8">
        <w:rPr>
          <w:rFonts w:ascii="Arial" w:hAnsi="Arial" w:cs="Arial"/>
          <w:sz w:val="24"/>
          <w:szCs w:val="24"/>
        </w:rPr>
        <w:t>.8. Исчерпывающий перечень</w:t>
      </w:r>
    </w:p>
    <w:p w14:paraId="0A865188"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оснований для приостановления предоставления</w:t>
      </w:r>
    </w:p>
    <w:p w14:paraId="5DF27DE9"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муниципальной услуги или отказа</w:t>
      </w:r>
    </w:p>
    <w:p w14:paraId="3AD533A1"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в предоставлении муниципальной услуги</w:t>
      </w:r>
    </w:p>
    <w:p w14:paraId="202A751E" w14:textId="77777777" w:rsidR="006A1331" w:rsidRPr="007821F8" w:rsidRDefault="006A1331" w:rsidP="007821F8">
      <w:pPr>
        <w:pStyle w:val="ConsPlusNormal"/>
        <w:jc w:val="center"/>
        <w:rPr>
          <w:rFonts w:ascii="Arial" w:hAnsi="Arial" w:cs="Arial"/>
          <w:sz w:val="24"/>
          <w:szCs w:val="24"/>
        </w:rPr>
      </w:pPr>
    </w:p>
    <w:p w14:paraId="17DBBA4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2.8.1. Основания для приостановления предоставления муниципальной услуги отсутствуют.</w:t>
      </w:r>
    </w:p>
    <w:p w14:paraId="6385AFA6" w14:textId="6ED54144"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2.8.2. Основаниями для предоставления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являются:</w:t>
      </w:r>
    </w:p>
    <w:p w14:paraId="1AB05131"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1) несоответствие заявления о предоставлении земельного участка без проведения торгов требованиям пункта 1 статьи 39.17 Земельного Кодекса;</w:t>
      </w:r>
    </w:p>
    <w:p w14:paraId="79278F20"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2) подача заявления в иной ОМСУ;</w:t>
      </w:r>
    </w:p>
    <w:p w14:paraId="7DAAC604"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3) к заявлению не приложены документы, предусмотренные пунктом 2.6.1 подраздела 2.6 настоящего раздела административного регламента.</w:t>
      </w:r>
    </w:p>
    <w:p w14:paraId="1B7B905A" w14:textId="689D9C5F"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 xml:space="preserve">При наличии оснований для отказа в предоставлении муниципальной услуги </w:t>
      </w:r>
      <w:r w:rsidR="00C16193" w:rsidRPr="007821F8">
        <w:rPr>
          <w:rFonts w:ascii="Arial" w:hAnsi="Arial" w:cs="Arial"/>
          <w:sz w:val="24"/>
          <w:szCs w:val="24"/>
        </w:rPr>
        <w:t>ДУМИЗ</w:t>
      </w:r>
      <w:r w:rsidRPr="007821F8">
        <w:rPr>
          <w:rFonts w:ascii="Arial" w:hAnsi="Arial" w:cs="Arial"/>
          <w:sz w:val="24"/>
          <w:szCs w:val="24"/>
        </w:rPr>
        <w:t xml:space="preserve"> в течение 5 рабочих дней со дня поступления заявления возвращает заявление заявителю с указанием причины.</w:t>
      </w:r>
    </w:p>
    <w:p w14:paraId="6E5D7AC6" w14:textId="38434531"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 xml:space="preserve">2.8.3 В предоставлении муниципальной услуги отказывается в случае направления заявления по почте с приложением к заявлению </w:t>
      </w:r>
      <w:r w:rsidR="007821F8" w:rsidRPr="007821F8">
        <w:rPr>
          <w:rFonts w:ascii="Arial" w:hAnsi="Arial" w:cs="Arial"/>
          <w:sz w:val="24"/>
          <w:szCs w:val="24"/>
        </w:rPr>
        <w:t>документов,</w:t>
      </w:r>
      <w:r w:rsidRPr="007821F8">
        <w:rPr>
          <w:rFonts w:ascii="Arial" w:hAnsi="Arial" w:cs="Arial"/>
          <w:sz w:val="24"/>
          <w:szCs w:val="24"/>
        </w:rPr>
        <w:t xml:space="preserve"> не удостоверенных в установленном законодательством порядке.</w:t>
      </w:r>
    </w:p>
    <w:p w14:paraId="133BF2F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2.8.4. Заявителю отказывается в предоставлении земельного участка при отрицательном решении по результату предоставления муниципальной услуги, по основаниям, указанным в абзаце 2 подпункта 2) пункта 2.3.1 типового административного регламента.</w:t>
      </w:r>
    </w:p>
    <w:p w14:paraId="7DE4E34A" w14:textId="77777777" w:rsidR="006A1331" w:rsidRPr="007821F8" w:rsidRDefault="006A1331" w:rsidP="007821F8">
      <w:pPr>
        <w:pStyle w:val="ConsPlusNormal"/>
        <w:ind w:firstLine="540"/>
        <w:jc w:val="both"/>
        <w:rPr>
          <w:rFonts w:ascii="Arial" w:hAnsi="Arial" w:cs="Arial"/>
          <w:sz w:val="24"/>
          <w:szCs w:val="24"/>
        </w:rPr>
      </w:pPr>
    </w:p>
    <w:p w14:paraId="50F08DDC" w14:textId="77777777" w:rsidR="006A1331" w:rsidRPr="007821F8" w:rsidRDefault="006A1331" w:rsidP="007821F8">
      <w:pPr>
        <w:pStyle w:val="ConsPlusNormal"/>
        <w:ind w:firstLine="540"/>
        <w:jc w:val="center"/>
        <w:rPr>
          <w:rFonts w:ascii="Arial" w:hAnsi="Arial" w:cs="Arial"/>
          <w:sz w:val="24"/>
          <w:szCs w:val="24"/>
        </w:rPr>
      </w:pPr>
      <w:r w:rsidRPr="007821F8">
        <w:rPr>
          <w:rFonts w:ascii="Arial" w:hAnsi="Arial" w:cs="Arial"/>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377F140E" w14:textId="77777777" w:rsidR="006A1331" w:rsidRPr="007821F8" w:rsidRDefault="006A1331" w:rsidP="007821F8">
      <w:pPr>
        <w:pStyle w:val="ConsPlusNormal"/>
        <w:ind w:firstLine="540"/>
        <w:jc w:val="center"/>
        <w:rPr>
          <w:rFonts w:ascii="Arial" w:hAnsi="Arial" w:cs="Arial"/>
          <w:sz w:val="24"/>
          <w:szCs w:val="24"/>
        </w:rPr>
      </w:pPr>
    </w:p>
    <w:p w14:paraId="21311C7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Предоставление муниципальной услуги осуществляется бесплатно.</w:t>
      </w:r>
    </w:p>
    <w:p w14:paraId="741E416B" w14:textId="77777777" w:rsidR="006A1331" w:rsidRPr="007821F8" w:rsidRDefault="006A1331" w:rsidP="007821F8">
      <w:pPr>
        <w:pStyle w:val="ConsPlusNormal"/>
        <w:jc w:val="center"/>
        <w:rPr>
          <w:rFonts w:ascii="Arial" w:hAnsi="Arial" w:cs="Arial"/>
          <w:sz w:val="24"/>
          <w:szCs w:val="24"/>
        </w:rPr>
      </w:pPr>
    </w:p>
    <w:p w14:paraId="47C0A28D"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2.10. Максимальный срок ожидания в очереди</w:t>
      </w:r>
    </w:p>
    <w:p w14:paraId="4428DEA7"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при подаче запроса о предоставлении муниципальной</w:t>
      </w:r>
    </w:p>
    <w:p w14:paraId="6EF287EE"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 xml:space="preserve"> услуги и при получении результата</w:t>
      </w:r>
    </w:p>
    <w:p w14:paraId="69559870"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предоставления муниципальной услуги</w:t>
      </w:r>
    </w:p>
    <w:p w14:paraId="13C5FEF2" w14:textId="77777777" w:rsidR="006A1331" w:rsidRPr="007821F8" w:rsidRDefault="006A1331" w:rsidP="007821F8">
      <w:pPr>
        <w:pStyle w:val="ConsPlusNormal"/>
        <w:jc w:val="center"/>
        <w:rPr>
          <w:rFonts w:ascii="Arial" w:hAnsi="Arial" w:cs="Arial"/>
          <w:sz w:val="24"/>
          <w:szCs w:val="24"/>
        </w:rPr>
      </w:pPr>
    </w:p>
    <w:p w14:paraId="2DD23FD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75E8D2BB" w14:textId="77777777" w:rsidR="006A1331" w:rsidRPr="007821F8" w:rsidRDefault="006A1331" w:rsidP="007821F8">
      <w:pPr>
        <w:pStyle w:val="ConsPlusNormal"/>
        <w:jc w:val="center"/>
        <w:rPr>
          <w:rFonts w:ascii="Arial" w:hAnsi="Arial" w:cs="Arial"/>
          <w:sz w:val="24"/>
          <w:szCs w:val="24"/>
        </w:rPr>
      </w:pPr>
    </w:p>
    <w:p w14:paraId="7FE93AC7"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2.11. Срок регистрации запроса заявителя</w:t>
      </w:r>
    </w:p>
    <w:p w14:paraId="3180E53F"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lastRenderedPageBreak/>
        <w:t>о предоставлении муниципальной услуги</w:t>
      </w:r>
    </w:p>
    <w:p w14:paraId="38E76C97" w14:textId="77777777" w:rsidR="006A1331" w:rsidRPr="007821F8" w:rsidRDefault="006A1331" w:rsidP="007821F8">
      <w:pPr>
        <w:pStyle w:val="ConsPlusNormal"/>
        <w:jc w:val="center"/>
        <w:rPr>
          <w:rFonts w:ascii="Arial" w:hAnsi="Arial" w:cs="Arial"/>
          <w:sz w:val="24"/>
          <w:szCs w:val="24"/>
        </w:rPr>
      </w:pPr>
    </w:p>
    <w:p w14:paraId="213DBA5E" w14:textId="62C9872F"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Регистрация запроса заявителя о предоставлении муниципальной услуги осуществляется в день поступления запроса в </w:t>
      </w:r>
      <w:r w:rsidR="00C16193" w:rsidRPr="007821F8">
        <w:rPr>
          <w:rFonts w:ascii="Arial" w:hAnsi="Arial" w:cs="Arial"/>
          <w:sz w:val="24"/>
          <w:szCs w:val="24"/>
        </w:rPr>
        <w:t>ДУМИЗ</w:t>
      </w:r>
      <w:r w:rsidR="00C42C50" w:rsidRPr="007821F8">
        <w:rPr>
          <w:rFonts w:ascii="Arial" w:hAnsi="Arial" w:cs="Arial"/>
          <w:sz w:val="24"/>
          <w:szCs w:val="24"/>
        </w:rPr>
        <w:t xml:space="preserve"> </w:t>
      </w:r>
      <w:r w:rsidRPr="007821F8">
        <w:rPr>
          <w:rFonts w:ascii="Arial" w:hAnsi="Arial" w:cs="Arial"/>
          <w:sz w:val="24"/>
          <w:szCs w:val="24"/>
        </w:rPr>
        <w:t>или МФЦ.</w:t>
      </w:r>
    </w:p>
    <w:p w14:paraId="582375FF" w14:textId="77777777" w:rsidR="006A1331" w:rsidRPr="007821F8" w:rsidRDefault="006A1331" w:rsidP="007821F8">
      <w:pPr>
        <w:pStyle w:val="ConsPlusNormal"/>
        <w:jc w:val="center"/>
        <w:rPr>
          <w:rFonts w:ascii="Arial" w:hAnsi="Arial" w:cs="Arial"/>
          <w:sz w:val="24"/>
          <w:szCs w:val="24"/>
        </w:rPr>
      </w:pPr>
    </w:p>
    <w:p w14:paraId="6372AD46"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2.12. Требования к помещениям, в которых</w:t>
      </w:r>
    </w:p>
    <w:p w14:paraId="416E3703"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предоставляется муниципальная услуга</w:t>
      </w:r>
    </w:p>
    <w:p w14:paraId="3C414D19" w14:textId="77777777" w:rsidR="006A1331" w:rsidRPr="007821F8" w:rsidRDefault="006A1331" w:rsidP="007821F8">
      <w:pPr>
        <w:pStyle w:val="ConsPlusNormal"/>
        <w:jc w:val="center"/>
        <w:rPr>
          <w:rFonts w:ascii="Arial" w:hAnsi="Arial" w:cs="Arial"/>
          <w:sz w:val="24"/>
          <w:szCs w:val="24"/>
        </w:rPr>
      </w:pPr>
    </w:p>
    <w:p w14:paraId="30379E3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60BD473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5861313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В здании, где организуется прием заявителей, предусматриваются места общественного пользования (туалеты).</w:t>
      </w:r>
    </w:p>
    <w:p w14:paraId="23AAD67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6BF25CE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4BE2392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40B721A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2.12.5. В целях обеспечения доступности муниципальной услуги для инвалидов должны быть обеспечены:</w:t>
      </w:r>
    </w:p>
    <w:p w14:paraId="4C91C12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0EABE0B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2D7B2E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57F62DA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1A41C69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6B884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 допуск сурдопереводчика и </w:t>
      </w:r>
      <w:proofErr w:type="spellStart"/>
      <w:r w:rsidRPr="007821F8">
        <w:rPr>
          <w:rFonts w:ascii="Arial" w:hAnsi="Arial" w:cs="Arial"/>
          <w:sz w:val="24"/>
          <w:szCs w:val="24"/>
        </w:rPr>
        <w:t>тифлосурдопереводчика</w:t>
      </w:r>
      <w:proofErr w:type="spellEnd"/>
      <w:r w:rsidRPr="007821F8">
        <w:rPr>
          <w:rFonts w:ascii="Arial" w:hAnsi="Arial" w:cs="Arial"/>
          <w:sz w:val="24"/>
          <w:szCs w:val="24"/>
        </w:rPr>
        <w:t>;</w:t>
      </w:r>
    </w:p>
    <w:p w14:paraId="005829AC"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Pr="007821F8">
        <w:rPr>
          <w:rFonts w:ascii="Arial" w:hAnsi="Arial" w:cs="Arial"/>
          <w:sz w:val="24"/>
          <w:szCs w:val="24"/>
        </w:rPr>
        <w:lastRenderedPageBreak/>
        <w:t>правовому регулированию в сфере социальной защиты населения;</w:t>
      </w:r>
    </w:p>
    <w:p w14:paraId="5143541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14:paraId="127DCE44" w14:textId="77777777" w:rsidR="006A1331" w:rsidRPr="007821F8" w:rsidRDefault="006A1331" w:rsidP="007821F8">
      <w:pPr>
        <w:pStyle w:val="ConsPlusNormal"/>
        <w:jc w:val="center"/>
        <w:rPr>
          <w:rFonts w:ascii="Arial" w:hAnsi="Arial" w:cs="Arial"/>
          <w:sz w:val="24"/>
          <w:szCs w:val="24"/>
        </w:rPr>
      </w:pPr>
    </w:p>
    <w:p w14:paraId="7F5EC02B"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2.13. Показатели доступности и качества</w:t>
      </w:r>
    </w:p>
    <w:p w14:paraId="70FF3E09"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муниципальной услуги</w:t>
      </w:r>
    </w:p>
    <w:p w14:paraId="0AFBC83F" w14:textId="77777777" w:rsidR="006A1331" w:rsidRPr="007821F8" w:rsidRDefault="006A1331" w:rsidP="007821F8">
      <w:pPr>
        <w:pStyle w:val="ConsPlusNormal"/>
        <w:jc w:val="center"/>
        <w:rPr>
          <w:rFonts w:ascii="Arial" w:hAnsi="Arial" w:cs="Arial"/>
          <w:sz w:val="24"/>
          <w:szCs w:val="24"/>
        </w:rPr>
      </w:pPr>
    </w:p>
    <w:p w14:paraId="783DDEC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2.13.1. Показатели доступности и качества муниципальной услуги:</w:t>
      </w:r>
    </w:p>
    <w:p w14:paraId="7898FDA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 доступность информации о порядке предоставления муниципальной услуги;</w:t>
      </w:r>
    </w:p>
    <w:p w14:paraId="20476C0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F06F35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78B3664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14:paraId="156727F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3175839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6) соблюдение сроков предоставления муниципальной услуги;</w:t>
      </w:r>
    </w:p>
    <w:p w14:paraId="0446865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209D41F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BF8E36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26386FC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14:paraId="5E25408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 получение информации о порядке и сроках предоставления услуги, с использованием ЕПГУ, РПГУ;</w:t>
      </w:r>
    </w:p>
    <w:p w14:paraId="5629FC1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запись на прием в орган для подачи запроса о предоставлении муниципальной услуги посредством РПГУ;</w:t>
      </w:r>
    </w:p>
    <w:p w14:paraId="23BA131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формирование запроса заявителем на РПГУ;</w:t>
      </w:r>
    </w:p>
    <w:p w14:paraId="347C484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4) получение результата предоставления муниципальной услуги в форме электронного документа;</w:t>
      </w:r>
    </w:p>
    <w:p w14:paraId="1EEDB89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 оценка доступности и качества муниципальной услуги;</w:t>
      </w:r>
    </w:p>
    <w:p w14:paraId="20CF48C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4B28D968" w14:textId="77777777" w:rsidR="006A1331" w:rsidRPr="007821F8" w:rsidRDefault="006A1331" w:rsidP="007821F8">
      <w:pPr>
        <w:pStyle w:val="ConsPlusNormal"/>
        <w:jc w:val="center"/>
        <w:rPr>
          <w:rFonts w:ascii="Arial" w:hAnsi="Arial" w:cs="Arial"/>
          <w:sz w:val="24"/>
          <w:szCs w:val="24"/>
        </w:rPr>
      </w:pPr>
    </w:p>
    <w:p w14:paraId="79294B10" w14:textId="77777777" w:rsidR="006A1331" w:rsidRPr="007821F8" w:rsidRDefault="006A1331" w:rsidP="007821F8">
      <w:pPr>
        <w:pStyle w:val="ConsPlusNormal"/>
        <w:jc w:val="center"/>
        <w:outlineLvl w:val="2"/>
        <w:rPr>
          <w:rFonts w:ascii="Arial" w:hAnsi="Arial" w:cs="Arial"/>
          <w:sz w:val="24"/>
          <w:szCs w:val="24"/>
        </w:rPr>
      </w:pPr>
      <w:bookmarkStart w:id="1" w:name="P244"/>
      <w:bookmarkEnd w:id="1"/>
      <w:r w:rsidRPr="007821F8">
        <w:rPr>
          <w:rFonts w:ascii="Arial" w:hAnsi="Arial" w:cs="Arial"/>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40318E50" w14:textId="77777777" w:rsidR="006A1331" w:rsidRPr="007821F8" w:rsidRDefault="006A1331" w:rsidP="007821F8">
      <w:pPr>
        <w:pStyle w:val="ConsPlusNormal"/>
        <w:jc w:val="center"/>
        <w:outlineLvl w:val="2"/>
        <w:rPr>
          <w:rFonts w:ascii="Arial" w:hAnsi="Arial" w:cs="Arial"/>
          <w:sz w:val="24"/>
          <w:szCs w:val="24"/>
        </w:rPr>
      </w:pPr>
    </w:p>
    <w:p w14:paraId="482D634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1047BC26"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lastRenderedPageBreak/>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2B09A73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2C61BA29"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Для подписания заявления, указанного в пунктах 2.6.1 подраздела 2.6 настоящего раздела административного регламента, используется простая электронная подпись.</w:t>
      </w:r>
    </w:p>
    <w:p w14:paraId="3C2F790F"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443F6D7"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Иные документы, указанные в пунктах 2.6.1, 2.6.2 подраздела 2.6 настоящего раздела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3E614709"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Иные документы, указанные в пунктах 2.6.1, 2.6.2 подраздела 2.6 настоящего раздела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34EEEF33" w14:textId="0434BBD3"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 xml:space="preserve">Электронные документы и электронные образы документов, предоставляемые через личный кабинет </w:t>
      </w:r>
      <w:r w:rsidR="007821F8" w:rsidRPr="007821F8">
        <w:rPr>
          <w:rFonts w:ascii="Arial" w:hAnsi="Arial" w:cs="Arial"/>
          <w:sz w:val="24"/>
          <w:szCs w:val="24"/>
        </w:rPr>
        <w:t>на РПГУ,</w:t>
      </w:r>
      <w:r w:rsidRPr="007821F8">
        <w:rPr>
          <w:rFonts w:ascii="Arial" w:hAnsi="Arial" w:cs="Arial"/>
          <w:sz w:val="24"/>
          <w:szCs w:val="24"/>
        </w:rPr>
        <w:t xml:space="preserve"> должны соответствовать следующим требования:</w:t>
      </w:r>
    </w:p>
    <w:p w14:paraId="4D5B4394"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13C6C9E"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 xml:space="preserve">2) допускается предоставлять файлы следующих форматов: </w:t>
      </w:r>
      <w:proofErr w:type="spellStart"/>
      <w:r w:rsidRPr="007821F8">
        <w:rPr>
          <w:rFonts w:ascii="Arial" w:hAnsi="Arial" w:cs="Arial"/>
          <w:sz w:val="24"/>
          <w:szCs w:val="24"/>
        </w:rPr>
        <w:t>txt</w:t>
      </w:r>
      <w:proofErr w:type="spellEnd"/>
      <w:r w:rsidRPr="007821F8">
        <w:rPr>
          <w:rFonts w:ascii="Arial" w:hAnsi="Arial" w:cs="Arial"/>
          <w:sz w:val="24"/>
          <w:szCs w:val="24"/>
        </w:rPr>
        <w:t xml:space="preserve">, </w:t>
      </w:r>
      <w:proofErr w:type="spellStart"/>
      <w:r w:rsidRPr="007821F8">
        <w:rPr>
          <w:rFonts w:ascii="Arial" w:hAnsi="Arial" w:cs="Arial"/>
          <w:sz w:val="24"/>
          <w:szCs w:val="24"/>
        </w:rPr>
        <w:t>rtf</w:t>
      </w:r>
      <w:proofErr w:type="spellEnd"/>
      <w:r w:rsidRPr="007821F8">
        <w:rPr>
          <w:rFonts w:ascii="Arial" w:hAnsi="Arial" w:cs="Arial"/>
          <w:sz w:val="24"/>
          <w:szCs w:val="24"/>
        </w:rPr>
        <w:t xml:space="preserve">, </w:t>
      </w:r>
      <w:proofErr w:type="spellStart"/>
      <w:r w:rsidRPr="007821F8">
        <w:rPr>
          <w:rFonts w:ascii="Arial" w:hAnsi="Arial" w:cs="Arial"/>
          <w:sz w:val="24"/>
          <w:szCs w:val="24"/>
        </w:rPr>
        <w:t>doc</w:t>
      </w:r>
      <w:proofErr w:type="spellEnd"/>
      <w:r w:rsidRPr="007821F8">
        <w:rPr>
          <w:rFonts w:ascii="Arial" w:hAnsi="Arial" w:cs="Arial"/>
          <w:sz w:val="24"/>
          <w:szCs w:val="24"/>
        </w:rPr>
        <w:t xml:space="preserve">, </w:t>
      </w:r>
      <w:proofErr w:type="spellStart"/>
      <w:r w:rsidRPr="007821F8">
        <w:rPr>
          <w:rFonts w:ascii="Arial" w:hAnsi="Arial" w:cs="Arial"/>
          <w:sz w:val="24"/>
          <w:szCs w:val="24"/>
        </w:rPr>
        <w:t>docx</w:t>
      </w:r>
      <w:proofErr w:type="spellEnd"/>
      <w:r w:rsidRPr="007821F8">
        <w:rPr>
          <w:rFonts w:ascii="Arial" w:hAnsi="Arial" w:cs="Arial"/>
          <w:sz w:val="24"/>
          <w:szCs w:val="24"/>
        </w:rPr>
        <w:t xml:space="preserve">, </w:t>
      </w:r>
      <w:proofErr w:type="spellStart"/>
      <w:r w:rsidRPr="007821F8">
        <w:rPr>
          <w:rFonts w:ascii="Arial" w:hAnsi="Arial" w:cs="Arial"/>
          <w:sz w:val="24"/>
          <w:szCs w:val="24"/>
        </w:rPr>
        <w:t>pdf</w:t>
      </w:r>
      <w:proofErr w:type="spellEnd"/>
      <w:r w:rsidRPr="007821F8">
        <w:rPr>
          <w:rFonts w:ascii="Arial" w:hAnsi="Arial" w:cs="Arial"/>
          <w:sz w:val="24"/>
          <w:szCs w:val="24"/>
        </w:rPr>
        <w:t xml:space="preserve">, </w:t>
      </w:r>
      <w:proofErr w:type="spellStart"/>
      <w:r w:rsidRPr="007821F8">
        <w:rPr>
          <w:rFonts w:ascii="Arial" w:hAnsi="Arial" w:cs="Arial"/>
          <w:sz w:val="24"/>
          <w:szCs w:val="24"/>
        </w:rPr>
        <w:t>xls</w:t>
      </w:r>
      <w:proofErr w:type="spellEnd"/>
      <w:r w:rsidRPr="007821F8">
        <w:rPr>
          <w:rFonts w:ascii="Arial" w:hAnsi="Arial" w:cs="Arial"/>
          <w:sz w:val="24"/>
          <w:szCs w:val="24"/>
        </w:rPr>
        <w:t xml:space="preserve">, </w:t>
      </w:r>
      <w:proofErr w:type="spellStart"/>
      <w:r w:rsidRPr="007821F8">
        <w:rPr>
          <w:rFonts w:ascii="Arial" w:hAnsi="Arial" w:cs="Arial"/>
          <w:sz w:val="24"/>
          <w:szCs w:val="24"/>
        </w:rPr>
        <w:t>xlsx</w:t>
      </w:r>
      <w:proofErr w:type="spellEnd"/>
      <w:r w:rsidRPr="007821F8">
        <w:rPr>
          <w:rFonts w:ascii="Arial" w:hAnsi="Arial" w:cs="Arial"/>
          <w:sz w:val="24"/>
          <w:szCs w:val="24"/>
        </w:rPr>
        <w:t xml:space="preserve">, </w:t>
      </w:r>
      <w:proofErr w:type="spellStart"/>
      <w:r w:rsidRPr="007821F8">
        <w:rPr>
          <w:rFonts w:ascii="Arial" w:hAnsi="Arial" w:cs="Arial"/>
          <w:sz w:val="24"/>
          <w:szCs w:val="24"/>
        </w:rPr>
        <w:t>jpg</w:t>
      </w:r>
      <w:proofErr w:type="spellEnd"/>
      <w:r w:rsidRPr="007821F8">
        <w:rPr>
          <w:rFonts w:ascii="Arial" w:hAnsi="Arial" w:cs="Arial"/>
          <w:sz w:val="24"/>
          <w:szCs w:val="24"/>
        </w:rPr>
        <w:t xml:space="preserve">, </w:t>
      </w:r>
      <w:proofErr w:type="spellStart"/>
      <w:r w:rsidRPr="007821F8">
        <w:rPr>
          <w:rFonts w:ascii="Arial" w:hAnsi="Arial" w:cs="Arial"/>
          <w:sz w:val="24"/>
          <w:szCs w:val="24"/>
        </w:rPr>
        <w:t>tiff</w:t>
      </w:r>
      <w:proofErr w:type="spellEnd"/>
      <w:r w:rsidRPr="007821F8">
        <w:rPr>
          <w:rFonts w:ascii="Arial" w:hAnsi="Arial" w:cs="Arial"/>
          <w:sz w:val="24"/>
          <w:szCs w:val="24"/>
        </w:rPr>
        <w:t xml:space="preserve">, </w:t>
      </w:r>
      <w:proofErr w:type="spellStart"/>
      <w:r w:rsidRPr="007821F8">
        <w:rPr>
          <w:rFonts w:ascii="Arial" w:hAnsi="Arial" w:cs="Arial"/>
          <w:sz w:val="24"/>
          <w:szCs w:val="24"/>
        </w:rPr>
        <w:t>gif</w:t>
      </w:r>
      <w:proofErr w:type="spellEnd"/>
      <w:r w:rsidRPr="007821F8">
        <w:rPr>
          <w:rFonts w:ascii="Arial" w:hAnsi="Arial" w:cs="Arial"/>
          <w:sz w:val="24"/>
          <w:szCs w:val="24"/>
        </w:rPr>
        <w:t xml:space="preserve">, </w:t>
      </w:r>
      <w:proofErr w:type="spellStart"/>
      <w:r w:rsidRPr="007821F8">
        <w:rPr>
          <w:rFonts w:ascii="Arial" w:hAnsi="Arial" w:cs="Arial"/>
          <w:sz w:val="24"/>
          <w:szCs w:val="24"/>
        </w:rPr>
        <w:t>rar</w:t>
      </w:r>
      <w:proofErr w:type="spellEnd"/>
      <w:r w:rsidRPr="007821F8">
        <w:rPr>
          <w:rFonts w:ascii="Arial" w:hAnsi="Arial" w:cs="Arial"/>
          <w:sz w:val="24"/>
          <w:szCs w:val="24"/>
        </w:rPr>
        <w:t xml:space="preserve">, </w:t>
      </w:r>
      <w:proofErr w:type="spellStart"/>
      <w:r w:rsidRPr="007821F8">
        <w:rPr>
          <w:rFonts w:ascii="Arial" w:hAnsi="Arial" w:cs="Arial"/>
          <w:sz w:val="24"/>
          <w:szCs w:val="24"/>
        </w:rPr>
        <w:t>zip</w:t>
      </w:r>
      <w:proofErr w:type="spellEnd"/>
      <w:r w:rsidRPr="007821F8">
        <w:rPr>
          <w:rFonts w:ascii="Arial" w:hAnsi="Arial" w:cs="Arial"/>
          <w:sz w:val="24"/>
          <w:szCs w:val="24"/>
        </w:rPr>
        <w:t>. Предоставление файлов, имеющих форматы, отличные от указанных, не допускается;</w:t>
      </w:r>
    </w:p>
    <w:p w14:paraId="461FB9CC"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4A279D20"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6CC3C28B" w14:textId="77777777" w:rsidR="006A1331" w:rsidRPr="007821F8" w:rsidRDefault="006A1331" w:rsidP="007821F8">
      <w:pPr>
        <w:autoSpaceDE w:val="0"/>
        <w:autoSpaceDN w:val="0"/>
        <w:adjustRightInd w:val="0"/>
        <w:spacing w:after="0" w:line="240" w:lineRule="auto"/>
        <w:ind w:firstLine="539"/>
        <w:jc w:val="both"/>
        <w:rPr>
          <w:rFonts w:ascii="Arial" w:hAnsi="Arial" w:cs="Arial"/>
          <w:sz w:val="24"/>
          <w:szCs w:val="24"/>
        </w:rPr>
      </w:pPr>
      <w:r w:rsidRPr="007821F8">
        <w:rPr>
          <w:rFonts w:ascii="Arial" w:hAnsi="Arial" w:cs="Arial"/>
          <w:sz w:val="24"/>
          <w:szCs w:val="24"/>
        </w:rPr>
        <w:t>5) файлы не должны содержать вирусов и вредоносных программ.</w:t>
      </w:r>
    </w:p>
    <w:p w14:paraId="2D0B3A3F" w14:textId="77777777" w:rsidR="006A1331" w:rsidRPr="007821F8" w:rsidRDefault="006A1331" w:rsidP="007821F8">
      <w:pPr>
        <w:pStyle w:val="ConsPlusNormal"/>
        <w:jc w:val="center"/>
        <w:rPr>
          <w:rFonts w:ascii="Arial" w:hAnsi="Arial" w:cs="Arial"/>
          <w:sz w:val="24"/>
          <w:szCs w:val="24"/>
        </w:rPr>
      </w:pPr>
    </w:p>
    <w:p w14:paraId="22C63E02"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lastRenderedPageBreak/>
        <w:t xml:space="preserve">Раздел 3. СОСТАВ, ПОСЛЕДОВАТЕЛЬНОСТЬ И СРОКИ ВЫПОЛНЕНИЯ АДМИНИСТРАТИВНЫХ ПРОЦЕДУР (ДЕЙСТВИЙ), </w:t>
      </w:r>
      <w:r w:rsidRPr="007821F8">
        <w:rPr>
          <w:rFonts w:ascii="Arial" w:hAnsi="Arial" w:cs="Arial"/>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2A459244" w14:textId="77777777" w:rsidR="006A1331" w:rsidRPr="007821F8" w:rsidRDefault="006A1331" w:rsidP="007821F8">
      <w:pPr>
        <w:pStyle w:val="ConsPlusNormal"/>
        <w:jc w:val="center"/>
        <w:rPr>
          <w:rFonts w:ascii="Arial" w:hAnsi="Arial" w:cs="Arial"/>
          <w:sz w:val="24"/>
          <w:szCs w:val="24"/>
        </w:rPr>
      </w:pPr>
    </w:p>
    <w:p w14:paraId="4A0915BE" w14:textId="77777777" w:rsidR="006A1331" w:rsidRPr="007821F8" w:rsidRDefault="006A1331" w:rsidP="007821F8">
      <w:pPr>
        <w:pStyle w:val="ConsPlusNormal"/>
        <w:jc w:val="center"/>
        <w:outlineLvl w:val="2"/>
        <w:rPr>
          <w:rFonts w:ascii="Arial" w:hAnsi="Arial" w:cs="Arial"/>
          <w:sz w:val="24"/>
          <w:szCs w:val="24"/>
        </w:rPr>
      </w:pPr>
      <w:bookmarkStart w:id="2" w:name="P268"/>
      <w:bookmarkEnd w:id="2"/>
      <w:r w:rsidRPr="007821F8">
        <w:rPr>
          <w:rFonts w:ascii="Arial" w:hAnsi="Arial" w:cs="Arial"/>
          <w:sz w:val="24"/>
          <w:szCs w:val="24"/>
        </w:rPr>
        <w:t>3.1. Исчерпывающий перечень административных процедур</w:t>
      </w:r>
    </w:p>
    <w:p w14:paraId="5993E819" w14:textId="77777777" w:rsidR="006A1331" w:rsidRPr="007821F8" w:rsidRDefault="006A1331" w:rsidP="007821F8">
      <w:pPr>
        <w:pStyle w:val="ConsPlusNormal"/>
        <w:jc w:val="center"/>
        <w:rPr>
          <w:rFonts w:ascii="Arial" w:hAnsi="Arial" w:cs="Arial"/>
          <w:sz w:val="24"/>
          <w:szCs w:val="24"/>
        </w:rPr>
      </w:pPr>
    </w:p>
    <w:p w14:paraId="1A3BEB4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Предоставление муниципальной услуги включает в себя следующие административные процедуры:</w:t>
      </w:r>
    </w:p>
    <w:p w14:paraId="07BD3D9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прием заявления о предоставлении муниципальной услуги и прилагаемых к нему документов;</w:t>
      </w:r>
    </w:p>
    <w:p w14:paraId="01EF7716" w14:textId="55ADF71E"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возврат заявления о предоставлении земельного участка при наличии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w:t>
      </w:r>
    </w:p>
    <w:p w14:paraId="5AB83C3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68E9FC4B" w14:textId="56DDC728"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 за исключением случая рассмотрения заявления о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извещения о предоставлении земельного участка или решения об отказе в предоставлении земельного участка в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в соответствии с пунктом 8 статья 39.15 или статьей 39.16 Земельного кодекса;</w:t>
      </w:r>
    </w:p>
    <w:p w14:paraId="7380A794" w14:textId="28FE036E"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опубликование извещения о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в отношении которого не принято решение об отказе в предоставлении земельного участка для указанных целей в соответствии с пунктом 8 статья 39.15 или статьей 39.16 Земельного кодекса;</w:t>
      </w:r>
    </w:p>
    <w:p w14:paraId="29A9CCE8" w14:textId="43D0E961"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подготовка результата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и в отношении которого было опубликовано извещения о предоставлении земельного участка;</w:t>
      </w:r>
    </w:p>
    <w:p w14:paraId="7226A89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направление (выдача) результата предоставления муниципальной услуги.</w:t>
      </w:r>
    </w:p>
    <w:p w14:paraId="501E6732" w14:textId="77777777" w:rsidR="006A1331" w:rsidRPr="007821F8" w:rsidRDefault="006A1331" w:rsidP="007821F8">
      <w:pPr>
        <w:pStyle w:val="ConsPlusNormal"/>
        <w:ind w:firstLine="540"/>
        <w:jc w:val="both"/>
        <w:rPr>
          <w:rFonts w:ascii="Arial" w:hAnsi="Arial" w:cs="Arial"/>
          <w:sz w:val="24"/>
          <w:szCs w:val="24"/>
        </w:rPr>
      </w:pPr>
    </w:p>
    <w:p w14:paraId="3969C7CD"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lastRenderedPageBreak/>
        <w:t xml:space="preserve">3.2. Прием заявления о предоставлении муниципальной услуги </w:t>
      </w:r>
    </w:p>
    <w:p w14:paraId="2A22C6C3"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и прилагаемых к нему документов</w:t>
      </w:r>
    </w:p>
    <w:p w14:paraId="132FDEAA" w14:textId="77777777" w:rsidR="006A1331" w:rsidRPr="007821F8" w:rsidRDefault="006A1331" w:rsidP="007821F8">
      <w:pPr>
        <w:pStyle w:val="ConsPlusNormal"/>
        <w:jc w:val="center"/>
        <w:outlineLvl w:val="2"/>
        <w:rPr>
          <w:rFonts w:ascii="Arial" w:hAnsi="Arial" w:cs="Arial"/>
          <w:sz w:val="24"/>
          <w:szCs w:val="24"/>
        </w:rPr>
      </w:pPr>
    </w:p>
    <w:p w14:paraId="2E7DDF9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w:t>
      </w:r>
    </w:p>
    <w:p w14:paraId="2DF7C122" w14:textId="7C074903"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3.2.2. Должностным лицом, ответственным за выполнение административной процедуры, является специалист </w:t>
      </w:r>
      <w:proofErr w:type="spellStart"/>
      <w:r w:rsidR="00C16193" w:rsidRPr="007821F8">
        <w:rPr>
          <w:rFonts w:ascii="Arial" w:hAnsi="Arial" w:cs="Arial"/>
          <w:sz w:val="24"/>
          <w:szCs w:val="24"/>
        </w:rPr>
        <w:t>ДУМИЗ</w:t>
      </w:r>
      <w:r w:rsidR="00A51C90" w:rsidRPr="007821F8">
        <w:rPr>
          <w:rFonts w:ascii="Arial" w:hAnsi="Arial" w:cs="Arial"/>
          <w:sz w:val="24"/>
          <w:szCs w:val="24"/>
        </w:rPr>
        <w:t>а</w:t>
      </w:r>
      <w:proofErr w:type="spellEnd"/>
      <w:r w:rsidR="00A51C90" w:rsidRPr="007821F8">
        <w:rPr>
          <w:rFonts w:ascii="Arial" w:hAnsi="Arial" w:cs="Arial"/>
          <w:sz w:val="24"/>
          <w:szCs w:val="24"/>
        </w:rPr>
        <w:t>,</w:t>
      </w:r>
      <w:r w:rsidRPr="007821F8">
        <w:rPr>
          <w:rFonts w:ascii="Arial" w:hAnsi="Arial" w:cs="Arial"/>
          <w:sz w:val="24"/>
          <w:szCs w:val="24"/>
        </w:rPr>
        <w:t xml:space="preserve">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14B8F2F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Специалист, ответственный за прием документов, осуществляет следующие административные действия:</w:t>
      </w:r>
    </w:p>
    <w:p w14:paraId="164CED3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2035B69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47A9B31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и документов, изготавливает копии представленных документов (при наличии), регистрирует заявление;</w:t>
      </w:r>
    </w:p>
    <w:p w14:paraId="5449429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198C79A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3D2359C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6) при поступлении заявления и документов в форме электронных документов обеспечивает их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14:paraId="1038E36B" w14:textId="54E0AE89"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7) при наличии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передает заявление и документы должностному лицу, ответственному за рассмотрение документов для подготовки и направления уведомления о возврате заявления;</w:t>
      </w:r>
    </w:p>
    <w:p w14:paraId="71794075" w14:textId="411EB221"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8) при отсутствии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xml:space="preserve">,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и при непредставлении заявителем самостоятельно документов, установленных пунктом 2.6.2 подраздела 2.6 раздела 2 настоящего административного регламента, </w:t>
      </w:r>
      <w:r w:rsidRPr="007821F8">
        <w:rPr>
          <w:rFonts w:ascii="Arial" w:hAnsi="Arial" w:cs="Arial"/>
          <w:sz w:val="24"/>
          <w:szCs w:val="24"/>
        </w:rPr>
        <w:lastRenderedPageBreak/>
        <w:t>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53AAB85F" w14:textId="2D127A25"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9) при отсутствии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установленных пунктами 2.8.2, 2.8.3 подраздела 2.8 раздела 2 настоящего административного регламента, и при представлении заявителем самостоятельно документов, установленных пунктом 2.6.2 подраздела 2.6 раздела 2 настоящего административного регламента, передает заявление и документы должностному лицу, за рассмотрение документов и подготовки результата услуги.</w:t>
      </w:r>
    </w:p>
    <w:p w14:paraId="576FF5B1" w14:textId="2892FC72"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C16193" w:rsidRPr="007821F8">
        <w:rPr>
          <w:rFonts w:ascii="Arial" w:hAnsi="Arial" w:cs="Arial"/>
          <w:sz w:val="24"/>
          <w:szCs w:val="24"/>
        </w:rPr>
        <w:t>ДУМИЗ</w:t>
      </w:r>
      <w:r w:rsidRPr="007821F8">
        <w:rPr>
          <w:rFonts w:ascii="Arial" w:hAnsi="Arial" w:cs="Arial"/>
          <w:sz w:val="24"/>
          <w:szCs w:val="24"/>
        </w:rPr>
        <w:t>.</w:t>
      </w:r>
    </w:p>
    <w:p w14:paraId="7D3177B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3.2.4. Критерием принятия решения в рамках настоящей административной процедуры наличие либо отсутствие основания для отказа в приеме.</w:t>
      </w:r>
    </w:p>
    <w:p w14:paraId="6DC9ACD2" w14:textId="77777777" w:rsidR="006A1331" w:rsidRPr="007821F8" w:rsidRDefault="006A1331" w:rsidP="007821F8">
      <w:pPr>
        <w:pStyle w:val="ConsPlusNormal"/>
        <w:ind w:left="709"/>
        <w:jc w:val="both"/>
        <w:rPr>
          <w:rFonts w:ascii="Arial" w:hAnsi="Arial" w:cs="Arial"/>
          <w:sz w:val="24"/>
          <w:szCs w:val="24"/>
        </w:rPr>
      </w:pPr>
      <w:r w:rsidRPr="007821F8">
        <w:rPr>
          <w:rFonts w:ascii="Arial" w:hAnsi="Arial" w:cs="Arial"/>
          <w:sz w:val="24"/>
          <w:szCs w:val="24"/>
        </w:rPr>
        <w:t>3.2.5. Результатом выполнения административной процедуры является:</w:t>
      </w:r>
    </w:p>
    <w:p w14:paraId="6CF7E74D" w14:textId="77777777" w:rsidR="006A1331" w:rsidRPr="007821F8" w:rsidRDefault="006A1331" w:rsidP="007821F8">
      <w:pPr>
        <w:pStyle w:val="ConsPlusNormal"/>
        <w:ind w:left="709"/>
        <w:jc w:val="both"/>
        <w:rPr>
          <w:rFonts w:ascii="Arial" w:hAnsi="Arial" w:cs="Arial"/>
          <w:sz w:val="24"/>
          <w:szCs w:val="24"/>
        </w:rPr>
      </w:pPr>
      <w:r w:rsidRPr="007821F8">
        <w:rPr>
          <w:rFonts w:ascii="Arial" w:hAnsi="Arial" w:cs="Arial"/>
          <w:sz w:val="24"/>
          <w:szCs w:val="24"/>
        </w:rPr>
        <w:t>- прием и регистрация заявления и прилагаемых документов;</w:t>
      </w:r>
    </w:p>
    <w:p w14:paraId="7D716E47" w14:textId="77777777" w:rsidR="006A1331" w:rsidRPr="007821F8" w:rsidRDefault="006A1331" w:rsidP="007821F8">
      <w:pPr>
        <w:pStyle w:val="ConsPlusNormal"/>
        <w:ind w:left="709"/>
        <w:jc w:val="both"/>
        <w:rPr>
          <w:rFonts w:ascii="Arial" w:hAnsi="Arial" w:cs="Arial"/>
          <w:sz w:val="24"/>
          <w:szCs w:val="24"/>
        </w:rPr>
      </w:pPr>
      <w:r w:rsidRPr="007821F8">
        <w:rPr>
          <w:rFonts w:ascii="Arial" w:hAnsi="Arial" w:cs="Arial"/>
          <w:sz w:val="24"/>
          <w:szCs w:val="24"/>
        </w:rPr>
        <w:t>- отказ в приеме заявления и прилагаемых документов.</w:t>
      </w:r>
    </w:p>
    <w:p w14:paraId="03A09CF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3.2.6. Способом фиксации результата выполнения административной процедуры является:</w:t>
      </w:r>
    </w:p>
    <w:p w14:paraId="43B3983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выдача (направление) заявителю (представителю заявителя) расписки (сообщения) о получении документов - при приеме и регистрации заявления и прилагаемых документов;</w:t>
      </w:r>
    </w:p>
    <w:p w14:paraId="5BE3249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выдача (направление) уведомления (представителю заявителя) о возврате заявления и прилагаемых документов – при отказе в приеме заявления и прилагаемых документов.</w:t>
      </w:r>
    </w:p>
    <w:p w14:paraId="33FF6795" w14:textId="77777777" w:rsidR="006A1331" w:rsidRPr="007821F8" w:rsidRDefault="006A1331" w:rsidP="007821F8">
      <w:pPr>
        <w:pStyle w:val="ConsPlusNormal"/>
        <w:jc w:val="center"/>
        <w:rPr>
          <w:rFonts w:ascii="Arial" w:hAnsi="Arial" w:cs="Arial"/>
          <w:sz w:val="24"/>
          <w:szCs w:val="24"/>
        </w:rPr>
      </w:pPr>
    </w:p>
    <w:p w14:paraId="683597D8" w14:textId="398334E4"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3.3. Возврат заявления о предоставлении земельного участка при наличии оснований для отказа в предоставлении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w:t>
      </w:r>
    </w:p>
    <w:p w14:paraId="6B0F15B4" w14:textId="77777777" w:rsidR="006A1331" w:rsidRPr="007821F8" w:rsidRDefault="006A1331" w:rsidP="007821F8">
      <w:pPr>
        <w:pStyle w:val="ConsPlusNormal"/>
        <w:jc w:val="center"/>
        <w:rPr>
          <w:rFonts w:ascii="Arial" w:hAnsi="Arial" w:cs="Arial"/>
          <w:sz w:val="24"/>
          <w:szCs w:val="24"/>
        </w:rPr>
      </w:pPr>
    </w:p>
    <w:p w14:paraId="3CC08B3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3.3.1. Основанием для начала административной процедуры является поступление документов, для подготовки уведомления о возврате заявления о предоставлении земельного участка в связи с установлением наличия оснований для отказа в предоставлении муниципальной услуги, установленных пунктами 2.8.2, 2.8.3 подраздела 2.8 раздела 2 настоящего административного регламента.</w:t>
      </w:r>
    </w:p>
    <w:p w14:paraId="41AA456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3.3.2. Должностными лицами, ответственными за выполнение административной процедуры, являются:</w:t>
      </w:r>
    </w:p>
    <w:p w14:paraId="3C355AA2" w14:textId="45CB0D7D"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специалист </w:t>
      </w:r>
      <w:proofErr w:type="spellStart"/>
      <w:r w:rsidR="00C16193" w:rsidRPr="007821F8">
        <w:rPr>
          <w:rFonts w:ascii="Arial" w:hAnsi="Arial" w:cs="Arial"/>
          <w:sz w:val="24"/>
          <w:szCs w:val="24"/>
        </w:rPr>
        <w:t>ДУМИЗ</w:t>
      </w:r>
      <w:r w:rsidR="00A51C90" w:rsidRPr="007821F8">
        <w:rPr>
          <w:rFonts w:ascii="Arial" w:hAnsi="Arial" w:cs="Arial"/>
          <w:sz w:val="24"/>
          <w:szCs w:val="24"/>
        </w:rPr>
        <w:t>а</w:t>
      </w:r>
      <w:proofErr w:type="spellEnd"/>
      <w:r w:rsidRPr="007821F8">
        <w:rPr>
          <w:rFonts w:ascii="Arial" w:hAnsi="Arial" w:cs="Arial"/>
          <w:sz w:val="24"/>
          <w:szCs w:val="24"/>
        </w:rPr>
        <w:t>, в должностные обязанности которого входит рассмотрение документов и подготовка проекта уведомления о возврате без рассмотрения (далее – специалист, ответственный за подготовку проекта);</w:t>
      </w:r>
    </w:p>
    <w:p w14:paraId="65E2C700" w14:textId="0ED611DD"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2) руководитель </w:t>
      </w:r>
      <w:proofErr w:type="spellStart"/>
      <w:r w:rsidR="00C16193" w:rsidRPr="007821F8">
        <w:rPr>
          <w:rFonts w:ascii="Arial" w:hAnsi="Arial" w:cs="Arial"/>
          <w:sz w:val="24"/>
          <w:szCs w:val="24"/>
        </w:rPr>
        <w:t>ДУМИЗ</w:t>
      </w:r>
      <w:r w:rsidR="00A51C90" w:rsidRPr="007821F8">
        <w:rPr>
          <w:rFonts w:ascii="Arial" w:hAnsi="Arial" w:cs="Arial"/>
          <w:sz w:val="24"/>
          <w:szCs w:val="24"/>
        </w:rPr>
        <w:t>а</w:t>
      </w:r>
      <w:proofErr w:type="spellEnd"/>
      <w:r w:rsidRPr="007821F8">
        <w:rPr>
          <w:rFonts w:ascii="Arial" w:hAnsi="Arial" w:cs="Arial"/>
          <w:sz w:val="24"/>
          <w:szCs w:val="24"/>
        </w:rPr>
        <w:t xml:space="preserve"> </w:t>
      </w:r>
      <w:r w:rsidR="00A51C90" w:rsidRPr="007821F8">
        <w:rPr>
          <w:rFonts w:ascii="Arial" w:hAnsi="Arial" w:cs="Arial"/>
          <w:sz w:val="24"/>
          <w:szCs w:val="24"/>
        </w:rPr>
        <w:t>(</w:t>
      </w:r>
      <w:r w:rsidRPr="007821F8">
        <w:rPr>
          <w:rFonts w:ascii="Arial" w:hAnsi="Arial" w:cs="Arial"/>
          <w:sz w:val="24"/>
          <w:szCs w:val="24"/>
        </w:rPr>
        <w:t>далее - руководитель);</w:t>
      </w:r>
    </w:p>
    <w:p w14:paraId="47F93626" w14:textId="28416755"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 специалист </w:t>
      </w:r>
      <w:proofErr w:type="spellStart"/>
      <w:r w:rsidR="00C16193" w:rsidRPr="007821F8">
        <w:rPr>
          <w:rFonts w:ascii="Arial" w:hAnsi="Arial" w:cs="Arial"/>
          <w:sz w:val="24"/>
          <w:szCs w:val="24"/>
        </w:rPr>
        <w:t>ДУМИЗ</w:t>
      </w:r>
      <w:r w:rsidR="00A51C90" w:rsidRPr="007821F8">
        <w:rPr>
          <w:rFonts w:ascii="Arial" w:hAnsi="Arial" w:cs="Arial"/>
          <w:sz w:val="24"/>
          <w:szCs w:val="24"/>
        </w:rPr>
        <w:t>а</w:t>
      </w:r>
      <w:proofErr w:type="spellEnd"/>
      <w:r w:rsidRPr="007821F8">
        <w:rPr>
          <w:rFonts w:ascii="Arial" w:hAnsi="Arial" w:cs="Arial"/>
          <w:sz w:val="24"/>
          <w:szCs w:val="24"/>
        </w:rPr>
        <w:t xml:space="preserve">, в должностные обязанности которого входит направление (вручение) документов (далее – специалист, ответственный за </w:t>
      </w:r>
      <w:r w:rsidRPr="007821F8">
        <w:rPr>
          <w:rFonts w:ascii="Arial" w:hAnsi="Arial" w:cs="Arial"/>
          <w:sz w:val="24"/>
          <w:szCs w:val="24"/>
        </w:rPr>
        <w:lastRenderedPageBreak/>
        <w:t>направление результата).</w:t>
      </w:r>
    </w:p>
    <w:p w14:paraId="3E9F1FE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3.3.3. Специалист, ответственный за подготовку проекта, выполняет следующие административные действия: </w:t>
      </w:r>
    </w:p>
    <w:p w14:paraId="7997C16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пунктами 2.8.2, 2.8.3 подраздела 2.8 раздела 2 настоящего административного; </w:t>
      </w:r>
    </w:p>
    <w:p w14:paraId="4DE44AA3"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передает проект руководителю для рассмотрения.</w:t>
      </w:r>
    </w:p>
    <w:p w14:paraId="4A10398A"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3.3.4. Руководитель выполняет следующие административные действия: </w:t>
      </w:r>
    </w:p>
    <w:p w14:paraId="6B7C334E"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проверяет данные, указанные в проекте; </w:t>
      </w:r>
    </w:p>
    <w:p w14:paraId="16C91ED1"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3CAFE58F"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раздела 3 настоящего административного регламента.</w:t>
      </w:r>
    </w:p>
    <w:p w14:paraId="43066A2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3.3.5. Специалист, ответственный за направление результата, выполняет следующие административные действия:</w:t>
      </w:r>
    </w:p>
    <w:p w14:paraId="68242845"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уведомления с последующей его выдачей при личном обращении заявителя (представителя заявителя);</w:t>
      </w:r>
    </w:p>
    <w:p w14:paraId="4E29DCC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уведомления в МФЦ;</w:t>
      </w:r>
    </w:p>
    <w:p w14:paraId="37085002"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выборе заявителем способа получения результата услуги в электронном виде - направляет через личный кабинет заявителя (представителя заявителя) уведомление.</w:t>
      </w:r>
    </w:p>
    <w:p w14:paraId="54F224A8" w14:textId="4FF7BF39"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3.3.6. Срок </w:t>
      </w:r>
      <w:r w:rsidR="00C871BA" w:rsidRPr="007821F8">
        <w:rPr>
          <w:rFonts w:ascii="Arial" w:hAnsi="Arial" w:cs="Arial"/>
          <w:sz w:val="24"/>
          <w:szCs w:val="24"/>
        </w:rPr>
        <w:t xml:space="preserve">возврата </w:t>
      </w:r>
      <w:r w:rsidRPr="007821F8">
        <w:rPr>
          <w:rFonts w:ascii="Arial" w:hAnsi="Arial" w:cs="Arial"/>
          <w:sz w:val="24"/>
          <w:szCs w:val="24"/>
        </w:rPr>
        <w:t>заявления о предоставлении земельного участка при наличии оснований для отказа в предоставлении муниципальной услуги - в течение 5рабочих дней со дня поступления заявления и прилагаемых документов.</w:t>
      </w:r>
    </w:p>
    <w:p w14:paraId="68752941"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3.3.7. Критерием принятия решения в рамках настоящей административной процедуры является наличие оснований для отказа в предоставлении муниципальной услуги. </w:t>
      </w:r>
    </w:p>
    <w:p w14:paraId="71BC95DA"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3.3.8.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14:paraId="6ACDB3F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3.3.9. Способом фиксации результата выполнения административной процедуры является отметка о направлении (выдаче) уведомления заявителю.</w:t>
      </w:r>
    </w:p>
    <w:p w14:paraId="707E20F6" w14:textId="77777777" w:rsidR="006A1331" w:rsidRPr="007821F8" w:rsidRDefault="006A1331" w:rsidP="007821F8">
      <w:pPr>
        <w:pStyle w:val="ConsPlusNormal"/>
        <w:jc w:val="center"/>
        <w:rPr>
          <w:rFonts w:ascii="Arial" w:hAnsi="Arial" w:cs="Arial"/>
          <w:sz w:val="24"/>
          <w:szCs w:val="24"/>
        </w:rPr>
      </w:pPr>
    </w:p>
    <w:p w14:paraId="31C35E8D"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3.4. Формирование и направление межведомственных запросов</w:t>
      </w:r>
    </w:p>
    <w:p w14:paraId="2F0F1154"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в органы (организации), в распоряжении которых находятся документы и сведения,</w:t>
      </w:r>
    </w:p>
    <w:p w14:paraId="70188FA4"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необходимые для предоставления муниципальной услуги</w:t>
      </w:r>
    </w:p>
    <w:p w14:paraId="794B7565" w14:textId="77777777" w:rsidR="006A1331" w:rsidRPr="007821F8" w:rsidRDefault="006A1331" w:rsidP="007821F8">
      <w:pPr>
        <w:pStyle w:val="ConsPlusNormal"/>
        <w:ind w:firstLine="567"/>
        <w:jc w:val="both"/>
        <w:outlineLvl w:val="2"/>
        <w:rPr>
          <w:rFonts w:ascii="Arial" w:hAnsi="Arial" w:cs="Arial"/>
          <w:sz w:val="24"/>
          <w:szCs w:val="24"/>
        </w:rPr>
      </w:pPr>
    </w:p>
    <w:p w14:paraId="5EE3966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3.4.1. Основанием для начала административной процедуры является поступление заявления о предоставлении муниципальной услуги и документов.</w:t>
      </w:r>
    </w:p>
    <w:p w14:paraId="5C0DF137" w14:textId="7970CBCD"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3.4.2. Должностным лицом, ответственным за выполнение административной процедуры, является специалист </w:t>
      </w:r>
      <w:proofErr w:type="spellStart"/>
      <w:r w:rsidR="00C16193" w:rsidRPr="007821F8">
        <w:rPr>
          <w:rFonts w:ascii="Arial" w:hAnsi="Arial" w:cs="Arial"/>
          <w:sz w:val="24"/>
          <w:szCs w:val="24"/>
        </w:rPr>
        <w:t>ДУМИЗ</w:t>
      </w:r>
      <w:r w:rsidR="00A51C90" w:rsidRPr="007821F8">
        <w:rPr>
          <w:rFonts w:ascii="Arial" w:hAnsi="Arial" w:cs="Arial"/>
          <w:sz w:val="24"/>
          <w:szCs w:val="24"/>
        </w:rPr>
        <w:t>а</w:t>
      </w:r>
      <w:proofErr w:type="spellEnd"/>
      <w:r w:rsidRPr="007821F8">
        <w:rPr>
          <w:rFonts w:ascii="Arial" w:hAnsi="Arial" w:cs="Arial"/>
          <w:sz w:val="24"/>
          <w:szCs w:val="24"/>
        </w:rPr>
        <w:t>, ответственный за направление межведомственных запросов.</w:t>
      </w:r>
    </w:p>
    <w:p w14:paraId="145EA1A7" w14:textId="77777777" w:rsidR="00003930"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lastRenderedPageBreak/>
        <w:t xml:space="preserve">3.4.3. </w:t>
      </w:r>
      <w:r w:rsidR="00003930" w:rsidRPr="007821F8">
        <w:rPr>
          <w:rFonts w:ascii="Arial" w:hAnsi="Arial" w:cs="Arial"/>
          <w:sz w:val="24"/>
          <w:szCs w:val="24"/>
        </w:rPr>
        <w:t>Специалист, ответственный за направление межведомственных запросов, осуществляет следующие административные действия:</w:t>
      </w:r>
    </w:p>
    <w:p w14:paraId="0D6C302E"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1) формирует и направляет межведомственные запросы в целях получения:</w:t>
      </w:r>
    </w:p>
    <w:p w14:paraId="0A810425"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выписки на земельный участок из Единого государственного реестра недвижимости - в Федеральной службе государственной регистрации, кадастра и картографии;</w:t>
      </w:r>
    </w:p>
    <w:p w14:paraId="1288B219"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выписки на объект недвижимости из Единого государственного реестра недвижимости - в Федеральной службе государственной регистрации, кадастра и картографии;</w:t>
      </w:r>
    </w:p>
    <w:p w14:paraId="21251478"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выписки из Единого государственного реестра юридических лиц - в Федеральной налоговой службе;</w:t>
      </w:r>
    </w:p>
    <w:p w14:paraId="268EF997"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выписки из Единого государственного реестра индивидуальных предпринимателей - в Федеральной налоговой службе;</w:t>
      </w:r>
    </w:p>
    <w:p w14:paraId="5609DFF5"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решения о предоставлении в пользование водных биологических ресурсов;</w:t>
      </w:r>
    </w:p>
    <w:p w14:paraId="53E1AC7E"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о предоставлении рыбопромыслового участка;</w:t>
      </w:r>
    </w:p>
    <w:p w14:paraId="13A34C98"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пользования водными биологическими ресурсами;</w:t>
      </w:r>
    </w:p>
    <w:p w14:paraId="7ABE2F7E" w14:textId="77777777" w:rsidR="00003930"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пользования рыбоводным участком;</w:t>
      </w:r>
    </w:p>
    <w:p w14:paraId="7B1F92A5" w14:textId="6D30F187" w:rsidR="006A1331"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r w:rsidR="006A1331" w:rsidRPr="007821F8">
        <w:rPr>
          <w:rFonts w:ascii="Arial" w:hAnsi="Arial" w:cs="Arial"/>
          <w:sz w:val="24"/>
          <w:szCs w:val="24"/>
        </w:rPr>
        <w:t>.</w:t>
      </w:r>
    </w:p>
    <w:p w14:paraId="0549C3E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3.4.4. Межведомственный запрос оформляется в соответствии с требованиями ФЗ № 210-ФЗ.</w:t>
      </w:r>
    </w:p>
    <w:p w14:paraId="79EDF17F"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3856A141"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6E7507B6"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AB5CDC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Формирование и направление межведомственных запросов осуществляется в день приема уведомления и прилагаемых к нему документов.</w:t>
      </w:r>
    </w:p>
    <w:p w14:paraId="115FFF66"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3.4.5.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2AD5A8A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3.4.6.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61B4A64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3.4.7. Способом фиксации результата выполнения административной процедуры является регистрация запросов.</w:t>
      </w:r>
    </w:p>
    <w:p w14:paraId="6A5CAD50" w14:textId="18A34E22"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 xml:space="preserve">3.5.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7821F8">
        <w:rPr>
          <w:rFonts w:ascii="Arial" w:hAnsi="Arial" w:cs="Arial"/>
          <w:sz w:val="24"/>
          <w:szCs w:val="24"/>
        </w:rPr>
        <w:lastRenderedPageBreak/>
        <w:t>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извещения о предоставлении земельного участка или решения об отказе в предоставлении земельного участка в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в соответствии с пунктом 8 статья 39.15 или статьей 39.16 Земельного кодекса Российской Федерации</w:t>
      </w:r>
    </w:p>
    <w:p w14:paraId="0071D200" w14:textId="77777777" w:rsidR="006A1331" w:rsidRPr="007821F8" w:rsidRDefault="006A1331" w:rsidP="007821F8">
      <w:pPr>
        <w:pStyle w:val="ConsPlusNormal"/>
        <w:ind w:firstLine="567"/>
        <w:jc w:val="both"/>
        <w:outlineLvl w:val="2"/>
        <w:rPr>
          <w:rFonts w:ascii="Arial" w:hAnsi="Arial" w:cs="Arial"/>
          <w:sz w:val="24"/>
          <w:szCs w:val="24"/>
        </w:rPr>
      </w:pPr>
    </w:p>
    <w:p w14:paraId="2991E7C0"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3.5.1.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услуги, поступление ответов на межведомственные запросы либо истечение 5 рабочих дней со дня их направления.</w:t>
      </w:r>
    </w:p>
    <w:p w14:paraId="5D74687F"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14:paraId="55D9BADF" w14:textId="0C7371D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специалист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Pr="007821F8">
        <w:rPr>
          <w:rFonts w:ascii="Arial" w:hAnsi="Arial" w:cs="Arial"/>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1CE2E05E" w14:textId="73D4CFE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руководитель</w:t>
      </w:r>
      <w:r w:rsidR="007F30D2" w:rsidRPr="007821F8">
        <w:rPr>
          <w:rFonts w:ascii="Arial" w:hAnsi="Arial" w:cs="Arial"/>
          <w:sz w:val="24"/>
          <w:szCs w:val="24"/>
        </w:rPr>
        <w:t xml:space="preserve">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007F30D2" w:rsidRPr="007821F8">
        <w:rPr>
          <w:rFonts w:ascii="Arial" w:hAnsi="Arial" w:cs="Arial"/>
          <w:sz w:val="24"/>
          <w:szCs w:val="24"/>
        </w:rPr>
        <w:t xml:space="preserve"> </w:t>
      </w:r>
      <w:r w:rsidR="007F30D2" w:rsidRPr="007821F8">
        <w:rPr>
          <w:rFonts w:ascii="Arial" w:hAnsi="Arial" w:cs="Arial"/>
          <w:i/>
          <w:sz w:val="24"/>
          <w:szCs w:val="24"/>
        </w:rPr>
        <w:t>(</w:t>
      </w:r>
      <w:r w:rsidRPr="007821F8">
        <w:rPr>
          <w:rFonts w:ascii="Arial" w:hAnsi="Arial" w:cs="Arial"/>
          <w:sz w:val="24"/>
          <w:szCs w:val="24"/>
        </w:rPr>
        <w:t>далее - руководитель).</w:t>
      </w:r>
    </w:p>
    <w:p w14:paraId="46C64A71"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3.5.3. Специалист, ответственный за проверку, выполняет следующие административные действия: </w:t>
      </w:r>
    </w:p>
    <w:p w14:paraId="4022B82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1) проводит проверку представленных заявления и документов, и их соответствие установленным требованиям, а также поступивших по результатам межведомственного запросов сведений</w:t>
      </w:r>
    </w:p>
    <w:p w14:paraId="0EFF879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осуществляет подготовку проекта:</w:t>
      </w:r>
    </w:p>
    <w:p w14:paraId="7C024489" w14:textId="2E79E05D"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купли-продажи земельного участка – в случае предоставление земельного участка в собственность за плату,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w:t>
      </w:r>
    </w:p>
    <w:p w14:paraId="7E0C25F1" w14:textId="02FDD0E0"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аренды земельного участка – в случае предоставление земельного участка в аренду,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w:t>
      </w:r>
    </w:p>
    <w:p w14:paraId="3318773A"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решения о предоставлении земельного участка в собственность бесплатно – в случае предоставление земельного участка в собственность бесплатно;</w:t>
      </w:r>
    </w:p>
    <w:p w14:paraId="4CA2BC7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решения о предоставлении земельного участка в постоянное (бессрочное) пользование – в случае предоставление земельного участка в постоянное (бессрочное) пользование;</w:t>
      </w:r>
    </w:p>
    <w:p w14:paraId="1A251D9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безвозмездного пользования земельным участком - в случае предоставление земельного участка в безвозмездное пользование;</w:t>
      </w:r>
    </w:p>
    <w:p w14:paraId="1CEDD79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решения об отказе в предоставлении земельного участка по основаниям, установленным в абзаце 2 подпункта 2) пункта 2.3.1, в сроки, установленные пунктом 2.4.1.1. настоящего регламента.</w:t>
      </w:r>
    </w:p>
    <w:p w14:paraId="6B74A79A" w14:textId="42CA5971"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 извещения о предоставлении земельного участка для индивидуального жилищного строительства, ведения личного подсобного хозяйства в границах </w:t>
      </w:r>
      <w:r w:rsidRPr="007821F8">
        <w:rPr>
          <w:rFonts w:ascii="Arial" w:hAnsi="Arial" w:cs="Arial"/>
          <w:sz w:val="24"/>
          <w:szCs w:val="24"/>
        </w:rPr>
        <w:lastRenderedPageBreak/>
        <w:t>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(далее – извещение);</w:t>
      </w:r>
    </w:p>
    <w:p w14:paraId="754EA06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 передает проекты руководителю для рассмотрения. </w:t>
      </w:r>
    </w:p>
    <w:p w14:paraId="646D5B93"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3.5.4. Руководитель выполняет следующие административные действия: </w:t>
      </w:r>
    </w:p>
    <w:p w14:paraId="525EF87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проверяет данные, указанные в представленном проекте; </w:t>
      </w:r>
    </w:p>
    <w:p w14:paraId="206F7DF9"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при отсутствии замечаний к проекту договора купли-продажи земельного участка, договора аренды земельного участка,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договора безвозмездного пользования земельным участком, решения об отказе в предоставлении земельного участка принимает решение путем подписания указанных проектов и передает его должностному лицу, ответственному за направление результата предоставления муниципальной услуги;</w:t>
      </w:r>
    </w:p>
    <w:p w14:paraId="70407386"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отсутствии замечаний к проекту извещения принимает решение путем его подписания и передает его должностному лицу, ответственному за опубликование извещения;</w:t>
      </w:r>
    </w:p>
    <w:p w14:paraId="739CD31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4)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подраздела 3.4 раздела 3 настоящего административного регламента.</w:t>
      </w:r>
    </w:p>
    <w:p w14:paraId="43F57C38" w14:textId="77777777" w:rsidR="00003930"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3.5.5. </w:t>
      </w:r>
      <w:r w:rsidR="00003930" w:rsidRPr="007821F8">
        <w:rPr>
          <w:rFonts w:ascii="Arial" w:hAnsi="Arial" w:cs="Arial"/>
          <w:sz w:val="24"/>
          <w:szCs w:val="24"/>
        </w:rPr>
        <w:t>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а также решения об отказе в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- 18 календарных дней со дня поступления запроса и документов для предоставления муниципальной услуги.</w:t>
      </w:r>
    </w:p>
    <w:p w14:paraId="7BC2A62F" w14:textId="3BAB4F5A" w:rsidR="006A1331" w:rsidRPr="007821F8" w:rsidRDefault="00003930" w:rsidP="007821F8">
      <w:pPr>
        <w:pStyle w:val="ConsPlusNormal"/>
        <w:ind w:firstLine="567"/>
        <w:jc w:val="both"/>
        <w:outlineLvl w:val="2"/>
        <w:rPr>
          <w:rFonts w:ascii="Arial" w:hAnsi="Arial" w:cs="Arial"/>
          <w:sz w:val="24"/>
          <w:szCs w:val="24"/>
        </w:rPr>
      </w:pPr>
      <w:r w:rsidRPr="007821F8">
        <w:rPr>
          <w:rFonts w:ascii="Arial" w:hAnsi="Arial" w:cs="Arial"/>
          <w:sz w:val="24"/>
          <w:szCs w:val="24"/>
        </w:rPr>
        <w:t>Срок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и подготовки извещения - 20 календарных дней со дня поступления запроса и документов для предоставления муниципальной услуги</w:t>
      </w:r>
    </w:p>
    <w:p w14:paraId="756E4F29"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23DFBBE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3.5.7. Результатом выполнения административной процедуры является документ, являющийся результатом предоставления муниципальной услуги или извещение.</w:t>
      </w:r>
    </w:p>
    <w:p w14:paraId="5939397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3.5.8. Способом фиксации результата выполнения административной процедуры является подписанное решение.</w:t>
      </w:r>
    </w:p>
    <w:p w14:paraId="035E067D" w14:textId="793723F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3.6. Опубликование извещения о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xml:space="preserve">, для осуществления крестьянским (фермерским) хозяйством его деятельности и в </w:t>
      </w:r>
      <w:r w:rsidRPr="007821F8">
        <w:rPr>
          <w:rFonts w:ascii="Arial" w:hAnsi="Arial" w:cs="Arial"/>
          <w:sz w:val="24"/>
          <w:szCs w:val="24"/>
        </w:rPr>
        <w:lastRenderedPageBreak/>
        <w:t>отношении которого не принято решение об отказе в предоставлении земельного участка для указанных целей в соответствии с пунктом 8 статья 39.15 или статьей 39.16 Земельного кодекса Российской Федерации</w:t>
      </w:r>
    </w:p>
    <w:p w14:paraId="492B99B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3.6.1. Основанием для начала административной процедуры является поступление подписанного извещения.</w:t>
      </w:r>
    </w:p>
    <w:p w14:paraId="28B5C792" w14:textId="0CE3A234"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3.6.2. Должностным лицом, ответственным за опубликование извещения, является специалист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Pr="007821F8">
        <w:rPr>
          <w:rFonts w:ascii="Arial" w:hAnsi="Arial" w:cs="Arial"/>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опубликование извещения).</w:t>
      </w:r>
    </w:p>
    <w:p w14:paraId="60B5F2B2"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Специалист, ответственный за опубликование извещения, осуществляет следующие административные действия:</w:t>
      </w:r>
    </w:p>
    <w:p w14:paraId="3F2C7B85" w14:textId="66668A14"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в порядке, установленном для официального опубликования (обнародования) муниципальных правовых актов </w:t>
      </w:r>
      <w:r w:rsidR="000C0F48" w:rsidRPr="007821F8">
        <w:rPr>
          <w:rFonts w:ascii="Arial" w:hAnsi="Arial" w:cs="Arial"/>
          <w:sz w:val="24"/>
          <w:szCs w:val="24"/>
        </w:rPr>
        <w:t xml:space="preserve">Уставом </w:t>
      </w:r>
      <w:r w:rsidR="00847550" w:rsidRPr="007821F8">
        <w:rPr>
          <w:rFonts w:ascii="Arial" w:hAnsi="Arial" w:cs="Arial"/>
          <w:sz w:val="24"/>
          <w:szCs w:val="24"/>
        </w:rPr>
        <w:t>муниципального образования «Холмский городской округ»</w:t>
      </w:r>
      <w:r w:rsidRPr="007821F8">
        <w:rPr>
          <w:rFonts w:ascii="Arial" w:hAnsi="Arial" w:cs="Arial"/>
          <w:sz w:val="24"/>
          <w:szCs w:val="24"/>
        </w:rPr>
        <w:t xml:space="preserve">, обеспечивает опубликование извещения по месту нахождения земельного участка и размещает извещение на официальном сайте </w:t>
      </w:r>
      <w:r w:rsidR="000C0F48" w:rsidRPr="007821F8">
        <w:rPr>
          <w:rFonts w:ascii="Arial" w:hAnsi="Arial" w:cs="Arial"/>
          <w:sz w:val="24"/>
          <w:szCs w:val="24"/>
        </w:rPr>
        <w:t>адм</w:t>
      </w:r>
      <w:r w:rsidR="00847550" w:rsidRPr="007821F8">
        <w:rPr>
          <w:rFonts w:ascii="Arial" w:hAnsi="Arial" w:cs="Arial"/>
          <w:sz w:val="24"/>
          <w:szCs w:val="24"/>
        </w:rPr>
        <w:t>инистрации муниципального образования «Холмский городской округ</w:t>
      </w:r>
      <w:r w:rsidRPr="007821F8">
        <w:rPr>
          <w:rFonts w:ascii="Arial" w:hAnsi="Arial" w:cs="Arial"/>
          <w:sz w:val="24"/>
          <w:szCs w:val="24"/>
        </w:rPr>
        <w:t>;</w:t>
      </w:r>
    </w:p>
    <w:p w14:paraId="288B638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передает заявление и документы должностному лицу, ответственному за подготовку результата предоставления муниципальной услуги.</w:t>
      </w:r>
    </w:p>
    <w:p w14:paraId="0675ED1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Срок опубликования извещения – не превышает 10 календарных дней со дня поступления подписанного извещения для опубликования.</w:t>
      </w:r>
    </w:p>
    <w:p w14:paraId="751543EC" w14:textId="389F9270"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3.6.3. Критерием принятия решения в рамках настоящей административной процедуры является порядок, установленный для официального опубликования (обнародования) муниципальных правовых актов </w:t>
      </w:r>
      <w:r w:rsidR="00F44A28" w:rsidRPr="007821F8">
        <w:rPr>
          <w:rFonts w:ascii="Arial" w:hAnsi="Arial" w:cs="Arial"/>
          <w:sz w:val="24"/>
          <w:szCs w:val="24"/>
        </w:rPr>
        <w:t>У</w:t>
      </w:r>
      <w:r w:rsidR="00847550" w:rsidRPr="007821F8">
        <w:rPr>
          <w:rFonts w:ascii="Arial" w:hAnsi="Arial" w:cs="Arial"/>
          <w:sz w:val="24"/>
          <w:szCs w:val="24"/>
        </w:rPr>
        <w:t>ставом муниципального образования «Холмский городской округ»</w:t>
      </w:r>
      <w:r w:rsidRPr="007821F8">
        <w:rPr>
          <w:rFonts w:ascii="Arial" w:hAnsi="Arial" w:cs="Arial"/>
          <w:sz w:val="24"/>
          <w:szCs w:val="24"/>
        </w:rPr>
        <w:t xml:space="preserve">. </w:t>
      </w:r>
    </w:p>
    <w:p w14:paraId="4BDBBA42"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3.6.4. Результатом выполнения административной процедуры является опубликование извещения и наличие (отсутствие) поступивших заявлений иных граждан, крестьянских (фермерских) хозяйств о намерении участвовать в аукционе.</w:t>
      </w:r>
    </w:p>
    <w:p w14:paraId="478543AD" w14:textId="5CC1AEB3"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3.6.5. Способом фиксации результата выполнения административной процедуры является опубликованное в порядке, установленном для официального опубликования (обнародования) муниципальных правовых актов </w:t>
      </w:r>
      <w:r w:rsidR="00F44A28" w:rsidRPr="007821F8">
        <w:rPr>
          <w:rFonts w:ascii="Arial" w:hAnsi="Arial" w:cs="Arial"/>
          <w:sz w:val="24"/>
          <w:szCs w:val="24"/>
        </w:rPr>
        <w:t>У</w:t>
      </w:r>
      <w:r w:rsidR="00847550" w:rsidRPr="007821F8">
        <w:rPr>
          <w:rFonts w:ascii="Arial" w:hAnsi="Arial" w:cs="Arial"/>
          <w:sz w:val="24"/>
          <w:szCs w:val="24"/>
        </w:rPr>
        <w:t>ставом муниципального образования «Холмский городской округ»</w:t>
      </w:r>
      <w:r w:rsidRPr="007821F8">
        <w:rPr>
          <w:rFonts w:ascii="Arial" w:hAnsi="Arial" w:cs="Arial"/>
          <w:sz w:val="24"/>
          <w:szCs w:val="24"/>
        </w:rPr>
        <w:t>, извещение.</w:t>
      </w:r>
    </w:p>
    <w:p w14:paraId="172F74E4" w14:textId="77777777" w:rsidR="00372DE2" w:rsidRPr="007821F8" w:rsidRDefault="00372DE2" w:rsidP="007821F8">
      <w:pPr>
        <w:pStyle w:val="ConsPlusNormal"/>
        <w:ind w:firstLine="567"/>
        <w:jc w:val="both"/>
        <w:outlineLvl w:val="2"/>
        <w:rPr>
          <w:rFonts w:ascii="Arial" w:hAnsi="Arial" w:cs="Arial"/>
          <w:sz w:val="24"/>
          <w:szCs w:val="24"/>
        </w:rPr>
      </w:pPr>
    </w:p>
    <w:p w14:paraId="42CD82AF" w14:textId="649C2F44"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3.7. Подготовка результата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6B6118" w:rsidRPr="007821F8">
        <w:rPr>
          <w:rFonts w:ascii="Arial" w:hAnsi="Arial" w:cs="Arial"/>
          <w:sz w:val="24"/>
          <w:szCs w:val="24"/>
        </w:rPr>
        <w:t xml:space="preserve"> для собственных нужд</w:t>
      </w:r>
      <w:r w:rsidRPr="007821F8">
        <w:rPr>
          <w:rFonts w:ascii="Arial" w:hAnsi="Arial" w:cs="Arial"/>
          <w:sz w:val="24"/>
          <w:szCs w:val="24"/>
        </w:rPr>
        <w:t>, для осуществления крестьянским (фермерским) хозяйством его деятельности и в отношении которого было опубликовано извещение о предоставлении земельного участка</w:t>
      </w:r>
    </w:p>
    <w:p w14:paraId="611B51D5"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результата предоставления муниципальной услуги.</w:t>
      </w:r>
    </w:p>
    <w:p w14:paraId="701F458C"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3.7.2. Должностными лицами, ответственными за подготовку результата предоставления муниципальной услуги являются:</w:t>
      </w:r>
    </w:p>
    <w:p w14:paraId="7ABBFEA5" w14:textId="05A955F0"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специалист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Pr="007821F8">
        <w:rPr>
          <w:rFonts w:ascii="Arial" w:hAnsi="Arial" w:cs="Arial"/>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19250AA3" w14:textId="17D2D2C4"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2) руководитель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007F30D2" w:rsidRPr="007821F8">
        <w:rPr>
          <w:rFonts w:ascii="Arial" w:hAnsi="Arial" w:cs="Arial"/>
          <w:sz w:val="24"/>
          <w:szCs w:val="24"/>
        </w:rPr>
        <w:t xml:space="preserve"> (</w:t>
      </w:r>
      <w:r w:rsidRPr="007821F8">
        <w:rPr>
          <w:rFonts w:ascii="Arial" w:hAnsi="Arial" w:cs="Arial"/>
          <w:sz w:val="24"/>
          <w:szCs w:val="24"/>
        </w:rPr>
        <w:t>далее - руководитель).</w:t>
      </w:r>
    </w:p>
    <w:p w14:paraId="3D15CB15"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lastRenderedPageBreak/>
        <w:t xml:space="preserve">3.7.3. Специалист, ответственный за проверку, выполняет следующие административные действия: </w:t>
      </w:r>
    </w:p>
    <w:p w14:paraId="081CC37E"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1) осуществляет подготовку проекта:</w:t>
      </w:r>
    </w:p>
    <w:p w14:paraId="52846A9A"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купли-продажи земельного участка – в случае предоставление земельного участка в собственность за плату;</w:t>
      </w:r>
    </w:p>
    <w:p w14:paraId="3CFA67C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договора аренды земельного участка – в случае предоставление земельного участка в аренду;</w:t>
      </w:r>
    </w:p>
    <w:p w14:paraId="6D6BB18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решения об отказе в предоставлении земельного участка;</w:t>
      </w:r>
    </w:p>
    <w:p w14:paraId="57867463"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2) передает проект руководителю для рассмотрения. </w:t>
      </w:r>
    </w:p>
    <w:p w14:paraId="5C2BECD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3.7.4. Руководитель выполняет следующие административные действия: </w:t>
      </w:r>
    </w:p>
    <w:p w14:paraId="1C296C51"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проверяет данные, указанные в представленном проекте; </w:t>
      </w:r>
    </w:p>
    <w:p w14:paraId="7C2D171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68DBF25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3.7.3 подраздела 3.7 настоящего раздела административного регламента.</w:t>
      </w:r>
    </w:p>
    <w:p w14:paraId="58ED191F"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3.7.5. Срок рассмотрения заявления о предоставлении муниципальной услуги и прилагаемых к нему документов и подготовки проекта договора купли-продажи или аренды земельного участка в случае, если по истечение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- 28 календарных дней со дня передачи документов для рассмотрения и подготовки проекта договора купли-продажи или аренды земельного участка.</w:t>
      </w:r>
    </w:p>
    <w:p w14:paraId="1AE99D78"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в случае, если в течение 30 календарных дней со дня опубликования извещения поступили заявления иных граждан, крестьянских (фермерских) хозяйств о намерении участвовать в аукционе - 35 календарных дней со дня передачи документов для рассмотрения и подготовки решения об отказе в предоставлении земельного участка.</w:t>
      </w:r>
    </w:p>
    <w:p w14:paraId="0F4ACAF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4358BB9F"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3.7.7. Результатом выполнения административной процедуры является документ, являющийся результатом предоставления муниципальной услуги.</w:t>
      </w:r>
    </w:p>
    <w:p w14:paraId="3E22997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3.7.8. Способом фиксации результата выполнения административной процедуры является подписанное решение.</w:t>
      </w:r>
    </w:p>
    <w:p w14:paraId="5065D70C"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3.8. Направление (выдача) результата предоставления муниципальной услуги</w:t>
      </w:r>
    </w:p>
    <w:p w14:paraId="6DF7D461" w14:textId="77777777" w:rsidR="006A1331" w:rsidRPr="007821F8" w:rsidRDefault="006A1331" w:rsidP="007821F8">
      <w:pPr>
        <w:pStyle w:val="ConsPlusNormal"/>
        <w:ind w:firstLine="567"/>
        <w:jc w:val="center"/>
        <w:outlineLvl w:val="2"/>
        <w:rPr>
          <w:rFonts w:ascii="Arial" w:hAnsi="Arial" w:cs="Arial"/>
          <w:sz w:val="24"/>
          <w:szCs w:val="24"/>
        </w:rPr>
      </w:pPr>
    </w:p>
    <w:p w14:paraId="579B7217"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3.8.1. Основанием для начала административной процедуры является поступление подписанного решения.</w:t>
      </w:r>
    </w:p>
    <w:p w14:paraId="0174C8EE" w14:textId="41921B0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3.8.2. Должностным лицом, ответственным за направление результата предоставления муниципальной услуги, является специалист </w:t>
      </w:r>
      <w:proofErr w:type="spellStart"/>
      <w:r w:rsidR="00C16193" w:rsidRPr="007821F8">
        <w:rPr>
          <w:rFonts w:ascii="Arial" w:hAnsi="Arial" w:cs="Arial"/>
          <w:sz w:val="24"/>
          <w:szCs w:val="24"/>
        </w:rPr>
        <w:t>ДУМИЗ</w:t>
      </w:r>
      <w:r w:rsidR="007F30D2" w:rsidRPr="007821F8">
        <w:rPr>
          <w:rFonts w:ascii="Arial" w:hAnsi="Arial" w:cs="Arial"/>
          <w:sz w:val="24"/>
          <w:szCs w:val="24"/>
        </w:rPr>
        <w:t>а</w:t>
      </w:r>
      <w:proofErr w:type="spellEnd"/>
      <w:r w:rsidRPr="007821F8">
        <w:rPr>
          <w:rFonts w:ascii="Arial" w:hAnsi="Arial" w:cs="Arial"/>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784D0D80"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Специалист, ответственный за направление результата, выполняет следующие административные действия:</w:t>
      </w:r>
    </w:p>
    <w:p w14:paraId="3F0BECC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 xml:space="preserve">1) при выборе заявителем способа получения результата услуги в ОМСУ </w:t>
      </w:r>
      <w:r w:rsidRPr="007821F8">
        <w:rPr>
          <w:rFonts w:ascii="Arial" w:hAnsi="Arial" w:cs="Arial"/>
          <w:sz w:val="24"/>
          <w:szCs w:val="24"/>
        </w:rPr>
        <w:lastRenderedPageBreak/>
        <w:t>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478838BB"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4FF549FB"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 при выборе заявителем способа получения результата услуги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14:paraId="1023F92E"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Срок направления (выдачи) результата предоставления муниципальной услуги, отказа в приеме осуществляется не позднее последнего дня срока, установленного для предоставления муниципальной услуги.</w:t>
      </w:r>
    </w:p>
    <w:p w14:paraId="4F1B08C4"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3.8.3. Критерием принятия решения в рамках настоящей административной процедуры является выбранный заявителем способ получения результата услуги.</w:t>
      </w:r>
    </w:p>
    <w:p w14:paraId="5B2C23BD"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3.8.4.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14:paraId="4763F003" w14:textId="77777777" w:rsidR="006A1331" w:rsidRPr="007821F8" w:rsidRDefault="006A1331" w:rsidP="007821F8">
      <w:pPr>
        <w:pStyle w:val="ConsPlusNormal"/>
        <w:ind w:firstLine="567"/>
        <w:jc w:val="both"/>
        <w:outlineLvl w:val="2"/>
        <w:rPr>
          <w:rFonts w:ascii="Arial" w:hAnsi="Arial" w:cs="Arial"/>
          <w:sz w:val="24"/>
          <w:szCs w:val="24"/>
        </w:rPr>
      </w:pPr>
      <w:r w:rsidRPr="007821F8">
        <w:rPr>
          <w:rFonts w:ascii="Arial" w:hAnsi="Arial" w:cs="Arial"/>
          <w:sz w:val="24"/>
          <w:szCs w:val="24"/>
        </w:rPr>
        <w:t>3.8.5.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5FFB8193" w14:textId="77777777" w:rsidR="006A1331" w:rsidRPr="007821F8" w:rsidRDefault="006A1331" w:rsidP="007821F8">
      <w:pPr>
        <w:pStyle w:val="ConsPlusNormal"/>
        <w:jc w:val="center"/>
        <w:rPr>
          <w:rFonts w:ascii="Arial" w:hAnsi="Arial" w:cs="Arial"/>
          <w:sz w:val="24"/>
          <w:szCs w:val="24"/>
        </w:rPr>
      </w:pPr>
    </w:p>
    <w:p w14:paraId="4EA6C01D"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3.9. Порядок осуществления административных процедур</w:t>
      </w:r>
    </w:p>
    <w:p w14:paraId="6E24FEF6"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в электронной форме, в том числе с использованием</w:t>
      </w:r>
    </w:p>
    <w:p w14:paraId="1C5608D3"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ЕПГУ и РПГУ</w:t>
      </w:r>
    </w:p>
    <w:p w14:paraId="2B9D37E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3.9.1.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975998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3.9.2.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3F90251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17EAC02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23DACD92"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3.9.3. Формирование запроса заявителем осуществляется посредством заполнения электронной формы запроса на РПГУ.</w:t>
      </w:r>
    </w:p>
    <w:p w14:paraId="1C0D2A5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3.9.4. При подаче заявителем запроса в электронной форме не требуется предоставление заявителем документов на бумажном носителе.</w:t>
      </w:r>
    </w:p>
    <w:p w14:paraId="401F00D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3.9.5.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006FDD6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3.9.6. Получение заявителем в электронной форме сведений о ходе выполнения запроса о предоставлении муниципальной услуги не осуществляется.</w:t>
      </w:r>
    </w:p>
    <w:p w14:paraId="5E8E3D3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3.9.7. При выборе заявителем способа получения результата услуги в электронном виде уведомление о принятии решения с приложением </w:t>
      </w:r>
      <w:r w:rsidRPr="007821F8">
        <w:rPr>
          <w:rFonts w:ascii="Arial" w:hAnsi="Arial" w:cs="Arial"/>
          <w:sz w:val="24"/>
          <w:szCs w:val="24"/>
        </w:rPr>
        <w:lastRenderedPageBreak/>
        <w:t>электронной копии документа, являющегося результатом предоставления муниципальной услуги, направляется через личный кабинет заявителя на РПГУ.</w:t>
      </w:r>
    </w:p>
    <w:p w14:paraId="11D0588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3.9.8.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7821F8">
        <w:rPr>
          <w:rFonts w:ascii="Arial" w:hAnsi="Arial" w:cs="Arial"/>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00E112A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3.10. Особенности предоставления муниципальной услуги в МФЦ</w:t>
      </w:r>
    </w:p>
    <w:p w14:paraId="559561D0" w14:textId="77777777" w:rsidR="006A1331" w:rsidRPr="007821F8" w:rsidRDefault="006A1331" w:rsidP="007821F8">
      <w:pPr>
        <w:pStyle w:val="ConsPlusNormal"/>
        <w:jc w:val="center"/>
        <w:rPr>
          <w:rFonts w:ascii="Arial" w:hAnsi="Arial" w:cs="Arial"/>
          <w:sz w:val="24"/>
          <w:szCs w:val="24"/>
        </w:rPr>
      </w:pPr>
    </w:p>
    <w:p w14:paraId="5ED65DE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3.10.1. Предоставление муниципальной услуги в МФЦ осуществляется при наличии соглашения о взаимодействии, заключенным между ОМСУ и МФЦ.</w:t>
      </w:r>
    </w:p>
    <w:p w14:paraId="60DD371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3.10.2. Состав административных процедур (действий), выполняемых МФЦ:</w:t>
      </w:r>
    </w:p>
    <w:p w14:paraId="219754D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3.10.2.1. Прием заявления о предоставлении муниципальной услуги и прилагаемых к нему документов.</w:t>
      </w:r>
    </w:p>
    <w:p w14:paraId="459E434C"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Основанием для начала административной процедуры является личное обращение заявителя либо его представителя в МФЦ.</w:t>
      </w:r>
    </w:p>
    <w:p w14:paraId="6388A53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Работник МФЦ: </w:t>
      </w:r>
    </w:p>
    <w:p w14:paraId="0C37B47C" w14:textId="6D1CC0A2"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 </w:t>
      </w:r>
      <w:r w:rsidR="00CC79B9" w:rsidRPr="007821F8">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7821F8">
        <w:rPr>
          <w:rFonts w:ascii="Arial" w:hAnsi="Arial" w:cs="Arial"/>
          <w:sz w:val="24"/>
          <w:szCs w:val="24"/>
        </w:rPr>
        <w:t>;</w:t>
      </w:r>
    </w:p>
    <w:p w14:paraId="5013A9AD"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 </w:t>
      </w:r>
    </w:p>
    <w:p w14:paraId="1D61274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14:paraId="332C383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4276628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52AE1A1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7C2B269C" w14:textId="7CFDED43"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 и их передача в </w:t>
      </w:r>
      <w:r w:rsidR="00C16193" w:rsidRPr="007821F8">
        <w:rPr>
          <w:rFonts w:ascii="Arial" w:hAnsi="Arial" w:cs="Arial"/>
          <w:sz w:val="24"/>
          <w:szCs w:val="24"/>
        </w:rPr>
        <w:t>ДУМИЗ</w:t>
      </w:r>
      <w:r w:rsidR="007F30D2" w:rsidRPr="007821F8">
        <w:rPr>
          <w:rFonts w:ascii="Arial" w:hAnsi="Arial" w:cs="Arial"/>
          <w:sz w:val="24"/>
          <w:szCs w:val="24"/>
        </w:rPr>
        <w:t xml:space="preserve"> </w:t>
      </w:r>
      <w:r w:rsidRPr="007821F8">
        <w:rPr>
          <w:rFonts w:ascii="Arial" w:hAnsi="Arial" w:cs="Arial"/>
          <w:sz w:val="24"/>
          <w:szCs w:val="24"/>
        </w:rPr>
        <w:t>не позднее следующего рабочего дня.</w:t>
      </w:r>
    </w:p>
    <w:p w14:paraId="1E753B7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3.10.2.2. Выдача результата муниципальной услуги. </w:t>
      </w:r>
    </w:p>
    <w:p w14:paraId="1277036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7ACA183F"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Работник МФЦ:</w:t>
      </w:r>
    </w:p>
    <w:p w14:paraId="361131E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1) в случае поступления в соответствии с соглашением о взаимодействии документа, являющегося результатом муниципальной услуги в электронном </w:t>
      </w:r>
      <w:r w:rsidRPr="007821F8">
        <w:rPr>
          <w:rFonts w:ascii="Arial" w:hAnsi="Arial" w:cs="Arial"/>
          <w:sz w:val="24"/>
          <w:szCs w:val="24"/>
        </w:rPr>
        <w:lastRenderedPageBreak/>
        <w:t>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4CB559D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644479E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320562D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13AEB139" w14:textId="77777777" w:rsidR="006A1331" w:rsidRPr="007821F8" w:rsidRDefault="006A1331" w:rsidP="007821F8">
      <w:pPr>
        <w:pStyle w:val="ConsPlusNormal"/>
        <w:ind w:firstLine="540"/>
        <w:jc w:val="center"/>
        <w:rPr>
          <w:rFonts w:ascii="Arial" w:hAnsi="Arial" w:cs="Arial"/>
          <w:sz w:val="24"/>
          <w:szCs w:val="24"/>
        </w:rPr>
      </w:pPr>
      <w:r w:rsidRPr="007821F8">
        <w:rPr>
          <w:rFonts w:ascii="Arial" w:hAnsi="Arial" w:cs="Arial"/>
          <w:sz w:val="24"/>
          <w:szCs w:val="24"/>
        </w:rPr>
        <w:t>3.11. Порядок исправления допущенных опечаток и ошибок в выданных в результате предоставления муниципальной услуги документах</w:t>
      </w:r>
    </w:p>
    <w:p w14:paraId="2FD191A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15CC90A0" w14:textId="77777777" w:rsidR="006A1331" w:rsidRPr="007821F8" w:rsidRDefault="006A1331" w:rsidP="007821F8">
      <w:pPr>
        <w:pStyle w:val="ConsPlusNormal"/>
        <w:ind w:firstLine="539"/>
        <w:jc w:val="both"/>
        <w:rPr>
          <w:rFonts w:ascii="Arial" w:hAnsi="Arial" w:cs="Arial"/>
          <w:sz w:val="24"/>
          <w:szCs w:val="24"/>
        </w:rPr>
      </w:pPr>
      <w:r w:rsidRPr="007821F8">
        <w:rPr>
          <w:rFonts w:ascii="Arial" w:hAnsi="Arial" w:cs="Arial"/>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4D5473FE" w14:textId="155DF11E" w:rsidR="00C871BA" w:rsidRPr="007821F8" w:rsidRDefault="00C871BA" w:rsidP="007821F8">
      <w:pPr>
        <w:pStyle w:val="ConsPlusNormal"/>
        <w:ind w:firstLine="539"/>
        <w:jc w:val="center"/>
        <w:rPr>
          <w:rFonts w:ascii="Arial" w:hAnsi="Arial" w:cs="Arial"/>
          <w:sz w:val="24"/>
          <w:szCs w:val="24"/>
        </w:rPr>
      </w:pPr>
      <w:r w:rsidRPr="007821F8">
        <w:rPr>
          <w:rFonts w:ascii="Arial" w:hAnsi="Arial" w:cs="Arial"/>
          <w:sz w:val="24"/>
          <w:szCs w:val="24"/>
        </w:rPr>
        <w:t>3.12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3170A81" w14:textId="3BF2C259" w:rsidR="00CC79B9" w:rsidRPr="007821F8" w:rsidRDefault="00C871BA" w:rsidP="007821F8">
      <w:pPr>
        <w:pStyle w:val="ConsPlusNormal"/>
        <w:ind w:firstLine="539"/>
        <w:jc w:val="both"/>
        <w:rPr>
          <w:rFonts w:ascii="Arial" w:hAnsi="Arial" w:cs="Arial"/>
          <w:sz w:val="24"/>
          <w:szCs w:val="24"/>
        </w:rPr>
      </w:pPr>
      <w:r w:rsidRPr="007821F8">
        <w:rPr>
          <w:rFonts w:ascii="Arial" w:hAnsi="Arial" w:cs="Arial"/>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63D51A5F" w14:textId="77777777" w:rsidR="006A1331" w:rsidRPr="007821F8" w:rsidRDefault="006A1331" w:rsidP="007821F8">
      <w:pPr>
        <w:pStyle w:val="ConsPlusNormal"/>
        <w:jc w:val="center"/>
        <w:outlineLvl w:val="1"/>
        <w:rPr>
          <w:rFonts w:ascii="Arial" w:hAnsi="Arial" w:cs="Arial"/>
          <w:sz w:val="24"/>
          <w:szCs w:val="24"/>
        </w:rPr>
      </w:pPr>
      <w:r w:rsidRPr="007821F8">
        <w:rPr>
          <w:rFonts w:ascii="Arial" w:hAnsi="Arial" w:cs="Arial"/>
          <w:sz w:val="24"/>
          <w:szCs w:val="24"/>
        </w:rPr>
        <w:t>Раздел 4. ФОРМЫ КОНТРОЛЯ</w:t>
      </w:r>
    </w:p>
    <w:p w14:paraId="01619CF6"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ЗА ИСПОЛНЕНИЕМ АДМИНИСТРАТИВНОГО РЕГЛАМЕНТА</w:t>
      </w:r>
    </w:p>
    <w:p w14:paraId="18CF32CE" w14:textId="77777777" w:rsidR="006A1331" w:rsidRPr="007821F8" w:rsidRDefault="006A1331" w:rsidP="007821F8">
      <w:pPr>
        <w:pStyle w:val="ConsPlusNormal"/>
        <w:jc w:val="center"/>
        <w:rPr>
          <w:rFonts w:ascii="Arial" w:hAnsi="Arial" w:cs="Arial"/>
          <w:sz w:val="24"/>
          <w:szCs w:val="24"/>
        </w:rPr>
      </w:pPr>
    </w:p>
    <w:p w14:paraId="5FDCCD7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4C3689F" w14:textId="77777777" w:rsidR="006A1331" w:rsidRPr="007821F8" w:rsidRDefault="006A1331" w:rsidP="007821F8">
      <w:pPr>
        <w:pStyle w:val="ConsPlusNormal"/>
        <w:jc w:val="center"/>
        <w:rPr>
          <w:rFonts w:ascii="Arial" w:hAnsi="Arial" w:cs="Arial"/>
          <w:sz w:val="24"/>
          <w:szCs w:val="24"/>
        </w:rPr>
      </w:pPr>
    </w:p>
    <w:p w14:paraId="47916CD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310915C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w:t>
      </w:r>
      <w:r w:rsidRPr="007821F8">
        <w:rPr>
          <w:rFonts w:ascii="Arial" w:hAnsi="Arial" w:cs="Arial"/>
          <w:sz w:val="24"/>
          <w:szCs w:val="24"/>
        </w:rPr>
        <w:lastRenderedPageBreak/>
        <w:t>должностных лиц.</w:t>
      </w:r>
    </w:p>
    <w:p w14:paraId="44942F9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03F22FE3" w14:textId="77777777" w:rsidR="006A1331" w:rsidRPr="007821F8" w:rsidRDefault="006A1331" w:rsidP="007821F8">
      <w:pPr>
        <w:pStyle w:val="ConsPlusNormal"/>
        <w:ind w:firstLine="540"/>
        <w:jc w:val="center"/>
        <w:rPr>
          <w:rFonts w:ascii="Arial" w:hAnsi="Arial" w:cs="Arial"/>
          <w:sz w:val="24"/>
          <w:szCs w:val="24"/>
        </w:rPr>
      </w:pPr>
      <w:r w:rsidRPr="007821F8">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D23D94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63525885"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Проверки могут быть плановыми и внеплановыми.</w:t>
      </w:r>
    </w:p>
    <w:p w14:paraId="691AD249"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Периодичность проведения плановых проверок устанавливается руководителем ОМСУ.</w:t>
      </w:r>
    </w:p>
    <w:p w14:paraId="450230E8"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01B0DD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28EE0D74" w14:textId="77777777" w:rsidR="006A1331" w:rsidRPr="007821F8" w:rsidRDefault="006A1331" w:rsidP="007821F8">
      <w:pPr>
        <w:pStyle w:val="ConsPlusNormal"/>
        <w:jc w:val="center"/>
        <w:outlineLvl w:val="2"/>
        <w:rPr>
          <w:rFonts w:ascii="Arial" w:hAnsi="Arial" w:cs="Arial"/>
          <w:sz w:val="24"/>
          <w:szCs w:val="24"/>
        </w:rPr>
      </w:pPr>
    </w:p>
    <w:p w14:paraId="4F86DEA7"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4.3. Ответственность должностных лиц ОМСУ за решения</w:t>
      </w:r>
    </w:p>
    <w:p w14:paraId="041887C9"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и действия (бездействие), принимаемые (осуществляемые)</w:t>
      </w:r>
    </w:p>
    <w:p w14:paraId="3C1DD8B3"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в ходе предоставления муниципальной услуги</w:t>
      </w:r>
    </w:p>
    <w:p w14:paraId="600F2B15" w14:textId="77777777" w:rsidR="006A1331" w:rsidRPr="007821F8" w:rsidRDefault="006A1331" w:rsidP="007821F8">
      <w:pPr>
        <w:pStyle w:val="ConsPlusNormal"/>
        <w:jc w:val="center"/>
        <w:rPr>
          <w:rFonts w:ascii="Arial" w:hAnsi="Arial" w:cs="Arial"/>
          <w:sz w:val="24"/>
          <w:szCs w:val="24"/>
        </w:rPr>
      </w:pPr>
    </w:p>
    <w:p w14:paraId="40F4BF9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0866BA1B" w14:textId="77777777" w:rsidR="006A1331" w:rsidRPr="007821F8" w:rsidRDefault="006A1331" w:rsidP="007821F8">
      <w:pPr>
        <w:pStyle w:val="ConsPlusNormal"/>
        <w:jc w:val="center"/>
        <w:rPr>
          <w:rFonts w:ascii="Arial" w:hAnsi="Arial" w:cs="Arial"/>
          <w:sz w:val="24"/>
          <w:szCs w:val="24"/>
        </w:rPr>
      </w:pPr>
    </w:p>
    <w:p w14:paraId="67FE64C3"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4.4. Положения, характеризующие требования к формам контроля</w:t>
      </w:r>
    </w:p>
    <w:p w14:paraId="256C8D92"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за предоставлением муниципальной услуги</w:t>
      </w:r>
    </w:p>
    <w:p w14:paraId="507FCFC3"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со стороны граждан, их объединений и организаций</w:t>
      </w:r>
    </w:p>
    <w:p w14:paraId="52524EBF" w14:textId="77777777" w:rsidR="006A1331" w:rsidRPr="007821F8" w:rsidRDefault="006A1331" w:rsidP="007821F8">
      <w:pPr>
        <w:pStyle w:val="ConsPlusNormal"/>
        <w:jc w:val="center"/>
        <w:rPr>
          <w:rFonts w:ascii="Arial" w:hAnsi="Arial" w:cs="Arial"/>
          <w:sz w:val="24"/>
          <w:szCs w:val="24"/>
        </w:rPr>
      </w:pPr>
    </w:p>
    <w:p w14:paraId="3AA3C63C"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DB47088" w14:textId="77777777" w:rsidR="006A1331" w:rsidRPr="007821F8" w:rsidRDefault="006A1331" w:rsidP="007821F8">
      <w:pPr>
        <w:pStyle w:val="ConsPlusNormal"/>
        <w:jc w:val="center"/>
        <w:outlineLvl w:val="2"/>
        <w:rPr>
          <w:rFonts w:ascii="Arial" w:hAnsi="Arial" w:cs="Arial"/>
          <w:sz w:val="24"/>
          <w:szCs w:val="24"/>
        </w:rPr>
      </w:pPr>
    </w:p>
    <w:p w14:paraId="6E4DFF66" w14:textId="77777777" w:rsidR="006A1331" w:rsidRPr="007821F8" w:rsidRDefault="006A1331" w:rsidP="007821F8">
      <w:pPr>
        <w:pStyle w:val="ConsPlusNormal"/>
        <w:jc w:val="center"/>
        <w:outlineLvl w:val="1"/>
        <w:rPr>
          <w:rFonts w:ascii="Arial" w:hAnsi="Arial" w:cs="Arial"/>
          <w:sz w:val="24"/>
          <w:szCs w:val="24"/>
        </w:rPr>
      </w:pPr>
      <w:bookmarkStart w:id="3" w:name="P428"/>
      <w:bookmarkEnd w:id="3"/>
      <w:r w:rsidRPr="007821F8">
        <w:rPr>
          <w:rFonts w:ascii="Arial" w:hAnsi="Arial" w:cs="Arial"/>
          <w:sz w:val="24"/>
          <w:szCs w:val="24"/>
        </w:rPr>
        <w:t>Раздел 5. ДОСУДЕБНЫЙ (ВНЕСУДЕБНЫЙ) ПОРЯДОК</w:t>
      </w:r>
    </w:p>
    <w:p w14:paraId="414BDEC5"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ОБЖАЛОВАНИЯ РЕШЕНИЙ И ДЕЙСТВИЙ (БЕЗДЕЙСТВИЯ) ОМСУ,</w:t>
      </w:r>
    </w:p>
    <w:p w14:paraId="16AE0901" w14:textId="77777777" w:rsidR="006A1331" w:rsidRPr="007821F8" w:rsidRDefault="006A1331" w:rsidP="007821F8">
      <w:pPr>
        <w:pStyle w:val="ConsPlusNormal"/>
        <w:shd w:val="clear" w:color="auto" w:fill="FFFFFF" w:themeFill="background1"/>
        <w:jc w:val="center"/>
        <w:rPr>
          <w:rFonts w:ascii="Arial" w:hAnsi="Arial" w:cs="Arial"/>
          <w:sz w:val="24"/>
          <w:szCs w:val="24"/>
        </w:rPr>
      </w:pPr>
      <w:r w:rsidRPr="007821F8">
        <w:rPr>
          <w:rFonts w:ascii="Arial" w:hAnsi="Arial" w:cs="Arial"/>
          <w:sz w:val="24"/>
          <w:szCs w:val="24"/>
        </w:rPr>
        <w:t>МФЦ, А ТАКЖЕ ИХ ДОЛЖНОСТНЫХ ЛИЦ,</w:t>
      </w:r>
    </w:p>
    <w:p w14:paraId="2D9C323F" w14:textId="77777777" w:rsidR="006A1331" w:rsidRPr="007821F8" w:rsidRDefault="006A1331" w:rsidP="007821F8">
      <w:pPr>
        <w:pStyle w:val="ConsPlusNormal"/>
        <w:shd w:val="clear" w:color="auto" w:fill="FFFFFF" w:themeFill="background1"/>
        <w:jc w:val="center"/>
        <w:rPr>
          <w:rFonts w:ascii="Arial" w:hAnsi="Arial" w:cs="Arial"/>
          <w:sz w:val="24"/>
          <w:szCs w:val="24"/>
        </w:rPr>
      </w:pPr>
      <w:r w:rsidRPr="007821F8">
        <w:rPr>
          <w:rFonts w:ascii="Arial" w:hAnsi="Arial" w:cs="Arial"/>
          <w:sz w:val="24"/>
          <w:szCs w:val="24"/>
        </w:rPr>
        <w:lastRenderedPageBreak/>
        <w:t>МУНИЦИПАЛЬНЫХ СЛУЖАЩИХ, РАБОТНИКОВ</w:t>
      </w:r>
    </w:p>
    <w:p w14:paraId="5C406E48" w14:textId="77777777" w:rsidR="006A1331" w:rsidRPr="007821F8" w:rsidRDefault="006A1331" w:rsidP="007821F8">
      <w:pPr>
        <w:pStyle w:val="ConsPlusNormal"/>
        <w:jc w:val="center"/>
        <w:rPr>
          <w:rFonts w:ascii="Arial" w:hAnsi="Arial" w:cs="Arial"/>
          <w:sz w:val="24"/>
          <w:szCs w:val="24"/>
        </w:rPr>
      </w:pPr>
    </w:p>
    <w:p w14:paraId="2ED3A05E"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 xml:space="preserve">5.1. Информация для заявителя о его праве подать жалобу на решение и (или) </w:t>
      </w:r>
    </w:p>
    <w:p w14:paraId="07BBF252"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 xml:space="preserve">действие (бездействие) ОМСУ, МФЦ, а также их должностных лиц, </w:t>
      </w:r>
    </w:p>
    <w:p w14:paraId="504BE1CB" w14:textId="77777777" w:rsidR="006A1331" w:rsidRPr="007821F8" w:rsidRDefault="006A1331" w:rsidP="007821F8">
      <w:pPr>
        <w:pStyle w:val="ConsPlusNormal"/>
        <w:ind w:firstLine="567"/>
        <w:jc w:val="center"/>
        <w:outlineLvl w:val="2"/>
        <w:rPr>
          <w:rFonts w:ascii="Arial" w:hAnsi="Arial" w:cs="Arial"/>
          <w:sz w:val="24"/>
          <w:szCs w:val="24"/>
        </w:rPr>
      </w:pPr>
      <w:r w:rsidRPr="007821F8">
        <w:rPr>
          <w:rFonts w:ascii="Arial" w:hAnsi="Arial" w:cs="Arial"/>
          <w:sz w:val="24"/>
          <w:szCs w:val="24"/>
        </w:rPr>
        <w:t>муниципальных служащих, работников</w:t>
      </w:r>
    </w:p>
    <w:p w14:paraId="0A2216D2" w14:textId="77777777" w:rsidR="006A1331" w:rsidRPr="007821F8" w:rsidRDefault="006A1331" w:rsidP="007821F8">
      <w:pPr>
        <w:pStyle w:val="ConsPlusNormal"/>
        <w:ind w:firstLine="567"/>
        <w:jc w:val="both"/>
        <w:rPr>
          <w:rFonts w:ascii="Arial" w:hAnsi="Arial" w:cs="Arial"/>
          <w:sz w:val="24"/>
          <w:szCs w:val="24"/>
        </w:rPr>
      </w:pPr>
    </w:p>
    <w:p w14:paraId="58D2233F" w14:textId="77777777" w:rsidR="006A1331" w:rsidRPr="007821F8" w:rsidRDefault="006A1331" w:rsidP="007821F8">
      <w:pPr>
        <w:pStyle w:val="ConsPlusNormal"/>
        <w:ind w:firstLine="567"/>
        <w:jc w:val="both"/>
        <w:rPr>
          <w:rFonts w:ascii="Arial" w:hAnsi="Arial" w:cs="Arial"/>
          <w:sz w:val="24"/>
          <w:szCs w:val="24"/>
        </w:rPr>
      </w:pPr>
      <w:r w:rsidRPr="007821F8">
        <w:rPr>
          <w:rFonts w:ascii="Arial" w:hAnsi="Arial" w:cs="Arial"/>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109F0121" w14:textId="77777777" w:rsidR="006A1331" w:rsidRPr="007821F8" w:rsidRDefault="006A1331" w:rsidP="007821F8">
      <w:pPr>
        <w:pStyle w:val="ConsPlusNormal"/>
        <w:jc w:val="center"/>
        <w:rPr>
          <w:rFonts w:ascii="Arial" w:hAnsi="Arial" w:cs="Arial"/>
          <w:sz w:val="24"/>
          <w:szCs w:val="24"/>
        </w:rPr>
      </w:pPr>
    </w:p>
    <w:p w14:paraId="3EFB0F47"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5.2. Предмет жалобы</w:t>
      </w:r>
    </w:p>
    <w:p w14:paraId="4085EACA" w14:textId="77777777" w:rsidR="006A1331" w:rsidRPr="007821F8" w:rsidRDefault="006A1331" w:rsidP="007821F8">
      <w:pPr>
        <w:pStyle w:val="ConsPlusNormal"/>
        <w:jc w:val="center"/>
        <w:rPr>
          <w:rFonts w:ascii="Arial" w:hAnsi="Arial" w:cs="Arial"/>
          <w:sz w:val="24"/>
          <w:szCs w:val="24"/>
        </w:rPr>
      </w:pPr>
    </w:p>
    <w:p w14:paraId="7EA62A89"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5.2.1. Заявитель может обратиться с жалобой, в том числе в следующих случаях:</w:t>
      </w:r>
    </w:p>
    <w:p w14:paraId="47BAC879"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63A9A9CA"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EE3906E"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B28DB4C"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6971DEE1"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508049B6"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w:t>
      </w:r>
      <w:r w:rsidRPr="007821F8">
        <w:rPr>
          <w:rFonts w:ascii="Arial" w:hAnsi="Arial" w:cs="Arial"/>
          <w:sz w:val="24"/>
          <w:szCs w:val="24"/>
        </w:rPr>
        <w:lastRenderedPageBreak/>
        <w:t>Российской Федерации, муниципальными правовыми актами;</w:t>
      </w:r>
    </w:p>
    <w:p w14:paraId="64989B24"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D848D9E"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14:paraId="7139C28F" w14:textId="77777777" w:rsidR="004D5D5C"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265C2CF1" w14:textId="4FE9D1D2" w:rsidR="006A1331" w:rsidRPr="007821F8" w:rsidRDefault="004D5D5C" w:rsidP="007821F8">
      <w:pPr>
        <w:pStyle w:val="ConsPlusNormal"/>
        <w:ind w:firstLine="540"/>
        <w:jc w:val="both"/>
        <w:rPr>
          <w:rFonts w:ascii="Arial" w:hAnsi="Arial" w:cs="Arial"/>
          <w:sz w:val="24"/>
          <w:szCs w:val="24"/>
        </w:rPr>
      </w:pPr>
      <w:r w:rsidRPr="007821F8">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8235874" w14:textId="77777777" w:rsidR="004D5D5C" w:rsidRPr="007821F8" w:rsidRDefault="004D5D5C" w:rsidP="007821F8">
      <w:pPr>
        <w:pStyle w:val="ConsPlusNormal"/>
        <w:ind w:firstLine="540"/>
        <w:jc w:val="both"/>
        <w:rPr>
          <w:rFonts w:ascii="Arial" w:hAnsi="Arial" w:cs="Arial"/>
          <w:sz w:val="24"/>
          <w:szCs w:val="24"/>
        </w:rPr>
      </w:pPr>
    </w:p>
    <w:p w14:paraId="3934EA2D"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5.3. Органы местного самоуправления</w:t>
      </w:r>
    </w:p>
    <w:p w14:paraId="3E0884E8"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и уполномоченные на рассмотрение жалобы должностные лица,</w:t>
      </w:r>
    </w:p>
    <w:p w14:paraId="67DF99D6"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которым может быть направлена жалоба</w:t>
      </w:r>
    </w:p>
    <w:p w14:paraId="081D939E" w14:textId="77777777" w:rsidR="006A1331" w:rsidRPr="007821F8" w:rsidRDefault="006A1331" w:rsidP="007821F8">
      <w:pPr>
        <w:pStyle w:val="ConsPlusNormal"/>
        <w:jc w:val="center"/>
        <w:rPr>
          <w:rFonts w:ascii="Arial" w:hAnsi="Arial" w:cs="Arial"/>
          <w:sz w:val="24"/>
          <w:szCs w:val="24"/>
        </w:rPr>
      </w:pPr>
    </w:p>
    <w:p w14:paraId="71B4C4F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w:t>
      </w:r>
      <w:r w:rsidRPr="007821F8">
        <w:rPr>
          <w:rFonts w:ascii="Arial" w:hAnsi="Arial" w:cs="Arial"/>
          <w:sz w:val="24"/>
          <w:szCs w:val="24"/>
        </w:rPr>
        <w:lastRenderedPageBreak/>
        <w:t>рассматривается руководителем ОМСУ.</w:t>
      </w:r>
    </w:p>
    <w:p w14:paraId="3EF4931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7BBBA1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5.3.2. Жалоба на решения и действия (бездействия), работников МФЦ рассматривается руководителем МФЦ.</w:t>
      </w:r>
    </w:p>
    <w:p w14:paraId="07DECAF1"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Жалоба на решения и действия (бездействия) МФЦ, руководителя МФЦ рассматривается учредителем МФЦ.</w:t>
      </w:r>
    </w:p>
    <w:p w14:paraId="091C3714" w14:textId="77777777" w:rsidR="006A1331" w:rsidRPr="007821F8" w:rsidRDefault="006A1331" w:rsidP="007821F8">
      <w:pPr>
        <w:pStyle w:val="ConsPlusNormal"/>
        <w:jc w:val="center"/>
        <w:rPr>
          <w:rFonts w:ascii="Arial" w:hAnsi="Arial" w:cs="Arial"/>
          <w:sz w:val="24"/>
          <w:szCs w:val="24"/>
        </w:rPr>
      </w:pPr>
    </w:p>
    <w:p w14:paraId="1A799E3C"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5.4. Порядок подачи и рассмотрения жалобы</w:t>
      </w:r>
    </w:p>
    <w:p w14:paraId="46B81E77" w14:textId="77777777" w:rsidR="006A1331" w:rsidRPr="007821F8" w:rsidRDefault="006A1331" w:rsidP="007821F8">
      <w:pPr>
        <w:pStyle w:val="ConsPlusNormal"/>
        <w:jc w:val="center"/>
        <w:rPr>
          <w:rFonts w:ascii="Arial" w:hAnsi="Arial" w:cs="Arial"/>
          <w:sz w:val="24"/>
          <w:szCs w:val="24"/>
        </w:rPr>
      </w:pPr>
    </w:p>
    <w:p w14:paraId="5B2F3656" w14:textId="05527726" w:rsidR="006A1331" w:rsidRPr="007821F8" w:rsidRDefault="00F14B86" w:rsidP="007821F8">
      <w:pPr>
        <w:pStyle w:val="ConsPlusNormal"/>
        <w:ind w:firstLine="567"/>
        <w:jc w:val="both"/>
        <w:rPr>
          <w:rFonts w:ascii="Arial" w:hAnsi="Arial" w:cs="Arial"/>
          <w:sz w:val="24"/>
          <w:szCs w:val="24"/>
        </w:rPr>
      </w:pPr>
      <w:r w:rsidRPr="007821F8">
        <w:rPr>
          <w:rFonts w:ascii="Arial" w:hAnsi="Arial" w:cs="Arial"/>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утвержденного постановлением администрации муниципального образования «Холмский городской округ» от 17.01.2019 № 53</w:t>
      </w:r>
    </w:p>
    <w:p w14:paraId="3D44736F"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5.5. Срок рассмотрения жалобы</w:t>
      </w:r>
    </w:p>
    <w:p w14:paraId="060D3C46" w14:textId="77777777" w:rsidR="006A1331" w:rsidRPr="007821F8" w:rsidRDefault="006A1331" w:rsidP="007821F8">
      <w:pPr>
        <w:pStyle w:val="ConsPlusNormal"/>
        <w:jc w:val="center"/>
        <w:rPr>
          <w:rFonts w:ascii="Arial" w:hAnsi="Arial" w:cs="Arial"/>
          <w:sz w:val="24"/>
          <w:szCs w:val="24"/>
        </w:rPr>
      </w:pPr>
    </w:p>
    <w:p w14:paraId="44CDFFD4"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xml:space="preserve">Жалоба, поступившая в ОМСУ,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DDC3CE9" w14:textId="77777777" w:rsidR="006A1331" w:rsidRPr="007821F8" w:rsidRDefault="006A1331" w:rsidP="007821F8">
      <w:pPr>
        <w:pStyle w:val="ConsPlusNormal"/>
        <w:jc w:val="center"/>
        <w:rPr>
          <w:rFonts w:ascii="Arial" w:hAnsi="Arial" w:cs="Arial"/>
          <w:sz w:val="24"/>
          <w:szCs w:val="24"/>
        </w:rPr>
      </w:pPr>
    </w:p>
    <w:p w14:paraId="751988C3"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5.6. Перечень оснований для приостановления рассмотрения</w:t>
      </w:r>
    </w:p>
    <w:p w14:paraId="6FA0A409"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жалобы в случае, если возможность приостановления</w:t>
      </w:r>
    </w:p>
    <w:p w14:paraId="00C1EF93"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предусмотрена законодательством Российской Федерации</w:t>
      </w:r>
    </w:p>
    <w:p w14:paraId="2B108916" w14:textId="77777777" w:rsidR="006A1331" w:rsidRPr="007821F8" w:rsidRDefault="006A1331" w:rsidP="007821F8">
      <w:pPr>
        <w:pStyle w:val="ConsPlusNormal"/>
        <w:jc w:val="center"/>
        <w:rPr>
          <w:rFonts w:ascii="Arial" w:hAnsi="Arial" w:cs="Arial"/>
          <w:sz w:val="24"/>
          <w:szCs w:val="24"/>
        </w:rPr>
      </w:pPr>
    </w:p>
    <w:p w14:paraId="3467CAB0"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Приостановление рассмотрения жалобы не допускается.</w:t>
      </w:r>
    </w:p>
    <w:p w14:paraId="0CD7A209" w14:textId="77777777" w:rsidR="006A1331" w:rsidRPr="007821F8" w:rsidRDefault="006A1331" w:rsidP="007821F8">
      <w:pPr>
        <w:pStyle w:val="ConsPlusNormal"/>
        <w:jc w:val="center"/>
        <w:rPr>
          <w:rFonts w:ascii="Arial" w:hAnsi="Arial" w:cs="Arial"/>
          <w:sz w:val="24"/>
          <w:szCs w:val="24"/>
        </w:rPr>
      </w:pPr>
    </w:p>
    <w:p w14:paraId="476FF82A"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5.7. Результат рассмотрения жалобы</w:t>
      </w:r>
    </w:p>
    <w:p w14:paraId="2D9050FE" w14:textId="77777777" w:rsidR="006A1331" w:rsidRPr="007821F8" w:rsidRDefault="006A1331" w:rsidP="007821F8">
      <w:pPr>
        <w:pStyle w:val="ConsPlusNormal"/>
        <w:jc w:val="center"/>
        <w:rPr>
          <w:rFonts w:ascii="Arial" w:hAnsi="Arial" w:cs="Arial"/>
          <w:sz w:val="24"/>
          <w:szCs w:val="24"/>
        </w:rPr>
      </w:pPr>
    </w:p>
    <w:p w14:paraId="147FE775" w14:textId="187A1A4F" w:rsidR="006A1331" w:rsidRPr="007821F8" w:rsidRDefault="008567CB" w:rsidP="007821F8">
      <w:pPr>
        <w:pStyle w:val="ConsPlusNormal"/>
        <w:ind w:firstLine="540"/>
        <w:jc w:val="both"/>
        <w:rPr>
          <w:rFonts w:ascii="Arial" w:hAnsi="Arial" w:cs="Arial"/>
          <w:sz w:val="24"/>
          <w:szCs w:val="24"/>
        </w:rPr>
      </w:pPr>
      <w:r w:rsidRPr="007821F8">
        <w:rPr>
          <w:rFonts w:ascii="Arial" w:hAnsi="Arial" w:cs="Arial"/>
          <w:sz w:val="24"/>
          <w:szCs w:val="24"/>
        </w:rPr>
        <w:t xml:space="preserve">5.7.1 </w:t>
      </w:r>
      <w:r w:rsidR="006A1331" w:rsidRPr="007821F8">
        <w:rPr>
          <w:rFonts w:ascii="Arial" w:hAnsi="Arial" w:cs="Arial"/>
          <w:sz w:val="24"/>
          <w:szCs w:val="24"/>
        </w:rPr>
        <w:t>По результатам рассмотрения жалобы принимается одно из следующих решений:</w:t>
      </w:r>
    </w:p>
    <w:p w14:paraId="09DF3C6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1D57D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удовлетворении жалобы отказывается.</w:t>
      </w:r>
    </w:p>
    <w:p w14:paraId="1F500146" w14:textId="4D03B547" w:rsidR="008567CB" w:rsidRPr="007821F8" w:rsidRDefault="008567CB" w:rsidP="007821F8">
      <w:pPr>
        <w:pStyle w:val="ConsPlusNormal"/>
        <w:ind w:firstLine="540"/>
        <w:jc w:val="both"/>
        <w:rPr>
          <w:rFonts w:ascii="Arial" w:hAnsi="Arial" w:cs="Arial"/>
          <w:sz w:val="24"/>
          <w:szCs w:val="24"/>
        </w:rPr>
      </w:pPr>
      <w:r w:rsidRPr="007821F8">
        <w:rPr>
          <w:rFonts w:ascii="Arial" w:hAnsi="Arial" w:cs="Arial"/>
          <w:sz w:val="24"/>
          <w:szCs w:val="24"/>
        </w:rPr>
        <w:t xml:space="preserve">5.7.2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proofErr w:type="spellStart"/>
      <w:r w:rsidR="00C16193" w:rsidRPr="007821F8">
        <w:rPr>
          <w:rFonts w:ascii="Arial" w:hAnsi="Arial" w:cs="Arial"/>
          <w:sz w:val="24"/>
          <w:szCs w:val="24"/>
        </w:rPr>
        <w:t>ДУМИЗ</w:t>
      </w:r>
      <w:r w:rsidRPr="007821F8">
        <w:rPr>
          <w:rFonts w:ascii="Arial" w:hAnsi="Arial" w:cs="Arial"/>
          <w:sz w:val="24"/>
          <w:szCs w:val="24"/>
        </w:rPr>
        <w:t>а</w:t>
      </w:r>
      <w:proofErr w:type="spellEnd"/>
      <w:r w:rsidRPr="007821F8">
        <w:rPr>
          <w:rFonts w:ascii="Arial" w:hAnsi="Arial" w:cs="Arial"/>
          <w:sz w:val="24"/>
          <w:szCs w:val="24"/>
        </w:rPr>
        <w:t xml:space="preserve">, уполномоченные на рассмотрение жалоб, незамедлительно направляют имеющиеся материалы в органы прокуратуры. </w:t>
      </w:r>
    </w:p>
    <w:p w14:paraId="04C0C3AF" w14:textId="77777777" w:rsidR="006A1331" w:rsidRPr="007821F8" w:rsidRDefault="006A1331" w:rsidP="007821F8">
      <w:pPr>
        <w:pStyle w:val="ConsPlusNormal"/>
        <w:jc w:val="center"/>
        <w:rPr>
          <w:rFonts w:ascii="Arial" w:hAnsi="Arial" w:cs="Arial"/>
          <w:sz w:val="24"/>
          <w:szCs w:val="24"/>
        </w:rPr>
      </w:pPr>
    </w:p>
    <w:p w14:paraId="721FB07E"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5.8. Порядок информирования заявителя</w:t>
      </w:r>
    </w:p>
    <w:p w14:paraId="44C2BA26"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lastRenderedPageBreak/>
        <w:t>о результатах рассмотрения жалобы</w:t>
      </w:r>
    </w:p>
    <w:p w14:paraId="7D6C1EB0" w14:textId="77777777" w:rsidR="006A1331" w:rsidRPr="007821F8" w:rsidRDefault="006A1331" w:rsidP="007821F8">
      <w:pPr>
        <w:pStyle w:val="ConsPlusNormal"/>
        <w:jc w:val="center"/>
        <w:rPr>
          <w:rFonts w:ascii="Arial" w:hAnsi="Arial" w:cs="Arial"/>
          <w:sz w:val="24"/>
          <w:szCs w:val="24"/>
        </w:rPr>
      </w:pPr>
    </w:p>
    <w:p w14:paraId="37E252CE"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8F6EE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9E1AA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1AC92" w14:textId="77777777" w:rsidR="006A1331" w:rsidRPr="007821F8" w:rsidRDefault="006A1331" w:rsidP="007821F8">
      <w:pPr>
        <w:pStyle w:val="ConsPlusNormal"/>
        <w:jc w:val="center"/>
        <w:rPr>
          <w:rFonts w:ascii="Arial" w:hAnsi="Arial" w:cs="Arial"/>
          <w:sz w:val="24"/>
          <w:szCs w:val="24"/>
        </w:rPr>
      </w:pPr>
    </w:p>
    <w:p w14:paraId="60F646F3"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5.9. Порядок обжалования решения по жалобе</w:t>
      </w:r>
    </w:p>
    <w:p w14:paraId="630CBBB5" w14:textId="77777777" w:rsidR="006A1331" w:rsidRPr="007821F8" w:rsidRDefault="006A1331" w:rsidP="007821F8">
      <w:pPr>
        <w:pStyle w:val="ConsPlusNormal"/>
        <w:jc w:val="center"/>
        <w:rPr>
          <w:rFonts w:ascii="Arial" w:hAnsi="Arial" w:cs="Arial"/>
          <w:sz w:val="24"/>
          <w:szCs w:val="24"/>
        </w:rPr>
      </w:pPr>
    </w:p>
    <w:p w14:paraId="7A89EA03"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17E37E70" w14:textId="77777777" w:rsidR="006A1331" w:rsidRPr="007821F8" w:rsidRDefault="006A1331" w:rsidP="007821F8">
      <w:pPr>
        <w:pStyle w:val="ConsPlusNormal"/>
        <w:jc w:val="center"/>
        <w:rPr>
          <w:rFonts w:ascii="Arial" w:hAnsi="Arial" w:cs="Arial"/>
          <w:sz w:val="24"/>
          <w:szCs w:val="24"/>
        </w:rPr>
      </w:pPr>
    </w:p>
    <w:p w14:paraId="0D764038"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5.10. Право заявителя на получение информации и документов,</w:t>
      </w:r>
    </w:p>
    <w:p w14:paraId="0C8A5A4C"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необходимых для обоснования и рассмотрения жалобы</w:t>
      </w:r>
    </w:p>
    <w:p w14:paraId="32B6C0B2" w14:textId="77777777" w:rsidR="006A1331" w:rsidRPr="007821F8" w:rsidRDefault="006A1331" w:rsidP="007821F8">
      <w:pPr>
        <w:pStyle w:val="ConsPlusNormal"/>
        <w:jc w:val="center"/>
        <w:rPr>
          <w:rFonts w:ascii="Arial" w:hAnsi="Arial" w:cs="Arial"/>
          <w:sz w:val="24"/>
          <w:szCs w:val="24"/>
        </w:rPr>
      </w:pPr>
    </w:p>
    <w:p w14:paraId="280B3126"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50695964" w14:textId="77777777" w:rsidR="006A1331" w:rsidRPr="007821F8" w:rsidRDefault="006A1331" w:rsidP="007821F8">
      <w:pPr>
        <w:pStyle w:val="ConsPlusNormal"/>
        <w:jc w:val="center"/>
        <w:rPr>
          <w:rFonts w:ascii="Arial" w:hAnsi="Arial" w:cs="Arial"/>
          <w:sz w:val="24"/>
          <w:szCs w:val="24"/>
        </w:rPr>
      </w:pPr>
    </w:p>
    <w:p w14:paraId="74974251" w14:textId="77777777" w:rsidR="006A1331" w:rsidRPr="007821F8" w:rsidRDefault="006A1331" w:rsidP="007821F8">
      <w:pPr>
        <w:pStyle w:val="ConsPlusNormal"/>
        <w:jc w:val="center"/>
        <w:outlineLvl w:val="2"/>
        <w:rPr>
          <w:rFonts w:ascii="Arial" w:hAnsi="Arial" w:cs="Arial"/>
          <w:sz w:val="24"/>
          <w:szCs w:val="24"/>
        </w:rPr>
      </w:pPr>
      <w:r w:rsidRPr="007821F8">
        <w:rPr>
          <w:rFonts w:ascii="Arial" w:hAnsi="Arial" w:cs="Arial"/>
          <w:sz w:val="24"/>
          <w:szCs w:val="24"/>
        </w:rPr>
        <w:t>5.11. Способы информирования заявителей</w:t>
      </w:r>
    </w:p>
    <w:p w14:paraId="69D81A54" w14:textId="77777777" w:rsidR="006A1331" w:rsidRPr="007821F8" w:rsidRDefault="006A1331" w:rsidP="007821F8">
      <w:pPr>
        <w:pStyle w:val="ConsPlusNormal"/>
        <w:jc w:val="center"/>
        <w:rPr>
          <w:rFonts w:ascii="Arial" w:hAnsi="Arial" w:cs="Arial"/>
          <w:sz w:val="24"/>
          <w:szCs w:val="24"/>
        </w:rPr>
      </w:pPr>
      <w:r w:rsidRPr="007821F8">
        <w:rPr>
          <w:rFonts w:ascii="Arial" w:hAnsi="Arial" w:cs="Arial"/>
          <w:sz w:val="24"/>
          <w:szCs w:val="24"/>
        </w:rPr>
        <w:t>о порядке подачи и рассмотрения жалобы</w:t>
      </w:r>
    </w:p>
    <w:p w14:paraId="227700ED" w14:textId="77777777" w:rsidR="006A1331" w:rsidRPr="007821F8" w:rsidRDefault="006A1331" w:rsidP="007821F8">
      <w:pPr>
        <w:pStyle w:val="ConsPlusNormal"/>
        <w:jc w:val="center"/>
        <w:rPr>
          <w:rFonts w:ascii="Arial" w:hAnsi="Arial" w:cs="Arial"/>
          <w:sz w:val="24"/>
          <w:szCs w:val="24"/>
        </w:rPr>
      </w:pPr>
    </w:p>
    <w:p w14:paraId="4A6B59F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Информирование заявителей о порядке подачи и рассмотрения жалобы обеспечивается:</w:t>
      </w:r>
    </w:p>
    <w:p w14:paraId="136738B7"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79F7921A"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устной форме по телефону или на личном приеме;</w:t>
      </w:r>
    </w:p>
    <w:p w14:paraId="29ACF68B" w14:textId="77777777" w:rsidR="006A1331" w:rsidRPr="007821F8" w:rsidRDefault="006A1331" w:rsidP="007821F8">
      <w:pPr>
        <w:pStyle w:val="ConsPlusNormal"/>
        <w:ind w:firstLine="540"/>
        <w:jc w:val="both"/>
        <w:rPr>
          <w:rFonts w:ascii="Arial" w:hAnsi="Arial" w:cs="Arial"/>
          <w:sz w:val="24"/>
          <w:szCs w:val="24"/>
        </w:rPr>
      </w:pPr>
      <w:r w:rsidRPr="007821F8">
        <w:rPr>
          <w:rFonts w:ascii="Arial" w:hAnsi="Arial" w:cs="Arial"/>
          <w:sz w:val="24"/>
          <w:szCs w:val="24"/>
        </w:rPr>
        <w:t>- в письменной форме почтовым отправлением или электронным сообщением по адресу, указанному заявителем.</w:t>
      </w:r>
      <w:bookmarkStart w:id="4" w:name="P532"/>
      <w:bookmarkEnd w:id="4"/>
    </w:p>
    <w:p w14:paraId="6B7AF927" w14:textId="77777777" w:rsidR="006A1331" w:rsidRPr="007821F8" w:rsidRDefault="006A1331" w:rsidP="007821F8">
      <w:pPr>
        <w:pStyle w:val="ConsPlusNormal"/>
        <w:ind w:firstLine="540"/>
        <w:jc w:val="both"/>
        <w:rPr>
          <w:rFonts w:ascii="Arial" w:hAnsi="Arial" w:cs="Arial"/>
          <w:sz w:val="24"/>
          <w:szCs w:val="24"/>
        </w:rPr>
      </w:pPr>
    </w:p>
    <w:p w14:paraId="67B53205" w14:textId="77777777" w:rsidR="006A1331" w:rsidRPr="007821F8" w:rsidRDefault="006A1331" w:rsidP="007821F8">
      <w:pPr>
        <w:pStyle w:val="ConsPlusNormal"/>
        <w:pBdr>
          <w:top w:val="single" w:sz="6" w:space="0" w:color="auto"/>
        </w:pBdr>
        <w:jc w:val="both"/>
        <w:rPr>
          <w:rFonts w:ascii="Arial" w:hAnsi="Arial" w:cs="Arial"/>
          <w:sz w:val="24"/>
          <w:szCs w:val="24"/>
        </w:rPr>
      </w:pPr>
    </w:p>
    <w:p w14:paraId="2D4CD664" w14:textId="77777777" w:rsidR="006A1331" w:rsidRPr="007821F8" w:rsidRDefault="006A1331" w:rsidP="007821F8">
      <w:pPr>
        <w:spacing w:after="0" w:line="240" w:lineRule="auto"/>
        <w:rPr>
          <w:rFonts w:ascii="Arial" w:hAnsi="Arial" w:cs="Arial"/>
          <w:sz w:val="24"/>
          <w:szCs w:val="24"/>
        </w:rPr>
      </w:pPr>
      <w:r w:rsidRPr="007821F8">
        <w:rPr>
          <w:rFonts w:ascii="Arial" w:hAnsi="Arial" w:cs="Arial"/>
          <w:sz w:val="24"/>
          <w:szCs w:val="24"/>
        </w:rPr>
        <w:br w:type="page"/>
      </w:r>
    </w:p>
    <w:p w14:paraId="23AF3C92" w14:textId="77777777" w:rsidR="006A1331" w:rsidRPr="007821F8" w:rsidRDefault="006A1331" w:rsidP="007821F8">
      <w:pPr>
        <w:widowControl w:val="0"/>
        <w:autoSpaceDE w:val="0"/>
        <w:autoSpaceDN w:val="0"/>
        <w:spacing w:after="0" w:line="240" w:lineRule="auto"/>
        <w:jc w:val="right"/>
        <w:outlineLvl w:val="1"/>
        <w:rPr>
          <w:rFonts w:ascii="Arial" w:hAnsi="Arial" w:cs="Arial"/>
          <w:sz w:val="24"/>
          <w:szCs w:val="24"/>
        </w:rPr>
      </w:pPr>
      <w:r w:rsidRPr="007821F8">
        <w:rPr>
          <w:rFonts w:ascii="Arial" w:hAnsi="Arial" w:cs="Arial"/>
          <w:sz w:val="24"/>
          <w:szCs w:val="24"/>
        </w:rPr>
        <w:lastRenderedPageBreak/>
        <w:t>Приложение 1</w:t>
      </w:r>
    </w:p>
    <w:p w14:paraId="14B375DF" w14:textId="77777777" w:rsidR="006A1331" w:rsidRPr="007821F8" w:rsidRDefault="006A1331" w:rsidP="007821F8">
      <w:pPr>
        <w:widowControl w:val="0"/>
        <w:autoSpaceDE w:val="0"/>
        <w:autoSpaceDN w:val="0"/>
        <w:spacing w:after="0" w:line="240" w:lineRule="auto"/>
        <w:ind w:left="3828"/>
        <w:jc w:val="right"/>
        <w:rPr>
          <w:rFonts w:ascii="Arial" w:hAnsi="Arial" w:cs="Arial"/>
          <w:sz w:val="24"/>
          <w:szCs w:val="24"/>
        </w:rPr>
      </w:pPr>
      <w:r w:rsidRPr="007821F8">
        <w:rPr>
          <w:rFonts w:ascii="Arial" w:hAnsi="Arial" w:cs="Arial"/>
          <w:sz w:val="24"/>
          <w:szCs w:val="24"/>
        </w:rPr>
        <w:t>к административному регламенту</w:t>
      </w:r>
    </w:p>
    <w:p w14:paraId="43BDB4C4" w14:textId="77777777" w:rsidR="006A1331" w:rsidRPr="007821F8" w:rsidRDefault="006A1331" w:rsidP="007821F8">
      <w:pPr>
        <w:widowControl w:val="0"/>
        <w:autoSpaceDE w:val="0"/>
        <w:autoSpaceDN w:val="0"/>
        <w:spacing w:after="0" w:line="240" w:lineRule="auto"/>
        <w:ind w:left="3828"/>
        <w:jc w:val="right"/>
        <w:rPr>
          <w:rFonts w:ascii="Arial" w:hAnsi="Arial" w:cs="Arial"/>
          <w:sz w:val="24"/>
          <w:szCs w:val="24"/>
        </w:rPr>
      </w:pPr>
      <w:r w:rsidRPr="007821F8">
        <w:rPr>
          <w:rFonts w:ascii="Arial" w:hAnsi="Arial" w:cs="Arial"/>
          <w:sz w:val="24"/>
          <w:szCs w:val="24"/>
        </w:rPr>
        <w:t xml:space="preserve"> предоставления муниципальной услуги</w:t>
      </w:r>
    </w:p>
    <w:p w14:paraId="5FCCAB5A" w14:textId="497D68C1" w:rsidR="006A1331" w:rsidRPr="007821F8" w:rsidRDefault="006A1331" w:rsidP="007821F8">
      <w:pPr>
        <w:widowControl w:val="0"/>
        <w:autoSpaceDE w:val="0"/>
        <w:autoSpaceDN w:val="0"/>
        <w:spacing w:after="0" w:line="240" w:lineRule="auto"/>
        <w:ind w:left="3828"/>
        <w:jc w:val="right"/>
        <w:rPr>
          <w:rFonts w:ascii="Arial" w:hAnsi="Arial" w:cs="Arial"/>
          <w:sz w:val="24"/>
          <w:szCs w:val="24"/>
        </w:rPr>
      </w:pPr>
      <w:r w:rsidRPr="007821F8">
        <w:rPr>
          <w:rFonts w:ascii="Arial" w:hAnsi="Arial" w:cs="Arial"/>
          <w:sz w:val="24"/>
          <w:szCs w:val="24"/>
        </w:rPr>
        <w:t xml:space="preserve"> </w:t>
      </w:r>
      <w:r w:rsidR="00701DEA" w:rsidRPr="007821F8">
        <w:rPr>
          <w:rFonts w:ascii="Arial" w:hAnsi="Arial" w:cs="Arial"/>
          <w:sz w:val="24"/>
          <w:szCs w:val="24"/>
        </w:rPr>
        <w:t>«</w:t>
      </w:r>
      <w:r w:rsidRPr="007821F8">
        <w:rPr>
          <w:rFonts w:ascii="Arial" w:hAnsi="Arial" w:cs="Arial"/>
          <w:sz w:val="24"/>
          <w:szCs w:val="24"/>
        </w:rPr>
        <w:t xml:space="preserve">Предоставление без проведения торгов земельных участков, находящихся </w:t>
      </w:r>
      <w:r w:rsidR="007821F8" w:rsidRPr="007821F8">
        <w:rPr>
          <w:rFonts w:ascii="Arial" w:hAnsi="Arial" w:cs="Arial"/>
          <w:sz w:val="24"/>
          <w:szCs w:val="24"/>
        </w:rPr>
        <w:t>в муниципальной собственности,</w:t>
      </w:r>
      <w:r w:rsidRPr="007821F8">
        <w:rPr>
          <w:rFonts w:ascii="Arial" w:hAnsi="Arial" w:cs="Arial"/>
          <w:sz w:val="24"/>
          <w:szCs w:val="24"/>
        </w:rPr>
        <w:t xml:space="preserve"> и государственная собственность на которые не разграничена, в собственность, аренду, постоянное (бессрочное) пользование, безвозмездное пользование</w:t>
      </w:r>
      <w:r w:rsidR="00701DEA" w:rsidRPr="007821F8">
        <w:rPr>
          <w:rFonts w:ascii="Arial" w:hAnsi="Arial" w:cs="Arial"/>
          <w:sz w:val="24"/>
          <w:szCs w:val="24"/>
        </w:rPr>
        <w:t>»</w:t>
      </w:r>
    </w:p>
    <w:p w14:paraId="49D687F7" w14:textId="77777777" w:rsidR="006A1331" w:rsidRPr="007821F8" w:rsidRDefault="006A1331" w:rsidP="007821F8">
      <w:pPr>
        <w:autoSpaceDE w:val="0"/>
        <w:autoSpaceDN w:val="0"/>
        <w:adjustRightInd w:val="0"/>
        <w:spacing w:after="0" w:line="240" w:lineRule="auto"/>
        <w:jc w:val="center"/>
        <w:outlineLvl w:val="0"/>
        <w:rPr>
          <w:rFonts w:ascii="Arial" w:hAnsi="Arial" w:cs="Arial"/>
          <w:sz w:val="24"/>
          <w:szCs w:val="24"/>
        </w:rPr>
      </w:pPr>
    </w:p>
    <w:p w14:paraId="462AFAA1" w14:textId="237E987D" w:rsidR="006A1331" w:rsidRPr="007821F8" w:rsidRDefault="008D3F3F" w:rsidP="007821F8">
      <w:pPr>
        <w:autoSpaceDE w:val="0"/>
        <w:autoSpaceDN w:val="0"/>
        <w:adjustRightInd w:val="0"/>
        <w:spacing w:after="0" w:line="240" w:lineRule="auto"/>
        <w:ind w:left="4216" w:right="-1"/>
        <w:jc w:val="right"/>
        <w:rPr>
          <w:rFonts w:ascii="Arial" w:hAnsi="Arial" w:cs="Arial"/>
          <w:sz w:val="24"/>
          <w:szCs w:val="24"/>
        </w:rPr>
      </w:pPr>
      <w:r w:rsidRPr="007821F8">
        <w:rPr>
          <w:rFonts w:ascii="Arial" w:hAnsi="Arial" w:cs="Arial"/>
          <w:sz w:val="24"/>
          <w:szCs w:val="24"/>
        </w:rPr>
        <w:t>В администрацию муниципального образования «Холмский городской округ»</w:t>
      </w:r>
    </w:p>
    <w:p w14:paraId="4A70A128"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p>
    <w:p w14:paraId="5DE35751" w14:textId="77777777" w:rsidR="006A1331" w:rsidRPr="007821F8" w:rsidRDefault="006A1331" w:rsidP="007821F8">
      <w:pPr>
        <w:autoSpaceDE w:val="0"/>
        <w:autoSpaceDN w:val="0"/>
        <w:adjustRightInd w:val="0"/>
        <w:spacing w:after="0" w:line="240" w:lineRule="auto"/>
        <w:jc w:val="center"/>
        <w:rPr>
          <w:rFonts w:ascii="Arial" w:hAnsi="Arial" w:cs="Arial"/>
          <w:sz w:val="24"/>
          <w:szCs w:val="24"/>
        </w:rPr>
      </w:pPr>
      <w:r w:rsidRPr="007821F8">
        <w:rPr>
          <w:rFonts w:ascii="Arial" w:hAnsi="Arial" w:cs="Arial"/>
          <w:sz w:val="24"/>
          <w:szCs w:val="24"/>
        </w:rPr>
        <w:t>ЗАЯВЛЕНИЕ</w:t>
      </w:r>
    </w:p>
    <w:p w14:paraId="7599ABD1" w14:textId="2C0C83C4" w:rsidR="006A1331" w:rsidRPr="007821F8" w:rsidRDefault="006A1331" w:rsidP="007821F8">
      <w:pPr>
        <w:autoSpaceDE w:val="0"/>
        <w:autoSpaceDN w:val="0"/>
        <w:adjustRightInd w:val="0"/>
        <w:spacing w:after="0" w:line="240" w:lineRule="auto"/>
        <w:jc w:val="center"/>
        <w:rPr>
          <w:rFonts w:ascii="Arial" w:hAnsi="Arial" w:cs="Arial"/>
          <w:sz w:val="24"/>
          <w:szCs w:val="24"/>
        </w:rPr>
      </w:pPr>
      <w:r w:rsidRPr="007821F8">
        <w:rPr>
          <w:rFonts w:ascii="Arial" w:hAnsi="Arial" w:cs="Arial"/>
          <w:sz w:val="24"/>
          <w:szCs w:val="24"/>
        </w:rPr>
        <w:t xml:space="preserve">о предоставлении без проведения торгов земельных участков, находящихся </w:t>
      </w:r>
      <w:r w:rsidR="007821F8" w:rsidRPr="007821F8">
        <w:rPr>
          <w:rFonts w:ascii="Arial" w:hAnsi="Arial" w:cs="Arial"/>
          <w:sz w:val="24"/>
          <w:szCs w:val="24"/>
        </w:rPr>
        <w:t>в муниципальной собственности,</w:t>
      </w:r>
      <w:r w:rsidRPr="007821F8">
        <w:rPr>
          <w:rFonts w:ascii="Arial" w:hAnsi="Arial" w:cs="Arial"/>
          <w:sz w:val="24"/>
          <w:szCs w:val="24"/>
        </w:rPr>
        <w:t xml:space="preserve"> и государственная собственность на которые не разграничена, в собственность, аренду, постоянное (бессрочное) пользование, безвозмездное пользование</w:t>
      </w:r>
    </w:p>
    <w:p w14:paraId="2361789F"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p>
    <w:p w14:paraId="6D5D43CD" w14:textId="77777777" w:rsidR="006A1331" w:rsidRPr="007821F8" w:rsidRDefault="006A1331" w:rsidP="007821F8">
      <w:pPr>
        <w:suppressAutoHyphens/>
        <w:autoSpaceDE w:val="0"/>
        <w:autoSpaceDN w:val="0"/>
        <w:adjustRightInd w:val="0"/>
        <w:spacing w:after="0" w:line="240" w:lineRule="auto"/>
        <w:ind w:firstLine="709"/>
        <w:jc w:val="both"/>
        <w:rPr>
          <w:rFonts w:ascii="Arial" w:hAnsi="Arial" w:cs="Arial"/>
          <w:sz w:val="24"/>
          <w:szCs w:val="24"/>
        </w:rPr>
      </w:pPr>
      <w:r w:rsidRPr="007821F8">
        <w:rPr>
          <w:rFonts w:ascii="Arial" w:hAnsi="Arial" w:cs="Arial"/>
          <w:sz w:val="24"/>
          <w:szCs w:val="24"/>
        </w:rPr>
        <w:t>На основании ________________________________________________ прошу предоставить</w:t>
      </w:r>
    </w:p>
    <w:p w14:paraId="2DFEF9B9" w14:textId="7FEFA003" w:rsidR="006A1331" w:rsidRPr="007821F8" w:rsidRDefault="006A1331" w:rsidP="007821F8">
      <w:pPr>
        <w:autoSpaceDE w:val="0"/>
        <w:autoSpaceDN w:val="0"/>
        <w:adjustRightInd w:val="0"/>
        <w:spacing w:after="0" w:line="240" w:lineRule="auto"/>
        <w:ind w:left="1985" w:right="2125"/>
        <w:jc w:val="center"/>
        <w:rPr>
          <w:rFonts w:ascii="Arial" w:hAnsi="Arial" w:cs="Arial"/>
          <w:sz w:val="24"/>
          <w:szCs w:val="24"/>
        </w:rPr>
      </w:pPr>
      <w:r w:rsidRPr="007821F8">
        <w:rPr>
          <w:rFonts w:ascii="Arial" w:hAnsi="Arial" w:cs="Arial"/>
          <w:sz w:val="24"/>
          <w:szCs w:val="24"/>
        </w:rPr>
        <w:t xml:space="preserve">(указать из числа: пункта 2 статьи 39.3; статьи 39.5; пункта 2 статьи 39.6; пункта 2 статьи 39.10 Земельного Кодекса Российской Федерации от 25.10.2001 </w:t>
      </w:r>
      <w:r w:rsidR="00701DEA" w:rsidRPr="007821F8">
        <w:rPr>
          <w:rFonts w:ascii="Arial" w:hAnsi="Arial" w:cs="Arial"/>
          <w:sz w:val="24"/>
          <w:szCs w:val="24"/>
        </w:rPr>
        <w:t>№</w:t>
      </w:r>
      <w:r w:rsidRPr="007821F8">
        <w:rPr>
          <w:rFonts w:ascii="Arial" w:hAnsi="Arial" w:cs="Arial"/>
          <w:sz w:val="24"/>
          <w:szCs w:val="24"/>
        </w:rPr>
        <w:t> 136-ФЗ)</w:t>
      </w:r>
    </w:p>
    <w:p w14:paraId="29BEF76A"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p>
    <w:p w14:paraId="1E2662BE"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____________________________________________________________________________________,</w:t>
      </w:r>
    </w:p>
    <w:p w14:paraId="41A6E692" w14:textId="77777777" w:rsidR="006A1331" w:rsidRPr="007821F8" w:rsidRDefault="006A1331" w:rsidP="007821F8">
      <w:pPr>
        <w:autoSpaceDE w:val="0"/>
        <w:autoSpaceDN w:val="0"/>
        <w:adjustRightInd w:val="0"/>
        <w:spacing w:after="0" w:line="240" w:lineRule="auto"/>
        <w:jc w:val="center"/>
        <w:rPr>
          <w:rFonts w:ascii="Arial" w:hAnsi="Arial" w:cs="Arial"/>
          <w:sz w:val="24"/>
          <w:szCs w:val="24"/>
        </w:rPr>
      </w:pPr>
      <w:r w:rsidRPr="007821F8">
        <w:rPr>
          <w:rFonts w:ascii="Arial" w:hAnsi="Arial" w:cs="Arial"/>
          <w:sz w:val="24"/>
          <w:szCs w:val="24"/>
        </w:rPr>
        <w:t>(Ф.И.О. физического лица полностью)</w:t>
      </w:r>
    </w:p>
    <w:p w14:paraId="3AE836D2"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___________________________________________________________________________________,</w:t>
      </w:r>
    </w:p>
    <w:p w14:paraId="798BF093" w14:textId="38BCF852" w:rsidR="006A1331" w:rsidRPr="007821F8" w:rsidRDefault="006A1331" w:rsidP="007821F8">
      <w:pPr>
        <w:autoSpaceDE w:val="0"/>
        <w:autoSpaceDN w:val="0"/>
        <w:adjustRightInd w:val="0"/>
        <w:spacing w:after="0" w:line="240" w:lineRule="auto"/>
        <w:jc w:val="center"/>
        <w:rPr>
          <w:rFonts w:ascii="Arial" w:hAnsi="Arial" w:cs="Arial"/>
          <w:sz w:val="24"/>
          <w:szCs w:val="24"/>
        </w:rPr>
      </w:pPr>
      <w:r w:rsidRPr="007821F8">
        <w:rPr>
          <w:rFonts w:ascii="Arial" w:hAnsi="Arial" w:cs="Arial"/>
          <w:sz w:val="24"/>
          <w:szCs w:val="24"/>
        </w:rPr>
        <w:t>(место жительства, вид документа, удостоверяющего личность, серия, номер, кем и когда выдан - для физического лица;</w:t>
      </w:r>
      <w:r w:rsidR="008D3F3F" w:rsidRPr="007821F8">
        <w:rPr>
          <w:rFonts w:ascii="Arial" w:hAnsi="Arial" w:cs="Arial"/>
          <w:sz w:val="24"/>
          <w:szCs w:val="24"/>
        </w:rPr>
        <w:t xml:space="preserve"> полное наименование юридического лица, должность, фамилия, имя, отчество (при наличии) руководителя, уполномоченного лица, ОГРН, ИНН (за исключением случаев обращения иностранного юридического лица) - для юридического лица; почтовый и (или) адрес электронной почты, телефон)</w:t>
      </w:r>
    </w:p>
    <w:p w14:paraId="089932E3" w14:textId="07530E28" w:rsidR="006A1331" w:rsidRPr="007821F8" w:rsidRDefault="006A133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_________________________________________________________________________</w:t>
      </w:r>
      <w:r w:rsidR="008D3F3F" w:rsidRPr="007821F8">
        <w:rPr>
          <w:rFonts w:ascii="Arial" w:hAnsi="Arial" w:cs="Arial"/>
          <w:sz w:val="24"/>
          <w:szCs w:val="24"/>
        </w:rPr>
        <w:t>___________</w:t>
      </w:r>
    </w:p>
    <w:p w14:paraId="7841EF20" w14:textId="472B92EF" w:rsidR="006A1331" w:rsidRPr="007821F8" w:rsidRDefault="006A1331" w:rsidP="007821F8">
      <w:pPr>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_____________________________________________________________________________________</w:t>
      </w:r>
    </w:p>
    <w:p w14:paraId="7D95ACDA" w14:textId="3D92E696" w:rsidR="006A1331" w:rsidRPr="007821F8" w:rsidRDefault="008D3F3F"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в</w:t>
      </w:r>
      <w:r w:rsidR="006A1331" w:rsidRPr="007821F8">
        <w:rPr>
          <w:rFonts w:ascii="Arial" w:hAnsi="Arial" w:cs="Arial"/>
          <w:sz w:val="24"/>
          <w:szCs w:val="24"/>
        </w:rPr>
        <w:t>____________________________________________________________________________________</w:t>
      </w:r>
    </w:p>
    <w:p w14:paraId="721510FE" w14:textId="77777777" w:rsidR="006A1331" w:rsidRPr="007821F8" w:rsidRDefault="006A1331" w:rsidP="007821F8">
      <w:pPr>
        <w:suppressAutoHyphens/>
        <w:autoSpaceDE w:val="0"/>
        <w:autoSpaceDN w:val="0"/>
        <w:adjustRightInd w:val="0"/>
        <w:spacing w:after="0" w:line="240" w:lineRule="auto"/>
        <w:ind w:right="-143"/>
        <w:jc w:val="center"/>
        <w:rPr>
          <w:rFonts w:ascii="Arial" w:hAnsi="Arial" w:cs="Arial"/>
          <w:sz w:val="24"/>
          <w:szCs w:val="24"/>
        </w:rPr>
      </w:pPr>
      <w:r w:rsidRPr="007821F8">
        <w:rPr>
          <w:rFonts w:ascii="Arial" w:hAnsi="Arial" w:cs="Arial"/>
          <w:sz w:val="24"/>
          <w:szCs w:val="24"/>
        </w:rPr>
        <w:t>(указать: собственность за плату; аренду; собственность бесплатно; постоянное (бессрочное) пользование; безвозмездное пользование)</w:t>
      </w:r>
    </w:p>
    <w:p w14:paraId="2D39CC65"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земельный участок, находящийся в муниципальной собственности, без проведения торгов со следующими характеристиками:</w:t>
      </w:r>
    </w:p>
    <w:p w14:paraId="1D631CBB"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1) кадастровый номер испрашиваемого земельного участка: _________________________________,</w:t>
      </w:r>
    </w:p>
    <w:p w14:paraId="7E51E3D5"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lastRenderedPageBreak/>
        <w:t>2)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w:t>
      </w:r>
    </w:p>
    <w:p w14:paraId="269E6189"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3) цель использования земельного участка: _______________________________________________,</w:t>
      </w:r>
    </w:p>
    <w:p w14:paraId="251081B0"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4)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w:t>
      </w:r>
    </w:p>
    <w:p w14:paraId="054C0A44" w14:textId="77777777" w:rsidR="006A1331"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5)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14:paraId="51329790" w14:textId="77777777" w:rsidR="006A1331" w:rsidRPr="007821F8" w:rsidRDefault="006A1331" w:rsidP="007821F8">
      <w:pPr>
        <w:suppressAutoHyphens/>
        <w:autoSpaceDE w:val="0"/>
        <w:autoSpaceDN w:val="0"/>
        <w:adjustRightInd w:val="0"/>
        <w:spacing w:after="0" w:line="240" w:lineRule="auto"/>
        <w:ind w:left="5812"/>
        <w:jc w:val="both"/>
        <w:rPr>
          <w:rFonts w:ascii="Arial" w:hAnsi="Arial" w:cs="Arial"/>
          <w:sz w:val="24"/>
          <w:szCs w:val="24"/>
        </w:rPr>
      </w:pPr>
      <w:r w:rsidRPr="007821F8">
        <w:rPr>
          <w:rFonts w:ascii="Arial" w:hAnsi="Arial" w:cs="Arial"/>
          <w:sz w:val="24"/>
          <w:szCs w:val="24"/>
        </w:rPr>
        <w:t>(кем и когда выдано)</w:t>
      </w:r>
    </w:p>
    <w:p w14:paraId="1CED4662"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r w:rsidRPr="007821F8">
        <w:rPr>
          <w:rFonts w:ascii="Arial" w:hAnsi="Arial" w:cs="Arial"/>
          <w:sz w:val="24"/>
          <w:szCs w:val="24"/>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7821F8" w:rsidRPr="007821F8" w14:paraId="219C97E3" w14:textId="77777777" w:rsidTr="006A1331">
        <w:tc>
          <w:tcPr>
            <w:tcW w:w="1020" w:type="dxa"/>
            <w:tcBorders>
              <w:top w:val="single" w:sz="4" w:space="0" w:color="auto"/>
              <w:left w:val="single" w:sz="4" w:space="0" w:color="auto"/>
              <w:bottom w:val="single" w:sz="4" w:space="0" w:color="auto"/>
              <w:right w:val="single" w:sz="4" w:space="0" w:color="auto"/>
            </w:tcBorders>
          </w:tcPr>
          <w:p w14:paraId="55B1D3A0"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r w:rsidRPr="007821F8">
              <w:rPr>
                <w:rFonts w:ascii="Arial" w:hAnsi="Arial" w:cs="Arial"/>
                <w:sz w:val="24"/>
                <w:szCs w:val="24"/>
              </w:rPr>
              <w:t>№ п/п</w:t>
            </w:r>
          </w:p>
        </w:tc>
        <w:tc>
          <w:tcPr>
            <w:tcW w:w="6236" w:type="dxa"/>
            <w:tcBorders>
              <w:top w:val="single" w:sz="4" w:space="0" w:color="auto"/>
              <w:left w:val="single" w:sz="4" w:space="0" w:color="auto"/>
              <w:bottom w:val="single" w:sz="4" w:space="0" w:color="auto"/>
              <w:right w:val="single" w:sz="4" w:space="0" w:color="auto"/>
            </w:tcBorders>
          </w:tcPr>
          <w:p w14:paraId="2210798B"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r w:rsidRPr="007821F8">
              <w:rPr>
                <w:rFonts w:ascii="Arial" w:hAnsi="Arial" w:cs="Arial"/>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14:paraId="6D1389DB"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r w:rsidRPr="007821F8">
              <w:rPr>
                <w:rFonts w:ascii="Arial" w:hAnsi="Arial" w:cs="Arial"/>
                <w:sz w:val="24"/>
                <w:szCs w:val="24"/>
              </w:rPr>
              <w:t>Кол-во (шт.)</w:t>
            </w:r>
          </w:p>
        </w:tc>
      </w:tr>
      <w:tr w:rsidR="007821F8" w:rsidRPr="007821F8" w14:paraId="7720776E" w14:textId="77777777" w:rsidTr="006A1331">
        <w:tc>
          <w:tcPr>
            <w:tcW w:w="1020" w:type="dxa"/>
            <w:tcBorders>
              <w:top w:val="single" w:sz="4" w:space="0" w:color="auto"/>
              <w:left w:val="single" w:sz="4" w:space="0" w:color="auto"/>
              <w:bottom w:val="single" w:sz="4" w:space="0" w:color="auto"/>
              <w:right w:val="single" w:sz="4" w:space="0" w:color="auto"/>
            </w:tcBorders>
          </w:tcPr>
          <w:p w14:paraId="0F7BA693"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14:paraId="15B21758"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C363873"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r>
      <w:tr w:rsidR="007821F8" w:rsidRPr="007821F8" w14:paraId="133CFDEC" w14:textId="77777777" w:rsidTr="006A1331">
        <w:tc>
          <w:tcPr>
            <w:tcW w:w="1020" w:type="dxa"/>
            <w:tcBorders>
              <w:top w:val="single" w:sz="4" w:space="0" w:color="auto"/>
              <w:left w:val="single" w:sz="4" w:space="0" w:color="auto"/>
              <w:bottom w:val="single" w:sz="4" w:space="0" w:color="auto"/>
              <w:right w:val="single" w:sz="4" w:space="0" w:color="auto"/>
            </w:tcBorders>
          </w:tcPr>
          <w:p w14:paraId="3392A721"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14:paraId="1C2273AF"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0BCBA1E"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r>
      <w:tr w:rsidR="007821F8" w:rsidRPr="007821F8" w14:paraId="69C5ACA9" w14:textId="77777777" w:rsidTr="006A1331">
        <w:tc>
          <w:tcPr>
            <w:tcW w:w="1020" w:type="dxa"/>
            <w:tcBorders>
              <w:top w:val="single" w:sz="4" w:space="0" w:color="auto"/>
              <w:left w:val="single" w:sz="4" w:space="0" w:color="auto"/>
              <w:bottom w:val="single" w:sz="4" w:space="0" w:color="auto"/>
              <w:right w:val="single" w:sz="4" w:space="0" w:color="auto"/>
            </w:tcBorders>
          </w:tcPr>
          <w:p w14:paraId="25E6054D"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14:paraId="04662827"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1F1717"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r>
      <w:tr w:rsidR="006A1331" w:rsidRPr="007821F8" w14:paraId="14145688" w14:textId="77777777" w:rsidTr="006A1331">
        <w:tc>
          <w:tcPr>
            <w:tcW w:w="1020" w:type="dxa"/>
            <w:tcBorders>
              <w:top w:val="single" w:sz="4" w:space="0" w:color="auto"/>
              <w:left w:val="single" w:sz="4" w:space="0" w:color="auto"/>
              <w:bottom w:val="single" w:sz="4" w:space="0" w:color="auto"/>
              <w:right w:val="single" w:sz="4" w:space="0" w:color="auto"/>
            </w:tcBorders>
          </w:tcPr>
          <w:p w14:paraId="5F7DD165"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6236" w:type="dxa"/>
            <w:tcBorders>
              <w:top w:val="single" w:sz="4" w:space="0" w:color="auto"/>
              <w:left w:val="single" w:sz="4" w:space="0" w:color="auto"/>
              <w:bottom w:val="single" w:sz="4" w:space="0" w:color="auto"/>
              <w:right w:val="single" w:sz="4" w:space="0" w:color="auto"/>
            </w:tcBorders>
          </w:tcPr>
          <w:p w14:paraId="78D6EF26"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8A16E60"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tc>
      </w:tr>
    </w:tbl>
    <w:p w14:paraId="6B486A55"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p w14:paraId="5424314B"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r w:rsidRPr="007821F8">
        <w:rPr>
          <w:rFonts w:ascii="Arial" w:hAnsi="Arial" w:cs="Arial"/>
          <w:sz w:val="24"/>
          <w:szCs w:val="24"/>
        </w:rPr>
        <w:t>Способ получения результата услуги ________________________________________________</w:t>
      </w:r>
    </w:p>
    <w:p w14:paraId="0B83F22D" w14:textId="77777777" w:rsidR="006A1331" w:rsidRPr="007821F8" w:rsidRDefault="006A1331" w:rsidP="007821F8">
      <w:pPr>
        <w:widowControl w:val="0"/>
        <w:autoSpaceDE w:val="0"/>
        <w:autoSpaceDN w:val="0"/>
        <w:spacing w:after="0" w:line="240" w:lineRule="auto"/>
        <w:jc w:val="both"/>
        <w:rPr>
          <w:rFonts w:ascii="Arial" w:hAnsi="Arial" w:cs="Arial"/>
          <w:sz w:val="24"/>
          <w:szCs w:val="24"/>
        </w:rPr>
      </w:pPr>
    </w:p>
    <w:p w14:paraId="09F53AAC" w14:textId="77777777" w:rsidR="008D3F3F" w:rsidRPr="007821F8" w:rsidRDefault="006A1331"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Заявитель: ________________________</w:t>
      </w:r>
      <w:r w:rsidR="008D3F3F" w:rsidRPr="007821F8">
        <w:rPr>
          <w:rFonts w:ascii="Arial" w:hAnsi="Arial" w:cs="Arial"/>
          <w:sz w:val="24"/>
          <w:szCs w:val="24"/>
        </w:rPr>
        <w:t>_______________   _____________</w:t>
      </w:r>
    </w:p>
    <w:p w14:paraId="72B8462F" w14:textId="3F80C84F" w:rsidR="008D3F3F" w:rsidRPr="007821F8" w:rsidRDefault="008D3F3F"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 xml:space="preserve">                                </w:t>
      </w:r>
      <w:r w:rsidR="006A1331" w:rsidRPr="007821F8">
        <w:rPr>
          <w:rFonts w:ascii="Arial" w:hAnsi="Arial" w:cs="Arial"/>
          <w:sz w:val="24"/>
          <w:szCs w:val="24"/>
        </w:rPr>
        <w:t>(Ф.И.О., должность представит</w:t>
      </w:r>
      <w:r w:rsidRPr="007821F8">
        <w:rPr>
          <w:rFonts w:ascii="Arial" w:hAnsi="Arial" w:cs="Arial"/>
          <w:sz w:val="24"/>
          <w:szCs w:val="24"/>
        </w:rPr>
        <w:t xml:space="preserve">еля юридического </w:t>
      </w:r>
      <w:proofErr w:type="gramStart"/>
      <w:r w:rsidRPr="007821F8">
        <w:rPr>
          <w:rFonts w:ascii="Arial" w:hAnsi="Arial" w:cs="Arial"/>
          <w:sz w:val="24"/>
          <w:szCs w:val="24"/>
        </w:rPr>
        <w:t xml:space="preserve">лица,   </w:t>
      </w:r>
      <w:proofErr w:type="gramEnd"/>
      <w:r w:rsidRPr="007821F8">
        <w:rPr>
          <w:rFonts w:ascii="Arial" w:hAnsi="Arial" w:cs="Arial"/>
          <w:sz w:val="24"/>
          <w:szCs w:val="24"/>
        </w:rPr>
        <w:t xml:space="preserve">                   (подпись)</w:t>
      </w:r>
    </w:p>
    <w:p w14:paraId="0C1EC627" w14:textId="56CCEEF0" w:rsidR="006A1331" w:rsidRPr="007821F8" w:rsidRDefault="008D3F3F"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 xml:space="preserve">                                         </w:t>
      </w:r>
      <w:r w:rsidR="006A1331" w:rsidRPr="007821F8">
        <w:rPr>
          <w:rFonts w:ascii="Arial" w:hAnsi="Arial" w:cs="Arial"/>
          <w:sz w:val="24"/>
          <w:szCs w:val="24"/>
        </w:rPr>
        <w:t>Ф.И.О. физического лица или его представителя)</w:t>
      </w:r>
    </w:p>
    <w:p w14:paraId="13A48808" w14:textId="77777777" w:rsidR="006A1331" w:rsidRPr="007821F8" w:rsidRDefault="006A1331" w:rsidP="007821F8">
      <w:pPr>
        <w:suppressAutoHyphens/>
        <w:autoSpaceDE w:val="0"/>
        <w:autoSpaceDN w:val="0"/>
        <w:adjustRightInd w:val="0"/>
        <w:spacing w:after="0" w:line="240" w:lineRule="auto"/>
        <w:ind w:firstLine="672"/>
        <w:jc w:val="both"/>
        <w:rPr>
          <w:rFonts w:ascii="Arial" w:hAnsi="Arial" w:cs="Arial"/>
          <w:sz w:val="24"/>
          <w:szCs w:val="24"/>
        </w:rPr>
      </w:pPr>
    </w:p>
    <w:p w14:paraId="2A0367C9" w14:textId="14EE3C2E" w:rsidR="006A1331" w:rsidRPr="007821F8" w:rsidRDefault="00701DEA" w:rsidP="007821F8">
      <w:pPr>
        <w:suppressAutoHyphens/>
        <w:autoSpaceDE w:val="0"/>
        <w:autoSpaceDN w:val="0"/>
        <w:adjustRightInd w:val="0"/>
        <w:spacing w:after="0" w:line="240" w:lineRule="auto"/>
        <w:jc w:val="both"/>
        <w:rPr>
          <w:rFonts w:ascii="Arial" w:hAnsi="Arial" w:cs="Arial"/>
          <w:sz w:val="24"/>
          <w:szCs w:val="24"/>
        </w:rPr>
      </w:pPr>
      <w:r w:rsidRPr="007821F8">
        <w:rPr>
          <w:rFonts w:ascii="Arial" w:hAnsi="Arial" w:cs="Arial"/>
          <w:sz w:val="24"/>
          <w:szCs w:val="24"/>
        </w:rPr>
        <w:t>«</w:t>
      </w:r>
      <w:r w:rsidR="006A1331" w:rsidRPr="007821F8">
        <w:rPr>
          <w:rFonts w:ascii="Arial" w:hAnsi="Arial" w:cs="Arial"/>
          <w:sz w:val="24"/>
          <w:szCs w:val="24"/>
        </w:rPr>
        <w:t>__</w:t>
      </w:r>
      <w:r w:rsidRPr="007821F8">
        <w:rPr>
          <w:rFonts w:ascii="Arial" w:hAnsi="Arial" w:cs="Arial"/>
          <w:sz w:val="24"/>
          <w:szCs w:val="24"/>
        </w:rPr>
        <w:t>»</w:t>
      </w:r>
      <w:r w:rsidR="006A1331" w:rsidRPr="007821F8">
        <w:rPr>
          <w:rFonts w:ascii="Arial" w:hAnsi="Arial" w:cs="Arial"/>
          <w:sz w:val="24"/>
          <w:szCs w:val="24"/>
        </w:rPr>
        <w:t xml:space="preserve"> ____________ 20__ г.</w:t>
      </w:r>
    </w:p>
    <w:p w14:paraId="5FB14B6E" w14:textId="77777777" w:rsidR="006A1331" w:rsidRPr="007821F8" w:rsidRDefault="006A1331" w:rsidP="007821F8">
      <w:pPr>
        <w:autoSpaceDE w:val="0"/>
        <w:autoSpaceDN w:val="0"/>
        <w:adjustRightInd w:val="0"/>
        <w:spacing w:after="0" w:line="240" w:lineRule="auto"/>
        <w:jc w:val="both"/>
        <w:rPr>
          <w:rFonts w:ascii="Arial" w:hAnsi="Arial" w:cs="Arial"/>
          <w:sz w:val="24"/>
          <w:szCs w:val="24"/>
        </w:rPr>
      </w:pPr>
    </w:p>
    <w:p w14:paraId="79D52AAE" w14:textId="24A9DDD0" w:rsidR="006A1331" w:rsidRPr="007821F8" w:rsidRDefault="006A1331" w:rsidP="007821F8">
      <w:pPr>
        <w:pStyle w:val="ConsPlusNormal"/>
        <w:jc w:val="right"/>
        <w:rPr>
          <w:rFonts w:ascii="Arial" w:hAnsi="Arial" w:cs="Arial"/>
          <w:b/>
          <w:sz w:val="24"/>
          <w:szCs w:val="24"/>
        </w:rPr>
      </w:pPr>
    </w:p>
    <w:sectPr w:rsidR="006A1331" w:rsidRPr="007821F8" w:rsidSect="00512D52">
      <w:pgSz w:w="11906" w:h="16838"/>
      <w:pgMar w:top="1134" w:right="99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3629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12"/>
    <w:rsid w:val="0000330B"/>
    <w:rsid w:val="00003930"/>
    <w:rsid w:val="0001014D"/>
    <w:rsid w:val="00010961"/>
    <w:rsid w:val="0003376B"/>
    <w:rsid w:val="00047F29"/>
    <w:rsid w:val="00057C65"/>
    <w:rsid w:val="00064418"/>
    <w:rsid w:val="00074134"/>
    <w:rsid w:val="0007705D"/>
    <w:rsid w:val="00080A92"/>
    <w:rsid w:val="000870F8"/>
    <w:rsid w:val="000A0DD8"/>
    <w:rsid w:val="000A787C"/>
    <w:rsid w:val="000B0729"/>
    <w:rsid w:val="000B2E65"/>
    <w:rsid w:val="000C0B14"/>
    <w:rsid w:val="000C0F48"/>
    <w:rsid w:val="000C34C0"/>
    <w:rsid w:val="000E5105"/>
    <w:rsid w:val="000E7F4C"/>
    <w:rsid w:val="000F50DC"/>
    <w:rsid w:val="000F795D"/>
    <w:rsid w:val="0010735A"/>
    <w:rsid w:val="00140FFF"/>
    <w:rsid w:val="00144A91"/>
    <w:rsid w:val="0015191B"/>
    <w:rsid w:val="0015384E"/>
    <w:rsid w:val="001550BD"/>
    <w:rsid w:val="00161093"/>
    <w:rsid w:val="00167E0D"/>
    <w:rsid w:val="0017441F"/>
    <w:rsid w:val="00174A3E"/>
    <w:rsid w:val="0018142C"/>
    <w:rsid w:val="00191F69"/>
    <w:rsid w:val="001963BD"/>
    <w:rsid w:val="00196DF5"/>
    <w:rsid w:val="001A2415"/>
    <w:rsid w:val="001A440C"/>
    <w:rsid w:val="001B1585"/>
    <w:rsid w:val="001B6441"/>
    <w:rsid w:val="001D05D6"/>
    <w:rsid w:val="001D084E"/>
    <w:rsid w:val="001D25AA"/>
    <w:rsid w:val="00202849"/>
    <w:rsid w:val="0020399E"/>
    <w:rsid w:val="00214913"/>
    <w:rsid w:val="002244D8"/>
    <w:rsid w:val="002300D2"/>
    <w:rsid w:val="0024104D"/>
    <w:rsid w:val="002413D9"/>
    <w:rsid w:val="002515B8"/>
    <w:rsid w:val="00252D32"/>
    <w:rsid w:val="002616A3"/>
    <w:rsid w:val="00262B88"/>
    <w:rsid w:val="00265FF7"/>
    <w:rsid w:val="00272A57"/>
    <w:rsid w:val="0027635B"/>
    <w:rsid w:val="002831BA"/>
    <w:rsid w:val="00285641"/>
    <w:rsid w:val="002A261C"/>
    <w:rsid w:val="002C5994"/>
    <w:rsid w:val="002C7E6B"/>
    <w:rsid w:val="002D67E2"/>
    <w:rsid w:val="002D6A72"/>
    <w:rsid w:val="002E7059"/>
    <w:rsid w:val="002F3D64"/>
    <w:rsid w:val="002F66C0"/>
    <w:rsid w:val="00301681"/>
    <w:rsid w:val="0031338C"/>
    <w:rsid w:val="00316651"/>
    <w:rsid w:val="00323F23"/>
    <w:rsid w:val="00324CFF"/>
    <w:rsid w:val="003328FD"/>
    <w:rsid w:val="00335DA8"/>
    <w:rsid w:val="003415FA"/>
    <w:rsid w:val="00343CD7"/>
    <w:rsid w:val="00351744"/>
    <w:rsid w:val="003530BD"/>
    <w:rsid w:val="003560D4"/>
    <w:rsid w:val="00372DE2"/>
    <w:rsid w:val="00375798"/>
    <w:rsid w:val="00376EAE"/>
    <w:rsid w:val="00381E0F"/>
    <w:rsid w:val="003849C1"/>
    <w:rsid w:val="00393EB5"/>
    <w:rsid w:val="003A0E0F"/>
    <w:rsid w:val="003B1AC7"/>
    <w:rsid w:val="003B1C76"/>
    <w:rsid w:val="003C64E5"/>
    <w:rsid w:val="003D30E2"/>
    <w:rsid w:val="003D4390"/>
    <w:rsid w:val="003D7C38"/>
    <w:rsid w:val="003E1681"/>
    <w:rsid w:val="003E16D3"/>
    <w:rsid w:val="003F263E"/>
    <w:rsid w:val="00430F7D"/>
    <w:rsid w:val="00435292"/>
    <w:rsid w:val="00443621"/>
    <w:rsid w:val="00451DC0"/>
    <w:rsid w:val="00454645"/>
    <w:rsid w:val="004719EF"/>
    <w:rsid w:val="00471FD3"/>
    <w:rsid w:val="004859EB"/>
    <w:rsid w:val="00485CFF"/>
    <w:rsid w:val="00491E61"/>
    <w:rsid w:val="004A3942"/>
    <w:rsid w:val="004B73C3"/>
    <w:rsid w:val="004C661A"/>
    <w:rsid w:val="004C737D"/>
    <w:rsid w:val="004D4F4D"/>
    <w:rsid w:val="004D5D5C"/>
    <w:rsid w:val="004D5FF5"/>
    <w:rsid w:val="004D7488"/>
    <w:rsid w:val="004E10B5"/>
    <w:rsid w:val="004F2038"/>
    <w:rsid w:val="00512D52"/>
    <w:rsid w:val="0051772B"/>
    <w:rsid w:val="005319BB"/>
    <w:rsid w:val="005326BA"/>
    <w:rsid w:val="00534849"/>
    <w:rsid w:val="00536CE9"/>
    <w:rsid w:val="00541DD8"/>
    <w:rsid w:val="00546AE7"/>
    <w:rsid w:val="005474A0"/>
    <w:rsid w:val="005604E1"/>
    <w:rsid w:val="00573143"/>
    <w:rsid w:val="005844D9"/>
    <w:rsid w:val="00586F8D"/>
    <w:rsid w:val="00597202"/>
    <w:rsid w:val="005A4061"/>
    <w:rsid w:val="005A5356"/>
    <w:rsid w:val="005B05DA"/>
    <w:rsid w:val="005B5966"/>
    <w:rsid w:val="005C1DFF"/>
    <w:rsid w:val="005C6BB8"/>
    <w:rsid w:val="005C70A9"/>
    <w:rsid w:val="005D349F"/>
    <w:rsid w:val="005E42D8"/>
    <w:rsid w:val="005E72BC"/>
    <w:rsid w:val="005E7B50"/>
    <w:rsid w:val="005F441D"/>
    <w:rsid w:val="00603642"/>
    <w:rsid w:val="00607476"/>
    <w:rsid w:val="0061085B"/>
    <w:rsid w:val="006116E6"/>
    <w:rsid w:val="00621952"/>
    <w:rsid w:val="00621C1E"/>
    <w:rsid w:val="00622597"/>
    <w:rsid w:val="00626864"/>
    <w:rsid w:val="00630EB5"/>
    <w:rsid w:val="0065024F"/>
    <w:rsid w:val="00656F03"/>
    <w:rsid w:val="006618EC"/>
    <w:rsid w:val="00661AAF"/>
    <w:rsid w:val="00673B35"/>
    <w:rsid w:val="00676245"/>
    <w:rsid w:val="00676392"/>
    <w:rsid w:val="006921AB"/>
    <w:rsid w:val="00695A2E"/>
    <w:rsid w:val="006A1331"/>
    <w:rsid w:val="006B032C"/>
    <w:rsid w:val="006B3ACA"/>
    <w:rsid w:val="006B6118"/>
    <w:rsid w:val="006E0F28"/>
    <w:rsid w:val="006E4093"/>
    <w:rsid w:val="006F020D"/>
    <w:rsid w:val="006F2150"/>
    <w:rsid w:val="006F5B2A"/>
    <w:rsid w:val="00701DEA"/>
    <w:rsid w:val="007113BB"/>
    <w:rsid w:val="00711AAB"/>
    <w:rsid w:val="00714871"/>
    <w:rsid w:val="00723ACE"/>
    <w:rsid w:val="00724788"/>
    <w:rsid w:val="007247CD"/>
    <w:rsid w:val="00727B4F"/>
    <w:rsid w:val="00731B31"/>
    <w:rsid w:val="00732D91"/>
    <w:rsid w:val="007356AC"/>
    <w:rsid w:val="00737B31"/>
    <w:rsid w:val="007412C9"/>
    <w:rsid w:val="00753778"/>
    <w:rsid w:val="0076590B"/>
    <w:rsid w:val="0077575A"/>
    <w:rsid w:val="007772E9"/>
    <w:rsid w:val="007821F8"/>
    <w:rsid w:val="00792D42"/>
    <w:rsid w:val="007C1625"/>
    <w:rsid w:val="007C421C"/>
    <w:rsid w:val="007E392B"/>
    <w:rsid w:val="007E5917"/>
    <w:rsid w:val="007F30D2"/>
    <w:rsid w:val="007F317F"/>
    <w:rsid w:val="007F5DD7"/>
    <w:rsid w:val="00811E85"/>
    <w:rsid w:val="00820EED"/>
    <w:rsid w:val="00831DE7"/>
    <w:rsid w:val="00837163"/>
    <w:rsid w:val="008407EF"/>
    <w:rsid w:val="00841CF7"/>
    <w:rsid w:val="00841F2B"/>
    <w:rsid w:val="00844A86"/>
    <w:rsid w:val="00847550"/>
    <w:rsid w:val="008567CB"/>
    <w:rsid w:val="008758B3"/>
    <w:rsid w:val="00884F3D"/>
    <w:rsid w:val="008A21D0"/>
    <w:rsid w:val="008A534D"/>
    <w:rsid w:val="008A5361"/>
    <w:rsid w:val="008B12DE"/>
    <w:rsid w:val="008B2D02"/>
    <w:rsid w:val="008B3490"/>
    <w:rsid w:val="008B68B2"/>
    <w:rsid w:val="008C6762"/>
    <w:rsid w:val="008C72D7"/>
    <w:rsid w:val="008D3F3F"/>
    <w:rsid w:val="008E597D"/>
    <w:rsid w:val="00904B14"/>
    <w:rsid w:val="00913358"/>
    <w:rsid w:val="00932997"/>
    <w:rsid w:val="00932BCC"/>
    <w:rsid w:val="009364A5"/>
    <w:rsid w:val="009432E4"/>
    <w:rsid w:val="009452F3"/>
    <w:rsid w:val="00951B10"/>
    <w:rsid w:val="00953424"/>
    <w:rsid w:val="00954802"/>
    <w:rsid w:val="0096109B"/>
    <w:rsid w:val="00962632"/>
    <w:rsid w:val="00962C74"/>
    <w:rsid w:val="00966477"/>
    <w:rsid w:val="0097587E"/>
    <w:rsid w:val="009765A8"/>
    <w:rsid w:val="00980CE8"/>
    <w:rsid w:val="009876EC"/>
    <w:rsid w:val="0099459B"/>
    <w:rsid w:val="0099687E"/>
    <w:rsid w:val="00996B99"/>
    <w:rsid w:val="009B53D0"/>
    <w:rsid w:val="009C65A0"/>
    <w:rsid w:val="009C7F7A"/>
    <w:rsid w:val="009F0879"/>
    <w:rsid w:val="00A05788"/>
    <w:rsid w:val="00A11625"/>
    <w:rsid w:val="00A1640A"/>
    <w:rsid w:val="00A257B9"/>
    <w:rsid w:val="00A262AC"/>
    <w:rsid w:val="00A27C7C"/>
    <w:rsid w:val="00A30262"/>
    <w:rsid w:val="00A360CF"/>
    <w:rsid w:val="00A36BEC"/>
    <w:rsid w:val="00A425B3"/>
    <w:rsid w:val="00A51C90"/>
    <w:rsid w:val="00A52943"/>
    <w:rsid w:val="00A52AF7"/>
    <w:rsid w:val="00A54776"/>
    <w:rsid w:val="00A54808"/>
    <w:rsid w:val="00A56103"/>
    <w:rsid w:val="00A57F08"/>
    <w:rsid w:val="00A716D4"/>
    <w:rsid w:val="00A73EB1"/>
    <w:rsid w:val="00A75E4A"/>
    <w:rsid w:val="00A776A2"/>
    <w:rsid w:val="00A8374D"/>
    <w:rsid w:val="00A95D16"/>
    <w:rsid w:val="00A96038"/>
    <w:rsid w:val="00AB10A4"/>
    <w:rsid w:val="00AC78B9"/>
    <w:rsid w:val="00AD2571"/>
    <w:rsid w:val="00AF11BA"/>
    <w:rsid w:val="00AF4000"/>
    <w:rsid w:val="00AF6277"/>
    <w:rsid w:val="00AF727C"/>
    <w:rsid w:val="00B00C1B"/>
    <w:rsid w:val="00B00E94"/>
    <w:rsid w:val="00B038F8"/>
    <w:rsid w:val="00B07F80"/>
    <w:rsid w:val="00B122A6"/>
    <w:rsid w:val="00B27DBA"/>
    <w:rsid w:val="00B4395B"/>
    <w:rsid w:val="00B448FE"/>
    <w:rsid w:val="00B518B9"/>
    <w:rsid w:val="00B56E6D"/>
    <w:rsid w:val="00B65A45"/>
    <w:rsid w:val="00B70CA5"/>
    <w:rsid w:val="00B734AF"/>
    <w:rsid w:val="00B912CA"/>
    <w:rsid w:val="00B9219C"/>
    <w:rsid w:val="00B932AC"/>
    <w:rsid w:val="00B95925"/>
    <w:rsid w:val="00B962F9"/>
    <w:rsid w:val="00BA1B01"/>
    <w:rsid w:val="00BB7108"/>
    <w:rsid w:val="00BC4076"/>
    <w:rsid w:val="00BC5D6F"/>
    <w:rsid w:val="00BC6455"/>
    <w:rsid w:val="00BF3D2A"/>
    <w:rsid w:val="00BF6A88"/>
    <w:rsid w:val="00C028AA"/>
    <w:rsid w:val="00C055EE"/>
    <w:rsid w:val="00C07079"/>
    <w:rsid w:val="00C0799E"/>
    <w:rsid w:val="00C16193"/>
    <w:rsid w:val="00C2207F"/>
    <w:rsid w:val="00C2305D"/>
    <w:rsid w:val="00C32991"/>
    <w:rsid w:val="00C360F5"/>
    <w:rsid w:val="00C41299"/>
    <w:rsid w:val="00C42C50"/>
    <w:rsid w:val="00C54511"/>
    <w:rsid w:val="00C63CC1"/>
    <w:rsid w:val="00C82B69"/>
    <w:rsid w:val="00C844C3"/>
    <w:rsid w:val="00C85F77"/>
    <w:rsid w:val="00C871BA"/>
    <w:rsid w:val="00C873E7"/>
    <w:rsid w:val="00C9464E"/>
    <w:rsid w:val="00CA2D0F"/>
    <w:rsid w:val="00CC4959"/>
    <w:rsid w:val="00CC569E"/>
    <w:rsid w:val="00CC79B9"/>
    <w:rsid w:val="00CD4EB9"/>
    <w:rsid w:val="00CD5FE9"/>
    <w:rsid w:val="00CD7C62"/>
    <w:rsid w:val="00CF5CA1"/>
    <w:rsid w:val="00D02741"/>
    <w:rsid w:val="00D06EEA"/>
    <w:rsid w:val="00D166D7"/>
    <w:rsid w:val="00D22634"/>
    <w:rsid w:val="00D22CA4"/>
    <w:rsid w:val="00D23872"/>
    <w:rsid w:val="00D24FAC"/>
    <w:rsid w:val="00D33B40"/>
    <w:rsid w:val="00D33DA8"/>
    <w:rsid w:val="00D40AC0"/>
    <w:rsid w:val="00D52A96"/>
    <w:rsid w:val="00D55CF9"/>
    <w:rsid w:val="00D61412"/>
    <w:rsid w:val="00D63509"/>
    <w:rsid w:val="00D73BB3"/>
    <w:rsid w:val="00D7780D"/>
    <w:rsid w:val="00DA3206"/>
    <w:rsid w:val="00DB7EFD"/>
    <w:rsid w:val="00DC2A24"/>
    <w:rsid w:val="00DC3898"/>
    <w:rsid w:val="00DD24C0"/>
    <w:rsid w:val="00DD33F1"/>
    <w:rsid w:val="00DD465E"/>
    <w:rsid w:val="00DE4F18"/>
    <w:rsid w:val="00E009A6"/>
    <w:rsid w:val="00E33DDF"/>
    <w:rsid w:val="00E64DF0"/>
    <w:rsid w:val="00E67D86"/>
    <w:rsid w:val="00E730C4"/>
    <w:rsid w:val="00E9593F"/>
    <w:rsid w:val="00EA46FC"/>
    <w:rsid w:val="00EB31CD"/>
    <w:rsid w:val="00EB4E53"/>
    <w:rsid w:val="00EC352A"/>
    <w:rsid w:val="00ED50C2"/>
    <w:rsid w:val="00EE0428"/>
    <w:rsid w:val="00EF1E2E"/>
    <w:rsid w:val="00EF5322"/>
    <w:rsid w:val="00EF6E2A"/>
    <w:rsid w:val="00F046A3"/>
    <w:rsid w:val="00F06146"/>
    <w:rsid w:val="00F0628A"/>
    <w:rsid w:val="00F11C58"/>
    <w:rsid w:val="00F148F7"/>
    <w:rsid w:val="00F14B86"/>
    <w:rsid w:val="00F15B87"/>
    <w:rsid w:val="00F359C8"/>
    <w:rsid w:val="00F447FB"/>
    <w:rsid w:val="00F44A28"/>
    <w:rsid w:val="00F508C0"/>
    <w:rsid w:val="00F575DD"/>
    <w:rsid w:val="00F601F9"/>
    <w:rsid w:val="00F66179"/>
    <w:rsid w:val="00F70733"/>
    <w:rsid w:val="00F73323"/>
    <w:rsid w:val="00F73DC1"/>
    <w:rsid w:val="00F769A9"/>
    <w:rsid w:val="00F772D3"/>
    <w:rsid w:val="00F82037"/>
    <w:rsid w:val="00F838A9"/>
    <w:rsid w:val="00F87494"/>
    <w:rsid w:val="00F94F5F"/>
    <w:rsid w:val="00FA2978"/>
    <w:rsid w:val="00FA5016"/>
    <w:rsid w:val="00FA5E29"/>
    <w:rsid w:val="00FA619E"/>
    <w:rsid w:val="00FA7EFF"/>
    <w:rsid w:val="00FB222B"/>
    <w:rsid w:val="00FB4DAC"/>
    <w:rsid w:val="00FC1072"/>
    <w:rsid w:val="00FD0A10"/>
    <w:rsid w:val="00FD0A5F"/>
    <w:rsid w:val="00FD3711"/>
    <w:rsid w:val="00FE52C1"/>
    <w:rsid w:val="00FF3695"/>
    <w:rsid w:val="00FF5186"/>
    <w:rsid w:val="00FF672B"/>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3065"/>
  <w15:docId w15:val="{812872B3-6E41-40A9-8486-A45A9CA3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963BD"/>
    <w:pPr>
      <w:keepNext/>
      <w:spacing w:after="0" w:line="360" w:lineRule="auto"/>
      <w:jc w:val="center"/>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character" w:styleId="a7">
    <w:name w:val="Hyperlink"/>
    <w:basedOn w:val="a0"/>
    <w:uiPriority w:val="99"/>
    <w:unhideWhenUsed/>
    <w:rsid w:val="003849C1"/>
    <w:rPr>
      <w:color w:val="0000FF"/>
      <w:u w:val="single"/>
    </w:rPr>
  </w:style>
  <w:style w:type="paragraph" w:styleId="HTML">
    <w:name w:val="HTML Preformatted"/>
    <w:basedOn w:val="a"/>
    <w:link w:val="HTML0"/>
    <w:uiPriority w:val="99"/>
    <w:unhideWhenUsed/>
    <w:rsid w:val="0038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49C1"/>
    <w:rPr>
      <w:rFonts w:ascii="Courier New" w:eastAsia="Times New Roman" w:hAnsi="Courier New" w:cs="Courier New"/>
      <w:sz w:val="20"/>
      <w:szCs w:val="20"/>
      <w:lang w:eastAsia="ru-RU"/>
    </w:rPr>
  </w:style>
  <w:style w:type="character" w:customStyle="1" w:styleId="10">
    <w:name w:val="Заголовок 1 Знак"/>
    <w:basedOn w:val="a0"/>
    <w:link w:val="1"/>
    <w:rsid w:val="001963BD"/>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08799">
      <w:bodyDiv w:val="1"/>
      <w:marLeft w:val="0"/>
      <w:marRight w:val="0"/>
      <w:marTop w:val="0"/>
      <w:marBottom w:val="0"/>
      <w:divBdr>
        <w:top w:val="none" w:sz="0" w:space="0" w:color="auto"/>
        <w:left w:val="none" w:sz="0" w:space="0" w:color="auto"/>
        <w:bottom w:val="none" w:sz="0" w:space="0" w:color="auto"/>
        <w:right w:val="none" w:sz="0" w:space="0" w:color="auto"/>
      </w:divBdr>
    </w:div>
    <w:div w:id="372267866">
      <w:bodyDiv w:val="1"/>
      <w:marLeft w:val="0"/>
      <w:marRight w:val="0"/>
      <w:marTop w:val="0"/>
      <w:marBottom w:val="0"/>
      <w:divBdr>
        <w:top w:val="none" w:sz="0" w:space="0" w:color="auto"/>
        <w:left w:val="none" w:sz="0" w:space="0" w:color="auto"/>
        <w:bottom w:val="none" w:sz="0" w:space="0" w:color="auto"/>
        <w:right w:val="none" w:sz="0" w:space="0" w:color="auto"/>
      </w:divBdr>
    </w:div>
    <w:div w:id="550195627">
      <w:bodyDiv w:val="1"/>
      <w:marLeft w:val="0"/>
      <w:marRight w:val="0"/>
      <w:marTop w:val="0"/>
      <w:marBottom w:val="0"/>
      <w:divBdr>
        <w:top w:val="none" w:sz="0" w:space="0" w:color="auto"/>
        <w:left w:val="none" w:sz="0" w:space="0" w:color="auto"/>
        <w:bottom w:val="none" w:sz="0" w:space="0" w:color="auto"/>
        <w:right w:val="none" w:sz="0" w:space="0" w:color="auto"/>
      </w:divBdr>
    </w:div>
    <w:div w:id="1177307512">
      <w:bodyDiv w:val="1"/>
      <w:marLeft w:val="0"/>
      <w:marRight w:val="0"/>
      <w:marTop w:val="0"/>
      <w:marBottom w:val="0"/>
      <w:divBdr>
        <w:top w:val="none" w:sz="0" w:space="0" w:color="auto"/>
        <w:left w:val="none" w:sz="0" w:space="0" w:color="auto"/>
        <w:bottom w:val="none" w:sz="0" w:space="0" w:color="auto"/>
        <w:right w:val="none" w:sz="0" w:space="0" w:color="auto"/>
      </w:divBdr>
    </w:div>
    <w:div w:id="1461145395">
      <w:bodyDiv w:val="1"/>
      <w:marLeft w:val="0"/>
      <w:marRight w:val="0"/>
      <w:marTop w:val="0"/>
      <w:marBottom w:val="0"/>
      <w:divBdr>
        <w:top w:val="none" w:sz="0" w:space="0" w:color="auto"/>
        <w:left w:val="none" w:sz="0" w:space="0" w:color="auto"/>
        <w:bottom w:val="none" w:sz="0" w:space="0" w:color="auto"/>
        <w:right w:val="none" w:sz="0" w:space="0" w:color="auto"/>
      </w:divBdr>
    </w:div>
    <w:div w:id="1507091797">
      <w:bodyDiv w:val="1"/>
      <w:marLeft w:val="0"/>
      <w:marRight w:val="0"/>
      <w:marTop w:val="0"/>
      <w:marBottom w:val="0"/>
      <w:divBdr>
        <w:top w:val="none" w:sz="0" w:space="0" w:color="auto"/>
        <w:left w:val="none" w:sz="0" w:space="0" w:color="auto"/>
        <w:bottom w:val="none" w:sz="0" w:space="0" w:color="auto"/>
        <w:right w:val="none" w:sz="0" w:space="0" w:color="auto"/>
      </w:divBdr>
    </w:div>
    <w:div w:id="1678733252">
      <w:bodyDiv w:val="1"/>
      <w:marLeft w:val="0"/>
      <w:marRight w:val="0"/>
      <w:marTop w:val="0"/>
      <w:marBottom w:val="0"/>
      <w:divBdr>
        <w:top w:val="none" w:sz="0" w:space="0" w:color="auto"/>
        <w:left w:val="none" w:sz="0" w:space="0" w:color="auto"/>
        <w:bottom w:val="none" w:sz="0" w:space="0" w:color="auto"/>
        <w:right w:val="none" w:sz="0" w:space="0" w:color="auto"/>
      </w:divBdr>
    </w:div>
    <w:div w:id="1894612296">
      <w:bodyDiv w:val="1"/>
      <w:marLeft w:val="0"/>
      <w:marRight w:val="0"/>
      <w:marTop w:val="0"/>
      <w:marBottom w:val="0"/>
      <w:divBdr>
        <w:top w:val="none" w:sz="0" w:space="0" w:color="auto"/>
        <w:left w:val="none" w:sz="0" w:space="0" w:color="auto"/>
        <w:bottom w:val="none" w:sz="0" w:space="0" w:color="auto"/>
        <w:right w:val="none" w:sz="0" w:space="0" w:color="auto"/>
      </w:divBdr>
    </w:div>
    <w:div w:id="19402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18DCC7A3A9FD3AA3A4481BA0894E73EDC4F5E5E7F01971318F8836CFE1EF461E2B0CA6F5AAB396A8CE208DA5314A0F942910D7178f5H" TargetMode="External"/><Relationship Id="rId13" Type="http://schemas.openxmlformats.org/officeDocument/2006/relationships/hyperlink" Target="consultantplus://offline/ref=B35BAAD54DB3A73535A086820CE3856F3B6C858421A0B03876044D5567BE6D2157045AD780A2EBA36E04C7D925Y67DG" TargetMode="External"/><Relationship Id="rId18" Type="http://schemas.openxmlformats.org/officeDocument/2006/relationships/hyperlink" Target="consultantplus://offline/ref=88DC73FCB5D284098ABBBF4F9D3524E9B4FDD340B02D8141C8C45FC0EF16B952BD0E092FB3FF871D4C3F6BBF34VDo0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05C63C0385901FCD34C4FAD9C8EA8F4E58D040D8C08412518A5F87D507714D440126DD8A22399614E9F0F9939C54D75E407C4D42Bb4yEW" TargetMode="External"/><Relationship Id="rId7" Type="http://schemas.openxmlformats.org/officeDocument/2006/relationships/hyperlink" Target="consultantplus://offline/ref=63AB306FC250786183DA299E4D83092B1DA68834F1AA6919AD8C41C4DA8EAC495330CA862C59BFC231045131FD4CF74D3E6B684161q930W" TargetMode="External"/><Relationship Id="rId12" Type="http://schemas.openxmlformats.org/officeDocument/2006/relationships/hyperlink" Target="consultantplus://offline/ref=B35BAAD54DB3A73535A086820CE3856F3B6D818824A3B03876044D5567BE6D2157045AD780A2EBA36E04C7D925Y67DG" TargetMode="External"/><Relationship Id="rId17" Type="http://schemas.openxmlformats.org/officeDocument/2006/relationships/hyperlink" Target="consultantplus://offline/ref=43954B7C523392FA56993526DF43DE62E459A9F6F4FB6DD4D8452502F6921459DFF7F09C19077D59C45C2C84BFEET4H" TargetMode="External"/><Relationship Id="rId25" Type="http://schemas.openxmlformats.org/officeDocument/2006/relationships/hyperlink" Target="https://login.consultant.ru/link/?rnd=71E94A34E2427976314EB723315AA1C6&amp;req=doc&amp;base=LAW&amp;n=365228&amp;dst=585&amp;fld=134&amp;date=09.12.2020" TargetMode="External"/><Relationship Id="rId2" Type="http://schemas.openxmlformats.org/officeDocument/2006/relationships/numbering" Target="numbering.xml"/><Relationship Id="rId16" Type="http://schemas.openxmlformats.org/officeDocument/2006/relationships/hyperlink" Target="consultantplus://offline/ref=A5EDB440A1E0A06197753C7FFB8A6CD90FF83B2D83567AF91235E54BCCEF5382B4A2D9AC2EB45E47237D17310Ci3AAH" TargetMode="External"/><Relationship Id="rId20" Type="http://schemas.openxmlformats.org/officeDocument/2006/relationships/hyperlink" Target="consultantplus://offline/ref=F05C63C0385901FCD34C4FAD9C8EA8F4E58D040D8C08412518A5F87D507714D440126DD5A42299614E9F0F9939C54D75E407C4D42Bb4yEW"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AB3423BABD72FF7277E237E7678BC9F1159204E1DE6B5D59B29099F024E0E8CA2279F258506BF35984B9E1423B5iDH" TargetMode="External"/><Relationship Id="rId24" Type="http://schemas.openxmlformats.org/officeDocument/2006/relationships/hyperlink" Target="https://login.consultant.ru/link/?rnd=71E94A34E2427976314EB723315AA1C6&amp;req=doc&amp;base=LAW&amp;n=190624&amp;dst=100010&amp;fld=134&amp;REFFIELD=134&amp;REFDST=826&amp;REFDOC=365228&amp;REFBASE=LAW&amp;stat=refcode%3D16610%3Bdstident%3D100010%3Bindex%3D1721&amp;date=09.12.2020" TargetMode="External"/><Relationship Id="rId5" Type="http://schemas.openxmlformats.org/officeDocument/2006/relationships/webSettings" Target="webSettings.xml"/><Relationship Id="rId15" Type="http://schemas.openxmlformats.org/officeDocument/2006/relationships/hyperlink" Target="consultantplus://offline/ref=A5EDB440A1E0A06197753C7FFB8A6CD90FF8382583527AF91235E54BCCEF5382B4A2D9AC2EB45E47237D17310Ci3AAH" TargetMode="External"/><Relationship Id="rId23" Type="http://schemas.openxmlformats.org/officeDocument/2006/relationships/hyperlink" Target="consultantplus://offline/ref=FB5008FAB9161153865FBCA3E97723571D0BA9E25D87CE1C0E55F970A533EE98CFFBF89D3E7542537CF3B7D522fF6CV" TargetMode="External"/><Relationship Id="rId10" Type="http://schemas.openxmlformats.org/officeDocument/2006/relationships/hyperlink" Target="consultantplus://offline/ref=53BB4FAB0D7A4CAE6CD341177E5A44D520D3D81F3580EA3842358923C7D17087225CE568B912B5AD0DFE728380I1l1H" TargetMode="External"/><Relationship Id="rId19" Type="http://schemas.openxmlformats.org/officeDocument/2006/relationships/hyperlink" Target="consultantplus://offline/ref=F05C63C0385901FCD34C4FAD9C8EA8F4E58D040D8C08412518A5F87D507714D440126DD5A52B99614E9F0F9939C54D75E407C4D42Bb4yEW" TargetMode="External"/><Relationship Id="rId4" Type="http://schemas.openxmlformats.org/officeDocument/2006/relationships/settings" Target="settings.xml"/><Relationship Id="rId9" Type="http://schemas.openxmlformats.org/officeDocument/2006/relationships/hyperlink" Target="consultantplus://offline/ref=5E5058F9D6AD99295A41EB369578F37490C9B7F5FCB486139B89EF1B7BB3AE2B5356B41B6B42E94AF8B1F14679474C9C51041D757AI1k6H" TargetMode="External"/><Relationship Id="rId14" Type="http://schemas.openxmlformats.org/officeDocument/2006/relationships/hyperlink" Target="consultantplus://offline/ref=B35BAAD54DB3A73535A086820CE3856F3B6D818824A3B03876044D5567BE6D21450402DC84A9F6A83E4B818C2A6E8C6E5101B895A3B1YE7DG" TargetMode="External"/><Relationship Id="rId22" Type="http://schemas.openxmlformats.org/officeDocument/2006/relationships/hyperlink" Target="mailto:dumiz.hgo@post.admkholms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73EB-9A9C-4436-9911-370E64FF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21785</Words>
  <Characters>124177</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Анастасия С. Корчуганова</cp:lastModifiedBy>
  <cp:revision>2</cp:revision>
  <cp:lastPrinted>2023-04-17T01:30:00Z</cp:lastPrinted>
  <dcterms:created xsi:type="dcterms:W3CDTF">2025-03-04T03:54:00Z</dcterms:created>
  <dcterms:modified xsi:type="dcterms:W3CDTF">2025-03-04T03:54:00Z</dcterms:modified>
</cp:coreProperties>
</file>